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A184" w14:textId="5C479BC5" w:rsidR="00CE1063" w:rsidRPr="00CE1063" w:rsidRDefault="00CE1063" w:rsidP="006335C8">
      <w:pPr>
        <w:autoSpaceDE w:val="0"/>
        <w:autoSpaceDN w:val="0"/>
        <w:adjustRightInd w:val="0"/>
        <w:snapToGrid w:val="0"/>
        <w:jc w:val="both"/>
        <w:rPr>
          <w:rFonts w:cstheme="minorHAnsi"/>
          <w:b/>
          <w:bCs/>
          <w:color w:val="454C57"/>
          <w:sz w:val="32"/>
          <w:szCs w:val="32"/>
          <w:u w:color="0A0A0A"/>
        </w:rPr>
      </w:pPr>
      <w:r w:rsidRPr="006D6C97">
        <w:rPr>
          <w:rFonts w:cstheme="minorHAnsi"/>
          <w:b/>
          <w:bCs/>
          <w:color w:val="FF0000"/>
          <w:sz w:val="32"/>
          <w:szCs w:val="32"/>
          <w:u w:color="0A0A0A"/>
        </w:rPr>
        <w:t xml:space="preserve">THOUGHT FOR TODAY: </w:t>
      </w:r>
      <w:r w:rsidR="00587A68">
        <w:rPr>
          <w:rFonts w:cstheme="minorHAnsi"/>
          <w:b/>
          <w:bCs/>
          <w:color w:val="454C57"/>
          <w:sz w:val="32"/>
          <w:szCs w:val="32"/>
          <w:u w:color="0A0A0A"/>
        </w:rPr>
        <w:t>The Holy Spirit will WARN you when something feels off, LISTEN TO HIM!</w:t>
      </w:r>
    </w:p>
    <w:p w14:paraId="0D20F1B7" w14:textId="77777777" w:rsidR="00CE1063" w:rsidRDefault="00CE1063" w:rsidP="006335C8">
      <w:pPr>
        <w:autoSpaceDE w:val="0"/>
        <w:autoSpaceDN w:val="0"/>
        <w:adjustRightInd w:val="0"/>
        <w:snapToGrid w:val="0"/>
        <w:jc w:val="both"/>
        <w:rPr>
          <w:rFonts w:cstheme="minorHAnsi"/>
          <w:b/>
          <w:bCs/>
          <w:color w:val="0A0A0A"/>
          <w:sz w:val="32"/>
          <w:szCs w:val="32"/>
          <w:u w:color="0A0A0A"/>
        </w:rPr>
      </w:pPr>
    </w:p>
    <w:p w14:paraId="273F3887" w14:textId="2D901FCE" w:rsidR="00EF5AB9" w:rsidRDefault="003E18C3" w:rsidP="00404442">
      <w:pPr>
        <w:autoSpaceDE w:val="0"/>
        <w:autoSpaceDN w:val="0"/>
        <w:adjustRightInd w:val="0"/>
        <w:snapToGrid w:val="0"/>
        <w:jc w:val="both"/>
        <w:rPr>
          <w:rFonts w:cstheme="minorHAnsi"/>
          <w:b/>
          <w:bCs/>
          <w:color w:val="31353C"/>
          <w:sz w:val="32"/>
          <w:szCs w:val="32"/>
          <w:u w:color="0A0A0A"/>
        </w:rPr>
      </w:pPr>
      <w:r w:rsidRPr="00265210">
        <w:rPr>
          <w:rFonts w:cstheme="minorHAnsi"/>
          <w:b/>
          <w:bCs/>
          <w:color w:val="0A0A0A"/>
          <w:sz w:val="32"/>
          <w:szCs w:val="32"/>
          <w:u w:color="0A0A0A"/>
        </w:rPr>
        <w:t>John is instructed to measure the temple, the altar and its worshippers.</w:t>
      </w:r>
    </w:p>
    <w:p w14:paraId="1D6273FA" w14:textId="3FC8E2A5" w:rsidR="0028155F" w:rsidRDefault="00895E0E" w:rsidP="00404442">
      <w:pPr>
        <w:autoSpaceDE w:val="0"/>
        <w:autoSpaceDN w:val="0"/>
        <w:adjustRightInd w:val="0"/>
        <w:snapToGrid w:val="0"/>
        <w:jc w:val="both"/>
        <w:rPr>
          <w:rFonts w:cstheme="minorHAnsi"/>
          <w:b/>
          <w:bCs/>
          <w:color w:val="0070C0"/>
          <w:sz w:val="32"/>
          <w:szCs w:val="32"/>
          <w:u w:color="0A0A0A"/>
        </w:rPr>
      </w:pPr>
      <w:hyperlink r:id="rId8" w:history="1">
        <w:r w:rsidR="00EF5AB9" w:rsidRPr="00EF5AB9">
          <w:rPr>
            <w:rFonts w:cstheme="minorHAnsi"/>
            <w:b/>
            <w:bCs/>
            <w:color w:val="FF0000"/>
            <w:sz w:val="32"/>
            <w:szCs w:val="32"/>
            <w:u w:color="0A0A0A"/>
          </w:rPr>
          <w:t>Revelation 11:1</w:t>
        </w:r>
      </w:hyperlink>
      <w:r w:rsidR="00EF5AB9">
        <w:rPr>
          <w:rFonts w:cstheme="minorHAnsi"/>
          <w:b/>
          <w:bCs/>
          <w:color w:val="FF0000"/>
          <w:sz w:val="32"/>
          <w:szCs w:val="32"/>
          <w:u w:color="0A0A0A"/>
        </w:rPr>
        <w:t xml:space="preserve"> </w:t>
      </w:r>
      <w:r w:rsidR="003E18C3" w:rsidRPr="00EF5AB9">
        <w:rPr>
          <w:rFonts w:cstheme="minorHAnsi"/>
          <w:b/>
          <w:bCs/>
          <w:color w:val="0070C0"/>
          <w:sz w:val="32"/>
          <w:szCs w:val="32"/>
          <w:u w:color="0A0A0A"/>
        </w:rPr>
        <w:t>Then I was given a reed like a measuring rod. And the angel stood, saying, “Rise and measure the temple of God, the altar, and those who worship there.</w:t>
      </w:r>
    </w:p>
    <w:p w14:paraId="2777766C" w14:textId="2D06C85B" w:rsidR="0020065B" w:rsidRPr="00D67A1B" w:rsidRDefault="0028155F" w:rsidP="00404442">
      <w:pPr>
        <w:autoSpaceDE w:val="0"/>
        <w:autoSpaceDN w:val="0"/>
        <w:adjustRightInd w:val="0"/>
        <w:snapToGrid w:val="0"/>
        <w:jc w:val="both"/>
        <w:rPr>
          <w:sz w:val="32"/>
          <w:szCs w:val="32"/>
        </w:rPr>
      </w:pPr>
      <w:r w:rsidRPr="0028155F">
        <w:rPr>
          <w:sz w:val="32"/>
          <w:szCs w:val="32"/>
        </w:rPr>
        <w:t>Barclay: “It has been said that [Chapter 11] is at one and the same time the most difficult and the most important chapter in Revelation.”</w:t>
      </w:r>
    </w:p>
    <w:p w14:paraId="47E14FA8" w14:textId="77777777" w:rsidR="0031118C" w:rsidRPr="0031118C" w:rsidRDefault="0031118C" w:rsidP="00404442">
      <w:pPr>
        <w:pStyle w:val="NormalWeb"/>
        <w:numPr>
          <w:ilvl w:val="0"/>
          <w:numId w:val="4"/>
        </w:numPr>
        <w:shd w:val="clear" w:color="auto" w:fill="FFFFFF"/>
        <w:snapToGrid w:val="0"/>
        <w:spacing w:before="0" w:beforeAutospacing="0" w:after="120" w:afterAutospacing="0"/>
        <w:jc w:val="both"/>
        <w:rPr>
          <w:rFonts w:asciiTheme="minorHAnsi" w:hAnsiTheme="minorHAnsi" w:cstheme="minorHAnsi"/>
          <w:color w:val="3F3F3F"/>
          <w:sz w:val="32"/>
          <w:szCs w:val="32"/>
        </w:rPr>
      </w:pPr>
      <w:r w:rsidRPr="00EF5AB9">
        <w:rPr>
          <w:rFonts w:cstheme="minorHAnsi"/>
          <w:b/>
          <w:bCs/>
          <w:color w:val="0070C0"/>
          <w:sz w:val="32"/>
          <w:szCs w:val="32"/>
          <w:u w:color="0A0A0A"/>
        </w:rPr>
        <w:t>A reed like a measuring rod</w:t>
      </w:r>
      <w:r>
        <w:rPr>
          <w:rFonts w:cstheme="minorHAnsi"/>
          <w:color w:val="0A0A0A"/>
          <w:sz w:val="32"/>
          <w:szCs w:val="32"/>
          <w:u w:color="0A0A0A"/>
        </w:rPr>
        <w:t xml:space="preserve"> </w:t>
      </w:r>
    </w:p>
    <w:p w14:paraId="092A85CC" w14:textId="1E6B40BF" w:rsidR="0020065B" w:rsidRPr="0020065B" w:rsidRDefault="0020065B" w:rsidP="00404442">
      <w:pPr>
        <w:pStyle w:val="NormalWeb"/>
        <w:numPr>
          <w:ilvl w:val="0"/>
          <w:numId w:val="4"/>
        </w:numPr>
        <w:shd w:val="clear" w:color="auto" w:fill="FFFFFF"/>
        <w:snapToGrid w:val="0"/>
        <w:spacing w:before="0" w:beforeAutospacing="0" w:after="120" w:afterAutospacing="0"/>
        <w:jc w:val="both"/>
        <w:rPr>
          <w:rFonts w:asciiTheme="minorHAnsi" w:hAnsiTheme="minorHAnsi" w:cstheme="minorHAnsi"/>
          <w:color w:val="3F3F3F"/>
          <w:sz w:val="32"/>
          <w:szCs w:val="32"/>
        </w:rPr>
      </w:pPr>
      <w:r w:rsidRPr="0020065B">
        <w:rPr>
          <w:rFonts w:asciiTheme="minorHAnsi" w:hAnsiTheme="minorHAnsi" w:cstheme="minorHAnsi"/>
          <w:color w:val="3F3F3F"/>
          <w:sz w:val="32"/>
          <w:szCs w:val="32"/>
        </w:rPr>
        <w:t xml:space="preserve">Reed is </w:t>
      </w:r>
      <w:hyperlink r:id="rId9" w:anchor="2.2.2.6" w:history="1">
        <w:proofErr w:type="spellStart"/>
        <w:r w:rsidRPr="0020065B">
          <w:rPr>
            <w:rStyle w:val="ugreek"/>
            <w:rFonts w:asciiTheme="minorHAnsi" w:eastAsia="Arial Unicode MS" w:hAnsiTheme="minorHAnsi" w:cstheme="minorHAnsi"/>
            <w:color w:val="20208B"/>
            <w:sz w:val="32"/>
            <w:szCs w:val="32"/>
          </w:rPr>
          <w:t>κάλ</w:t>
        </w:r>
        <w:proofErr w:type="spellEnd"/>
        <w:r w:rsidRPr="0020065B">
          <w:rPr>
            <w:rStyle w:val="ugreek"/>
            <w:rFonts w:asciiTheme="minorHAnsi" w:eastAsia="Arial Unicode MS" w:hAnsiTheme="minorHAnsi" w:cstheme="minorHAnsi"/>
            <w:color w:val="20208B"/>
            <w:sz w:val="32"/>
            <w:szCs w:val="32"/>
          </w:rPr>
          <w:t>α</w:t>
        </w:r>
        <w:proofErr w:type="spellStart"/>
        <w:r w:rsidRPr="0020065B">
          <w:rPr>
            <w:rStyle w:val="ugreek"/>
            <w:rFonts w:asciiTheme="minorHAnsi" w:eastAsia="Arial Unicode MS" w:hAnsiTheme="minorHAnsi" w:cstheme="minorHAnsi"/>
            <w:color w:val="20208B"/>
            <w:sz w:val="32"/>
            <w:szCs w:val="32"/>
          </w:rPr>
          <w:t>μος</w:t>
        </w:r>
        <w:proofErr w:type="spellEnd"/>
      </w:hyperlink>
      <w:r w:rsidRPr="0020065B">
        <w:rPr>
          <w:rFonts w:asciiTheme="minorHAnsi" w:hAnsiTheme="minorHAnsi" w:cstheme="minorHAnsi"/>
          <w:color w:val="3F3F3F"/>
          <w:sz w:val="32"/>
          <w:szCs w:val="32"/>
        </w:rPr>
        <w:t xml:space="preserve"> [</w:t>
      </w:r>
      <w:proofErr w:type="spellStart"/>
      <w:r w:rsidRPr="0020065B">
        <w:rPr>
          <w:rFonts w:asciiTheme="minorHAnsi" w:hAnsiTheme="minorHAnsi" w:cstheme="minorHAnsi"/>
          <w:color w:val="3F3F3F"/>
          <w:sz w:val="32"/>
          <w:szCs w:val="32"/>
        </w:rPr>
        <w:t>kalamos</w:t>
      </w:r>
      <w:proofErr w:type="spellEnd"/>
      <w:r w:rsidRPr="0020065B">
        <w:rPr>
          <w:rFonts w:asciiTheme="minorHAnsi" w:hAnsiTheme="minorHAnsi" w:cstheme="minorHAnsi"/>
          <w:color w:val="3F3F3F"/>
          <w:sz w:val="32"/>
          <w:szCs w:val="32"/>
        </w:rPr>
        <w:t xml:space="preserve">], the same word which described the mock scepter </w:t>
      </w:r>
      <w:r w:rsidR="00CA17EC">
        <w:rPr>
          <w:rFonts w:asciiTheme="minorHAnsi" w:hAnsiTheme="minorHAnsi" w:cstheme="minorHAnsi"/>
          <w:color w:val="3F3F3F"/>
          <w:sz w:val="32"/>
          <w:szCs w:val="32"/>
        </w:rPr>
        <w:t xml:space="preserve">that was </w:t>
      </w:r>
      <w:r w:rsidRPr="0020065B">
        <w:rPr>
          <w:rFonts w:asciiTheme="minorHAnsi" w:hAnsiTheme="minorHAnsi" w:cstheme="minorHAnsi"/>
          <w:color w:val="3F3F3F"/>
          <w:sz w:val="32"/>
          <w:szCs w:val="32"/>
        </w:rPr>
        <w:t>given to Jesus along with His </w:t>
      </w:r>
      <w:bookmarkStart w:id="0" w:name="5.4.116-3.11.1"/>
      <w:bookmarkEnd w:id="0"/>
      <w:r w:rsidRPr="0020065B">
        <w:rPr>
          <w:rFonts w:asciiTheme="minorHAnsi" w:hAnsiTheme="minorHAnsi" w:cstheme="minorHAnsi"/>
          <w:color w:val="3F3F3F"/>
          <w:sz w:val="32"/>
          <w:szCs w:val="32"/>
        </w:rPr>
        <w:t>crown of thorns (</w:t>
      </w:r>
      <w:hyperlink r:id="rId10" w:tgtFrame="_blank" w:history="1">
        <w:r w:rsidRPr="0020065B">
          <w:rPr>
            <w:rStyle w:val="Hyperlink"/>
            <w:rFonts w:asciiTheme="minorHAnsi" w:hAnsiTheme="minorHAnsi" w:cstheme="minorHAnsi"/>
            <w:b/>
            <w:bCs/>
            <w:color w:val="FF0000"/>
            <w:sz w:val="32"/>
            <w:szCs w:val="32"/>
          </w:rPr>
          <w:t>Mat. 27:29</w:t>
        </w:r>
      </w:hyperlink>
      <w:r w:rsidRPr="0020065B">
        <w:rPr>
          <w:rFonts w:asciiTheme="minorHAnsi" w:hAnsiTheme="minorHAnsi" w:cstheme="minorHAnsi"/>
          <w:color w:val="3F3F3F"/>
          <w:sz w:val="32"/>
          <w:szCs w:val="32"/>
        </w:rPr>
        <w:t>). The soldiers used this “scepter” to beat Him on the </w:t>
      </w:r>
      <w:bookmarkStart w:id="1" w:name="5.4.252-3.11.1"/>
      <w:bookmarkEnd w:id="1"/>
      <w:r w:rsidRPr="0020065B">
        <w:rPr>
          <w:rFonts w:asciiTheme="minorHAnsi" w:hAnsiTheme="minorHAnsi" w:cstheme="minorHAnsi"/>
          <w:color w:val="3F3F3F"/>
          <w:sz w:val="32"/>
          <w:szCs w:val="32"/>
        </w:rPr>
        <w:t>head (</w:t>
      </w:r>
      <w:hyperlink r:id="rId11" w:tgtFrame="_blank" w:history="1">
        <w:r w:rsidRPr="0020065B">
          <w:rPr>
            <w:rStyle w:val="Hyperlink"/>
            <w:rFonts w:asciiTheme="minorHAnsi" w:hAnsiTheme="minorHAnsi" w:cstheme="minorHAnsi"/>
            <w:b/>
            <w:bCs/>
            <w:color w:val="FF0000"/>
            <w:sz w:val="32"/>
            <w:szCs w:val="32"/>
          </w:rPr>
          <w:t>Mat. 27:30</w:t>
        </w:r>
      </w:hyperlink>
      <w:r w:rsidRPr="0020065B">
        <w:rPr>
          <w:rFonts w:asciiTheme="minorHAnsi" w:hAnsiTheme="minorHAnsi" w:cstheme="minorHAnsi"/>
          <w:b/>
          <w:bCs/>
          <w:color w:val="FF0000"/>
          <w:sz w:val="32"/>
          <w:szCs w:val="32"/>
        </w:rPr>
        <w:t>; </w:t>
      </w:r>
      <w:hyperlink r:id="rId12" w:tgtFrame="_blank" w:history="1">
        <w:r w:rsidRPr="0020065B">
          <w:rPr>
            <w:rStyle w:val="Hyperlink"/>
            <w:rFonts w:asciiTheme="minorHAnsi" w:hAnsiTheme="minorHAnsi" w:cstheme="minorHAnsi"/>
            <w:b/>
            <w:bCs/>
            <w:color w:val="FF0000"/>
            <w:sz w:val="32"/>
            <w:szCs w:val="32"/>
          </w:rPr>
          <w:t>Mark 15:19</w:t>
        </w:r>
      </w:hyperlink>
      <w:r w:rsidRPr="0020065B">
        <w:rPr>
          <w:rFonts w:asciiTheme="minorHAnsi" w:hAnsiTheme="minorHAnsi" w:cstheme="minorHAnsi"/>
          <w:color w:val="3F3F3F"/>
          <w:sz w:val="32"/>
          <w:szCs w:val="32"/>
        </w:rPr>
        <w:t>).</w:t>
      </w:r>
    </w:p>
    <w:p w14:paraId="3F5B9BAE" w14:textId="77447DAB" w:rsidR="0020065B" w:rsidRPr="0031118C" w:rsidRDefault="0020065B" w:rsidP="00404442">
      <w:pPr>
        <w:pStyle w:val="citblock"/>
        <w:numPr>
          <w:ilvl w:val="0"/>
          <w:numId w:val="4"/>
        </w:numPr>
        <w:shd w:val="clear" w:color="auto" w:fill="FFFFFF"/>
        <w:snapToGrid w:val="0"/>
        <w:spacing w:before="0" w:beforeAutospacing="0" w:after="120" w:afterAutospacing="0"/>
        <w:ind w:right="462"/>
        <w:jc w:val="both"/>
        <w:rPr>
          <w:rFonts w:asciiTheme="minorHAnsi" w:hAnsiTheme="minorHAnsi" w:cstheme="minorHAnsi"/>
          <w:color w:val="000000" w:themeColor="text1"/>
          <w:sz w:val="32"/>
          <w:szCs w:val="32"/>
        </w:rPr>
      </w:pPr>
      <w:r w:rsidRPr="0031118C">
        <w:rPr>
          <w:rFonts w:asciiTheme="minorHAnsi" w:hAnsiTheme="minorHAnsi" w:cstheme="minorHAnsi"/>
          <w:color w:val="000000" w:themeColor="text1"/>
          <w:sz w:val="32"/>
          <w:szCs w:val="32"/>
        </w:rPr>
        <w:t>kalamos (measuring rod) refers to a reed</w:t>
      </w:r>
      <w:r w:rsidR="00CA17EC">
        <w:rPr>
          <w:rFonts w:asciiTheme="minorHAnsi" w:hAnsiTheme="minorHAnsi" w:cstheme="minorHAnsi"/>
          <w:color w:val="000000" w:themeColor="text1"/>
          <w:sz w:val="32"/>
          <w:szCs w:val="32"/>
        </w:rPr>
        <w:t xml:space="preserve"> </w:t>
      </w:r>
      <w:r w:rsidRPr="0031118C">
        <w:rPr>
          <w:rFonts w:asciiTheme="minorHAnsi" w:hAnsiTheme="minorHAnsi" w:cstheme="minorHAnsi"/>
          <w:color w:val="000000" w:themeColor="text1"/>
          <w:sz w:val="32"/>
          <w:szCs w:val="32"/>
        </w:rPr>
        <w:t>like plant that grew in the </w:t>
      </w:r>
      <w:bookmarkStart w:id="2" w:name="5.4.322-3.11.1"/>
      <w:bookmarkEnd w:id="2"/>
      <w:r w:rsidRPr="0031118C">
        <w:rPr>
          <w:rFonts w:asciiTheme="minorHAnsi" w:hAnsiTheme="minorHAnsi" w:cstheme="minorHAnsi"/>
          <w:color w:val="000000" w:themeColor="text1"/>
          <w:sz w:val="32"/>
          <w:szCs w:val="32"/>
        </w:rPr>
        <w:t xml:space="preserve">Jordan Valley to a height of </w:t>
      </w:r>
      <w:r w:rsidR="00CA17EC">
        <w:rPr>
          <w:rFonts w:asciiTheme="minorHAnsi" w:hAnsiTheme="minorHAnsi" w:cstheme="minorHAnsi"/>
          <w:color w:val="000000" w:themeColor="text1"/>
          <w:sz w:val="32"/>
          <w:szCs w:val="32"/>
        </w:rPr>
        <w:t>15</w:t>
      </w:r>
      <w:r w:rsidRPr="0031118C">
        <w:rPr>
          <w:rFonts w:asciiTheme="minorHAnsi" w:hAnsiTheme="minorHAnsi" w:cstheme="minorHAnsi"/>
          <w:color w:val="000000" w:themeColor="text1"/>
          <w:sz w:val="32"/>
          <w:szCs w:val="32"/>
        </w:rPr>
        <w:t xml:space="preserve"> to </w:t>
      </w:r>
      <w:r w:rsidR="00CA17EC">
        <w:rPr>
          <w:rFonts w:asciiTheme="minorHAnsi" w:hAnsiTheme="minorHAnsi" w:cstheme="minorHAnsi"/>
          <w:color w:val="000000" w:themeColor="text1"/>
          <w:sz w:val="32"/>
          <w:szCs w:val="32"/>
        </w:rPr>
        <w:t>20</w:t>
      </w:r>
      <w:r w:rsidRPr="0031118C">
        <w:rPr>
          <w:rFonts w:asciiTheme="minorHAnsi" w:hAnsiTheme="minorHAnsi" w:cstheme="minorHAnsi"/>
          <w:color w:val="000000" w:themeColor="text1"/>
          <w:sz w:val="32"/>
          <w:szCs w:val="32"/>
        </w:rPr>
        <w:t> </w:t>
      </w:r>
      <w:bookmarkStart w:id="3" w:name="5.4.191-3.11.1"/>
      <w:bookmarkEnd w:id="3"/>
      <w:r w:rsidRPr="0031118C">
        <w:rPr>
          <w:rFonts w:asciiTheme="minorHAnsi" w:hAnsiTheme="minorHAnsi" w:cstheme="minorHAnsi"/>
          <w:color w:val="000000" w:themeColor="text1"/>
          <w:sz w:val="32"/>
          <w:szCs w:val="32"/>
        </w:rPr>
        <w:t>feet. It had a stalk that was hollow and lightweight, yet rigid enough to be used as a walking staff (</w:t>
      </w:r>
      <w:hyperlink r:id="rId13" w:tgtFrame="_blank" w:history="1">
        <w:r w:rsidRPr="0031118C">
          <w:rPr>
            <w:rStyle w:val="Hyperlink"/>
            <w:rFonts w:asciiTheme="minorHAnsi" w:hAnsiTheme="minorHAnsi" w:cstheme="minorHAnsi"/>
            <w:b/>
            <w:bCs/>
            <w:color w:val="FF0000"/>
            <w:sz w:val="32"/>
            <w:szCs w:val="32"/>
          </w:rPr>
          <w:t>Eze. 29:6</w:t>
        </w:r>
      </w:hyperlink>
      <w:r w:rsidRPr="0031118C">
        <w:rPr>
          <w:rFonts w:asciiTheme="minorHAnsi" w:hAnsiTheme="minorHAnsi" w:cstheme="minorHAnsi"/>
          <w:color w:val="000000" w:themeColor="text1"/>
          <w:sz w:val="32"/>
          <w:szCs w:val="32"/>
        </w:rPr>
        <w:t>)</w:t>
      </w:r>
      <w:r w:rsidR="00CA17EC">
        <w:rPr>
          <w:rFonts w:asciiTheme="minorHAnsi" w:hAnsiTheme="minorHAnsi" w:cstheme="minorHAnsi"/>
          <w:color w:val="000000" w:themeColor="text1"/>
          <w:sz w:val="32"/>
          <w:szCs w:val="32"/>
        </w:rPr>
        <w:t xml:space="preserve">. </w:t>
      </w:r>
      <w:r w:rsidRPr="0031118C">
        <w:rPr>
          <w:rFonts w:asciiTheme="minorHAnsi" w:hAnsiTheme="minorHAnsi" w:cstheme="minorHAnsi"/>
          <w:color w:val="000000" w:themeColor="text1"/>
          <w:sz w:val="32"/>
          <w:szCs w:val="32"/>
        </w:rPr>
        <w:t>The</w:t>
      </w:r>
      <w:r w:rsidR="0031118C">
        <w:rPr>
          <w:rFonts w:asciiTheme="minorHAnsi" w:hAnsiTheme="minorHAnsi" w:cstheme="minorHAnsi"/>
          <w:color w:val="000000" w:themeColor="text1"/>
          <w:sz w:val="32"/>
          <w:szCs w:val="32"/>
        </w:rPr>
        <w:t>se</w:t>
      </w:r>
      <w:r w:rsidRPr="0031118C">
        <w:rPr>
          <w:rFonts w:asciiTheme="minorHAnsi" w:hAnsiTheme="minorHAnsi" w:cstheme="minorHAnsi"/>
          <w:color w:val="000000" w:themeColor="text1"/>
          <w:sz w:val="32"/>
          <w:szCs w:val="32"/>
        </w:rPr>
        <w:t xml:space="preserve"> stalks</w:t>
      </w:r>
      <w:r w:rsidR="0031118C">
        <w:rPr>
          <w:rFonts w:asciiTheme="minorHAnsi" w:hAnsiTheme="minorHAnsi" w:cstheme="minorHAnsi"/>
          <w:color w:val="000000" w:themeColor="text1"/>
          <w:sz w:val="32"/>
          <w:szCs w:val="32"/>
        </w:rPr>
        <w:t xml:space="preserve"> </w:t>
      </w:r>
      <w:r w:rsidRPr="0031118C">
        <w:rPr>
          <w:rFonts w:asciiTheme="minorHAnsi" w:hAnsiTheme="minorHAnsi" w:cstheme="minorHAnsi"/>
          <w:color w:val="000000" w:themeColor="text1"/>
          <w:sz w:val="32"/>
          <w:szCs w:val="32"/>
        </w:rPr>
        <w:t>were long and lightweight, were ideal for use as measuring rods.</w:t>
      </w:r>
      <w:r w:rsidR="00CA17EC" w:rsidRPr="0031118C">
        <w:rPr>
          <w:rFonts w:asciiTheme="minorHAnsi" w:hAnsiTheme="minorHAnsi" w:cstheme="minorHAnsi"/>
          <w:color w:val="000000" w:themeColor="text1"/>
          <w:sz w:val="32"/>
          <w:szCs w:val="32"/>
        </w:rPr>
        <w:t xml:space="preserve"> </w:t>
      </w:r>
    </w:p>
    <w:p w14:paraId="096F01C9" w14:textId="6E642D89" w:rsidR="0031118C" w:rsidRPr="0031118C" w:rsidRDefault="00504E75" w:rsidP="00404442">
      <w:pPr>
        <w:pStyle w:val="ListParagraph"/>
        <w:numPr>
          <w:ilvl w:val="0"/>
          <w:numId w:val="4"/>
        </w:numPr>
        <w:autoSpaceDE w:val="0"/>
        <w:autoSpaceDN w:val="0"/>
        <w:adjustRightInd w:val="0"/>
        <w:snapToGrid w:val="0"/>
        <w:contextualSpacing w:val="0"/>
        <w:jc w:val="both"/>
        <w:rPr>
          <w:rFonts w:cstheme="minorHAnsi"/>
          <w:b/>
          <w:bCs/>
          <w:color w:val="0070C0"/>
          <w:sz w:val="32"/>
          <w:szCs w:val="32"/>
          <w:u w:color="0A0A0A"/>
        </w:rPr>
      </w:pPr>
      <w:r w:rsidRPr="0031118C">
        <w:rPr>
          <w:rFonts w:cstheme="minorHAnsi"/>
          <w:color w:val="0A0A0A"/>
          <w:sz w:val="32"/>
          <w:szCs w:val="32"/>
          <w:u w:color="0A0A0A"/>
        </w:rPr>
        <w:t xml:space="preserve">In this day and </w:t>
      </w:r>
      <w:r w:rsidR="00931A22" w:rsidRPr="0031118C">
        <w:rPr>
          <w:rFonts w:cstheme="minorHAnsi"/>
          <w:color w:val="0A0A0A"/>
          <w:sz w:val="32"/>
          <w:szCs w:val="32"/>
          <w:u w:color="0A0A0A"/>
        </w:rPr>
        <w:t>age,</w:t>
      </w:r>
      <w:r w:rsidRPr="0031118C">
        <w:rPr>
          <w:rFonts w:cstheme="minorHAnsi"/>
          <w:color w:val="0A0A0A"/>
          <w:sz w:val="32"/>
          <w:szCs w:val="32"/>
          <w:u w:color="0A0A0A"/>
        </w:rPr>
        <w:t xml:space="preserve"> we measure with 12” rulers, 36” yard sticks, Tape Measurer that come in different lengths</w:t>
      </w:r>
      <w:r w:rsidR="0031118C">
        <w:rPr>
          <w:rFonts w:cstheme="minorHAnsi"/>
          <w:color w:val="0A0A0A"/>
          <w:sz w:val="32"/>
          <w:szCs w:val="32"/>
          <w:u w:color="0A0A0A"/>
        </w:rPr>
        <w:t>.</w:t>
      </w:r>
    </w:p>
    <w:p w14:paraId="43E80163" w14:textId="532C92DC" w:rsidR="00504E75" w:rsidRPr="0031118C" w:rsidRDefault="00504E75" w:rsidP="00404442">
      <w:pPr>
        <w:pStyle w:val="ListParagraph"/>
        <w:numPr>
          <w:ilvl w:val="0"/>
          <w:numId w:val="4"/>
        </w:numPr>
        <w:autoSpaceDE w:val="0"/>
        <w:autoSpaceDN w:val="0"/>
        <w:adjustRightInd w:val="0"/>
        <w:snapToGrid w:val="0"/>
        <w:contextualSpacing w:val="0"/>
        <w:jc w:val="both"/>
        <w:rPr>
          <w:rFonts w:cstheme="minorHAnsi"/>
          <w:b/>
          <w:bCs/>
          <w:color w:val="0070C0"/>
          <w:sz w:val="32"/>
          <w:szCs w:val="32"/>
          <w:u w:color="0A0A0A"/>
        </w:rPr>
      </w:pPr>
      <w:r w:rsidRPr="0031118C">
        <w:rPr>
          <w:rFonts w:cstheme="minorHAnsi"/>
          <w:color w:val="000000" w:themeColor="text1"/>
          <w:sz w:val="32"/>
          <w:szCs w:val="32"/>
          <w:u w:color="0A0A0A"/>
        </w:rPr>
        <w:t>Reed</w:t>
      </w:r>
      <w:r w:rsidR="001D49DD">
        <w:rPr>
          <w:rFonts w:cstheme="minorHAnsi"/>
          <w:color w:val="000000" w:themeColor="text1"/>
          <w:sz w:val="32"/>
          <w:szCs w:val="32"/>
          <w:u w:color="0A0A0A"/>
        </w:rPr>
        <w:t>s</w:t>
      </w:r>
      <w:r w:rsidRPr="0031118C">
        <w:rPr>
          <w:rFonts w:cstheme="minorHAnsi"/>
          <w:color w:val="000000" w:themeColor="text1"/>
          <w:sz w:val="32"/>
          <w:szCs w:val="32"/>
          <w:u w:color="0A0A0A"/>
        </w:rPr>
        <w:t xml:space="preserve"> w</w:t>
      </w:r>
      <w:r w:rsidR="001D49DD">
        <w:rPr>
          <w:rFonts w:cstheme="minorHAnsi"/>
          <w:color w:val="000000" w:themeColor="text1"/>
          <w:sz w:val="32"/>
          <w:szCs w:val="32"/>
          <w:u w:color="0A0A0A"/>
        </w:rPr>
        <w:t>ere</w:t>
      </w:r>
      <w:r w:rsidRPr="0031118C">
        <w:rPr>
          <w:rFonts w:cstheme="minorHAnsi"/>
          <w:color w:val="000000" w:themeColor="text1"/>
          <w:sz w:val="32"/>
          <w:szCs w:val="32"/>
          <w:u w:color="0A0A0A"/>
        </w:rPr>
        <w:t xml:space="preserve"> </w:t>
      </w:r>
      <w:r w:rsidR="00B02283">
        <w:rPr>
          <w:rFonts w:cstheme="minorHAnsi"/>
          <w:color w:val="000000" w:themeColor="text1"/>
          <w:sz w:val="32"/>
          <w:szCs w:val="32"/>
          <w:u w:color="0A0A0A"/>
        </w:rPr>
        <w:t xml:space="preserve">usually </w:t>
      </w:r>
      <w:r w:rsidRPr="0031118C">
        <w:rPr>
          <w:rFonts w:cstheme="minorHAnsi"/>
          <w:color w:val="000000" w:themeColor="text1"/>
          <w:sz w:val="32"/>
          <w:szCs w:val="32"/>
          <w:u w:color="0A0A0A"/>
        </w:rPr>
        <w:t>cut to length</w:t>
      </w:r>
      <w:r w:rsidR="00B02283">
        <w:rPr>
          <w:rFonts w:cstheme="minorHAnsi"/>
          <w:color w:val="000000" w:themeColor="text1"/>
          <w:sz w:val="32"/>
          <w:szCs w:val="32"/>
          <w:u w:color="0A0A0A"/>
        </w:rPr>
        <w:t>s</w:t>
      </w:r>
      <w:r w:rsidR="001F7ABE" w:rsidRPr="0031118C">
        <w:rPr>
          <w:rFonts w:cstheme="minorHAnsi"/>
          <w:color w:val="000000" w:themeColor="text1"/>
          <w:sz w:val="32"/>
          <w:szCs w:val="32"/>
          <w:u w:color="0A0A0A"/>
        </w:rPr>
        <w:t xml:space="preserve"> of 6 Cubits</w:t>
      </w:r>
    </w:p>
    <w:p w14:paraId="16E95B35" w14:textId="259D2F6F" w:rsidR="001F7ABE" w:rsidRDefault="001F7ABE" w:rsidP="00404442">
      <w:pPr>
        <w:pStyle w:val="ListParagraph"/>
        <w:numPr>
          <w:ilvl w:val="1"/>
          <w:numId w:val="4"/>
        </w:numPr>
        <w:autoSpaceDE w:val="0"/>
        <w:autoSpaceDN w:val="0"/>
        <w:adjustRightInd w:val="0"/>
        <w:snapToGrid w:val="0"/>
        <w:contextualSpacing w:val="0"/>
        <w:jc w:val="both"/>
        <w:rPr>
          <w:rFonts w:cstheme="minorHAnsi"/>
          <w:color w:val="000000" w:themeColor="text1"/>
          <w:sz w:val="32"/>
          <w:szCs w:val="32"/>
          <w:u w:color="0A0A0A"/>
        </w:rPr>
      </w:pPr>
      <w:r w:rsidRPr="001F7ABE">
        <w:rPr>
          <w:rFonts w:cstheme="minorHAnsi"/>
          <w:color w:val="000000" w:themeColor="text1"/>
          <w:sz w:val="32"/>
          <w:szCs w:val="32"/>
          <w:u w:color="0A0A0A"/>
        </w:rPr>
        <w:t>A Cubit was measured from the elbow to the tip of the middle fing</w:t>
      </w:r>
      <w:r>
        <w:rPr>
          <w:rFonts w:cstheme="minorHAnsi"/>
          <w:color w:val="000000" w:themeColor="text1"/>
          <w:sz w:val="32"/>
          <w:szCs w:val="32"/>
          <w:u w:color="0A0A0A"/>
        </w:rPr>
        <w:t>er about 17-18 inches and most people use the 18”</w:t>
      </w:r>
      <w:r w:rsidR="009E26A7">
        <w:rPr>
          <w:rFonts w:cstheme="minorHAnsi"/>
          <w:color w:val="000000" w:themeColor="text1"/>
          <w:sz w:val="32"/>
          <w:szCs w:val="32"/>
          <w:u w:color="0A0A0A"/>
        </w:rPr>
        <w:t xml:space="preserve"> measurement.</w:t>
      </w:r>
    </w:p>
    <w:p w14:paraId="7842E777" w14:textId="3B4ACB27" w:rsidR="009E26A7" w:rsidRDefault="009E26A7" w:rsidP="00404442">
      <w:pPr>
        <w:pStyle w:val="ListParagraph"/>
        <w:numPr>
          <w:ilvl w:val="1"/>
          <w:numId w:val="4"/>
        </w:numPr>
        <w:autoSpaceDE w:val="0"/>
        <w:autoSpaceDN w:val="0"/>
        <w:adjustRightInd w:val="0"/>
        <w:snapToGrid w:val="0"/>
        <w:contextualSpacing w:val="0"/>
        <w:jc w:val="both"/>
        <w:rPr>
          <w:rFonts w:cstheme="minorHAnsi"/>
          <w:color w:val="000000" w:themeColor="text1"/>
          <w:sz w:val="32"/>
          <w:szCs w:val="32"/>
          <w:u w:color="0A0A0A"/>
        </w:rPr>
      </w:pPr>
      <w:r>
        <w:rPr>
          <w:rFonts w:cstheme="minorHAnsi"/>
          <w:color w:val="000000" w:themeColor="text1"/>
          <w:sz w:val="32"/>
          <w:szCs w:val="32"/>
          <w:u w:color="0A0A0A"/>
        </w:rPr>
        <w:t>This makes the reed measuring rod 9 feet long.</w:t>
      </w:r>
    </w:p>
    <w:p w14:paraId="223D8BE9" w14:textId="490890F2" w:rsidR="009030D4" w:rsidRDefault="00931A22" w:rsidP="00404442">
      <w:pPr>
        <w:pStyle w:val="ListParagraph"/>
        <w:numPr>
          <w:ilvl w:val="0"/>
          <w:numId w:val="4"/>
        </w:numPr>
        <w:autoSpaceDE w:val="0"/>
        <w:autoSpaceDN w:val="0"/>
        <w:adjustRightInd w:val="0"/>
        <w:snapToGrid w:val="0"/>
        <w:contextualSpacing w:val="0"/>
        <w:jc w:val="both"/>
        <w:rPr>
          <w:rFonts w:cstheme="minorHAnsi"/>
          <w:b/>
          <w:bCs/>
          <w:color w:val="0070C0"/>
          <w:sz w:val="32"/>
          <w:szCs w:val="32"/>
          <w:u w:color="0A0A0A"/>
        </w:rPr>
      </w:pPr>
      <w:r>
        <w:rPr>
          <w:rFonts w:cstheme="minorHAnsi"/>
          <w:i/>
          <w:iCs/>
          <w:color w:val="000000" w:themeColor="text1"/>
          <w:sz w:val="32"/>
          <w:szCs w:val="32"/>
        </w:rPr>
        <w:t>Example</w:t>
      </w:r>
      <w:r w:rsidR="007B561D" w:rsidRPr="007B561D">
        <w:rPr>
          <w:rFonts w:cstheme="minorHAnsi"/>
          <w:i/>
          <w:iCs/>
          <w:color w:val="000000" w:themeColor="text1"/>
          <w:sz w:val="32"/>
          <w:szCs w:val="32"/>
        </w:rPr>
        <w:t xml:space="preserve"> of measurement</w:t>
      </w:r>
      <w:r w:rsidR="007B561D" w:rsidRPr="007B561D">
        <w:rPr>
          <w:rFonts w:cstheme="minorHAnsi"/>
          <w:color w:val="000000" w:themeColor="text1"/>
          <w:sz w:val="32"/>
          <w:szCs w:val="32"/>
          <w:u w:color="0A0A0A"/>
        </w:rPr>
        <w:t xml:space="preserve"> -</w:t>
      </w:r>
      <w:r w:rsidR="007B561D">
        <w:t xml:space="preserve"> </w:t>
      </w:r>
      <w:hyperlink r:id="rId14" w:history="1">
        <w:r w:rsidR="003E18C3" w:rsidRPr="009E26A7">
          <w:rPr>
            <w:rFonts w:cstheme="minorHAnsi"/>
            <w:b/>
            <w:bCs/>
            <w:color w:val="FF0000"/>
            <w:sz w:val="32"/>
            <w:szCs w:val="32"/>
            <w:u w:color="0A0A0A"/>
          </w:rPr>
          <w:t>Ezekiel 40</w:t>
        </w:r>
      </w:hyperlink>
      <w:r w:rsidR="009030D4">
        <w:rPr>
          <w:rFonts w:cstheme="minorHAnsi"/>
          <w:b/>
          <w:bCs/>
          <w:color w:val="FF0000"/>
          <w:sz w:val="32"/>
          <w:szCs w:val="32"/>
          <w:u w:color="0A0A0A"/>
        </w:rPr>
        <w:t xml:space="preserve">:1-5 </w:t>
      </w:r>
      <w:r w:rsidR="009030D4" w:rsidRPr="009030D4">
        <w:rPr>
          <w:rFonts w:cstheme="minorHAnsi"/>
          <w:b/>
          <w:bCs/>
          <w:color w:val="0070C0"/>
          <w:sz w:val="32"/>
          <w:szCs w:val="32"/>
          <w:u w:color="0A0A0A"/>
        </w:rPr>
        <w:t xml:space="preserve">In the twenty-fifth year of our captivity, at the beginning of the year, on the tenth day of the month, in the fourteenth year after the city was captured, on the very same day the hand of the LORD was upon me; and He took me there. In the visions of </w:t>
      </w:r>
      <w:proofErr w:type="gramStart"/>
      <w:r w:rsidR="009030D4" w:rsidRPr="009030D4">
        <w:rPr>
          <w:rFonts w:cstheme="minorHAnsi"/>
          <w:b/>
          <w:bCs/>
          <w:color w:val="0070C0"/>
          <w:sz w:val="32"/>
          <w:szCs w:val="32"/>
          <w:u w:color="0A0A0A"/>
        </w:rPr>
        <w:t>God</w:t>
      </w:r>
      <w:proofErr w:type="gramEnd"/>
      <w:r w:rsidR="009030D4" w:rsidRPr="009030D4">
        <w:rPr>
          <w:rFonts w:cstheme="minorHAnsi"/>
          <w:b/>
          <w:bCs/>
          <w:color w:val="0070C0"/>
          <w:sz w:val="32"/>
          <w:szCs w:val="32"/>
          <w:u w:color="0A0A0A"/>
        </w:rPr>
        <w:t xml:space="preserve"> He took me into the land of Israel and set me on a very high mountain; on it toward the south was something like the structure of a city. He took me there, and behold, </w:t>
      </w:r>
      <w:r w:rsidR="009030D4" w:rsidRPr="009030D4">
        <w:rPr>
          <w:rFonts w:cstheme="minorHAnsi"/>
          <w:b/>
          <w:bCs/>
          <w:color w:val="0070C0"/>
          <w:sz w:val="32"/>
          <w:szCs w:val="32"/>
          <w:u w:color="0A0A0A"/>
        </w:rPr>
        <w:lastRenderedPageBreak/>
        <w:t>there was a man whose appearance was like the appearance of bronze. He had a line of flax and a measuring rod in his hand, and he stood in the gateway.</w:t>
      </w:r>
      <w:r w:rsidR="009030D4">
        <w:rPr>
          <w:rFonts w:cstheme="minorHAnsi"/>
          <w:b/>
          <w:bCs/>
          <w:color w:val="0070C0"/>
          <w:sz w:val="32"/>
          <w:szCs w:val="32"/>
          <w:u w:color="0A0A0A"/>
        </w:rPr>
        <w:t xml:space="preserve"> </w:t>
      </w:r>
      <w:r w:rsidR="009030D4" w:rsidRPr="009030D4">
        <w:rPr>
          <w:rFonts w:cstheme="minorHAnsi"/>
          <w:b/>
          <w:bCs/>
          <w:color w:val="0070C0"/>
          <w:sz w:val="32"/>
          <w:szCs w:val="32"/>
          <w:u w:color="0A0A0A"/>
        </w:rPr>
        <w:t>And the man said to me, “Son of man, look with your eyes and hear with your ears, and fix your mind on everything I show you; for you were brought here so that I might show them to you. Declare to the house of Israel everything you see.” Now there was a wall all around the outside of the temple. In the man’s hand was a measuring rod six cubits long, each being a cubit and a handbreadth; and he measured the width of the wall structure, one rod; and the height, one rod.</w:t>
      </w:r>
    </w:p>
    <w:p w14:paraId="2C805839" w14:textId="77777777" w:rsidR="007B561D" w:rsidRPr="007B561D" w:rsidRDefault="003E18C3" w:rsidP="00404442">
      <w:pPr>
        <w:pStyle w:val="ListParagraph"/>
        <w:numPr>
          <w:ilvl w:val="0"/>
          <w:numId w:val="4"/>
        </w:numPr>
        <w:autoSpaceDE w:val="0"/>
        <w:autoSpaceDN w:val="0"/>
        <w:adjustRightInd w:val="0"/>
        <w:snapToGrid w:val="0"/>
        <w:contextualSpacing w:val="0"/>
        <w:jc w:val="both"/>
        <w:rPr>
          <w:rFonts w:cstheme="minorHAnsi"/>
          <w:b/>
          <w:bCs/>
          <w:color w:val="0070C0"/>
          <w:sz w:val="32"/>
          <w:szCs w:val="32"/>
          <w:u w:color="0A0A0A"/>
        </w:rPr>
      </w:pPr>
      <w:r w:rsidRPr="00EF5AB9">
        <w:rPr>
          <w:rFonts w:cstheme="minorHAnsi"/>
          <w:color w:val="0A0A0A"/>
          <w:sz w:val="32"/>
          <w:szCs w:val="32"/>
          <w:u w:color="0A0A0A"/>
        </w:rPr>
        <w:t>There are a few other Biblical examples of measuring.</w:t>
      </w:r>
    </w:p>
    <w:p w14:paraId="3B85DBF0" w14:textId="49A7E336" w:rsidR="007B561D" w:rsidRPr="007B561D" w:rsidRDefault="00895E0E" w:rsidP="00404442">
      <w:pPr>
        <w:pStyle w:val="ListParagraph"/>
        <w:numPr>
          <w:ilvl w:val="1"/>
          <w:numId w:val="4"/>
        </w:numPr>
        <w:autoSpaceDE w:val="0"/>
        <w:autoSpaceDN w:val="0"/>
        <w:adjustRightInd w:val="0"/>
        <w:snapToGrid w:val="0"/>
        <w:contextualSpacing w:val="0"/>
        <w:jc w:val="both"/>
        <w:rPr>
          <w:rFonts w:cstheme="minorHAnsi"/>
          <w:b/>
          <w:bCs/>
          <w:color w:val="0070C0"/>
          <w:sz w:val="32"/>
          <w:szCs w:val="32"/>
          <w:u w:color="0A0A0A"/>
        </w:rPr>
      </w:pPr>
      <w:hyperlink r:id="rId15" w:history="1">
        <w:r w:rsidR="003E18C3" w:rsidRPr="007B561D">
          <w:rPr>
            <w:rFonts w:cstheme="minorHAnsi"/>
            <w:b/>
            <w:bCs/>
            <w:color w:val="FF0000"/>
            <w:sz w:val="32"/>
            <w:szCs w:val="32"/>
            <w:u w:color="0A0A0A"/>
          </w:rPr>
          <w:t>Zechariah 2</w:t>
        </w:r>
      </w:hyperlink>
      <w:r w:rsidR="003E18C3" w:rsidRPr="007B561D">
        <w:rPr>
          <w:rFonts w:cstheme="minorHAnsi"/>
          <w:color w:val="0A0A0A"/>
          <w:sz w:val="32"/>
          <w:szCs w:val="32"/>
          <w:u w:color="0A0A0A"/>
        </w:rPr>
        <w:t>, a man measured Jerusalem, a scene that evidently showed God’s coming judgment on the city.</w:t>
      </w:r>
    </w:p>
    <w:p w14:paraId="4897DDD0" w14:textId="768A87BA" w:rsidR="00B45DFA" w:rsidRPr="007B561D" w:rsidRDefault="003E18C3" w:rsidP="00404442">
      <w:pPr>
        <w:pStyle w:val="ListParagraph"/>
        <w:numPr>
          <w:ilvl w:val="1"/>
          <w:numId w:val="4"/>
        </w:numPr>
        <w:autoSpaceDE w:val="0"/>
        <w:autoSpaceDN w:val="0"/>
        <w:adjustRightInd w:val="0"/>
        <w:snapToGrid w:val="0"/>
        <w:contextualSpacing w:val="0"/>
        <w:jc w:val="both"/>
        <w:rPr>
          <w:rFonts w:cstheme="minorHAnsi"/>
          <w:b/>
          <w:bCs/>
          <w:color w:val="0070C0"/>
          <w:sz w:val="32"/>
          <w:szCs w:val="32"/>
          <w:u w:color="0A0A0A"/>
        </w:rPr>
      </w:pPr>
      <w:r w:rsidRPr="007B561D">
        <w:rPr>
          <w:rFonts w:cstheme="minorHAnsi"/>
          <w:b/>
          <w:bCs/>
          <w:color w:val="FF0000"/>
          <w:sz w:val="32"/>
          <w:szCs w:val="32"/>
          <w:u w:color="0A0A0A"/>
        </w:rPr>
        <w:t xml:space="preserve">Revelation </w:t>
      </w:r>
      <w:hyperlink r:id="rId16" w:history="1">
        <w:r w:rsidRPr="007B561D">
          <w:rPr>
            <w:rFonts w:cstheme="minorHAnsi"/>
            <w:b/>
            <w:bCs/>
            <w:color w:val="FF0000"/>
            <w:sz w:val="32"/>
            <w:szCs w:val="32"/>
            <w:u w:color="0A0A0A"/>
          </w:rPr>
          <w:t>21</w:t>
        </w:r>
      </w:hyperlink>
      <w:r w:rsidRPr="007B561D">
        <w:rPr>
          <w:rFonts w:cstheme="minorHAnsi"/>
          <w:color w:val="0A0A0A"/>
          <w:sz w:val="32"/>
          <w:szCs w:val="32"/>
          <w:u w:color="0A0A0A"/>
        </w:rPr>
        <w:t>, the New Jerusalem is measured.</w:t>
      </w:r>
    </w:p>
    <w:p w14:paraId="30DCCE34" w14:textId="77777777" w:rsidR="007B561D" w:rsidRPr="007B561D" w:rsidRDefault="007B561D" w:rsidP="00404442">
      <w:pPr>
        <w:autoSpaceDE w:val="0"/>
        <w:autoSpaceDN w:val="0"/>
        <w:adjustRightInd w:val="0"/>
        <w:snapToGrid w:val="0"/>
        <w:ind w:left="360"/>
        <w:rPr>
          <w:rFonts w:cstheme="minorHAnsi"/>
          <w:b/>
          <w:bCs/>
          <w:color w:val="0070C0"/>
          <w:sz w:val="32"/>
          <w:szCs w:val="32"/>
          <w:u w:color="0A0A0A"/>
        </w:rPr>
      </w:pPr>
    </w:p>
    <w:p w14:paraId="6F8D5B04" w14:textId="77777777" w:rsidR="0008703D" w:rsidRPr="0008703D" w:rsidRDefault="003E18C3" w:rsidP="00404442">
      <w:pPr>
        <w:pStyle w:val="ListParagraph"/>
        <w:numPr>
          <w:ilvl w:val="0"/>
          <w:numId w:val="4"/>
        </w:numPr>
        <w:autoSpaceDE w:val="0"/>
        <w:autoSpaceDN w:val="0"/>
        <w:adjustRightInd w:val="0"/>
        <w:snapToGrid w:val="0"/>
        <w:contextualSpacing w:val="0"/>
        <w:rPr>
          <w:rFonts w:cstheme="minorHAnsi"/>
          <w:b/>
          <w:bCs/>
          <w:color w:val="0070C0"/>
          <w:sz w:val="32"/>
          <w:szCs w:val="32"/>
          <w:u w:color="0A0A0A"/>
        </w:rPr>
      </w:pPr>
      <w:r w:rsidRPr="00B45DFA">
        <w:rPr>
          <w:rFonts w:cstheme="minorHAnsi"/>
          <w:b/>
          <w:bCs/>
          <w:color w:val="0070C0"/>
          <w:sz w:val="32"/>
          <w:szCs w:val="32"/>
          <w:u w:color="0A0A0A"/>
        </w:rPr>
        <w:t>Rise and measure the temple of God</w:t>
      </w:r>
      <w:r w:rsidRPr="00B45DFA">
        <w:rPr>
          <w:rFonts w:cstheme="minorHAnsi"/>
          <w:color w:val="0A0A0A"/>
          <w:sz w:val="32"/>
          <w:szCs w:val="32"/>
          <w:u w:color="0A0A0A"/>
        </w:rPr>
        <w:t>: Sometimes in the Old Testament, the idea of measuring communicates ownership, protection, and preservation.</w:t>
      </w:r>
    </w:p>
    <w:p w14:paraId="23C5F12B" w14:textId="77777777" w:rsidR="0008703D" w:rsidRPr="0008703D"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08703D">
        <w:rPr>
          <w:rFonts w:cstheme="minorHAnsi"/>
          <w:color w:val="0A0A0A"/>
          <w:sz w:val="32"/>
          <w:szCs w:val="32"/>
          <w:u w:color="0A0A0A"/>
        </w:rPr>
        <w:t xml:space="preserve">When Habakkuk prophesied, </w:t>
      </w:r>
      <w:r w:rsidRPr="0008703D">
        <w:rPr>
          <w:rFonts w:cstheme="minorHAnsi"/>
          <w:i/>
          <w:iCs/>
          <w:color w:val="0A0A0A"/>
          <w:sz w:val="32"/>
          <w:szCs w:val="32"/>
          <w:u w:color="0A0A0A"/>
        </w:rPr>
        <w:t>He stood and measured the earth</w:t>
      </w:r>
      <w:r w:rsidRPr="0008703D">
        <w:rPr>
          <w:rFonts w:cstheme="minorHAnsi"/>
          <w:color w:val="0A0A0A"/>
          <w:sz w:val="32"/>
          <w:szCs w:val="32"/>
          <w:u w:color="0A0A0A"/>
        </w:rPr>
        <w:t xml:space="preserve"> (</w:t>
      </w:r>
      <w:hyperlink r:id="rId17" w:history="1">
        <w:r w:rsidRPr="0008703D">
          <w:rPr>
            <w:rFonts w:cstheme="minorHAnsi"/>
            <w:b/>
            <w:bCs/>
            <w:color w:val="FF0000"/>
            <w:sz w:val="32"/>
            <w:szCs w:val="32"/>
            <w:u w:color="0A0A0A"/>
          </w:rPr>
          <w:t>Habakkuk 3:6</w:t>
        </w:r>
      </w:hyperlink>
      <w:r w:rsidR="00522D03" w:rsidRPr="0008703D">
        <w:rPr>
          <w:rFonts w:cstheme="minorHAnsi"/>
          <w:b/>
          <w:bCs/>
          <w:color w:val="FF0000"/>
          <w:sz w:val="32"/>
          <w:szCs w:val="32"/>
          <w:u w:color="0A0A0A"/>
        </w:rPr>
        <w:t xml:space="preserve"> </w:t>
      </w:r>
      <w:r w:rsidRPr="0008703D">
        <w:rPr>
          <w:rFonts w:cstheme="minorHAnsi"/>
          <w:color w:val="0A0A0A"/>
          <w:sz w:val="32"/>
          <w:szCs w:val="32"/>
          <w:u w:color="0A0A0A"/>
        </w:rPr>
        <w:t xml:space="preserve">), the idea was that the Lord owned the earth and could do with it as He pleased. </w:t>
      </w:r>
    </w:p>
    <w:p w14:paraId="0E9DF835" w14:textId="3F511BE2" w:rsidR="0008703D" w:rsidRPr="0008703D"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08703D">
        <w:rPr>
          <w:rFonts w:cstheme="minorHAnsi"/>
          <w:color w:val="0A0A0A"/>
          <w:sz w:val="32"/>
          <w:szCs w:val="32"/>
          <w:u w:color="0A0A0A"/>
        </w:rPr>
        <w:t xml:space="preserve">When this temple is measured, it shows that God knows </w:t>
      </w:r>
      <w:r w:rsidR="0008703D" w:rsidRPr="0008703D">
        <w:rPr>
          <w:rFonts w:cstheme="minorHAnsi"/>
          <w:color w:val="0A0A0A"/>
          <w:sz w:val="32"/>
          <w:szCs w:val="32"/>
          <w:u w:color="0A0A0A"/>
        </w:rPr>
        <w:t>it’s</w:t>
      </w:r>
      <w:r w:rsidRPr="0008703D">
        <w:rPr>
          <w:rFonts w:cstheme="minorHAnsi"/>
          <w:color w:val="0A0A0A"/>
          <w:sz w:val="32"/>
          <w:szCs w:val="32"/>
          <w:u w:color="0A0A0A"/>
        </w:rPr>
        <w:t xml:space="preserve"> every dimension, and He is in charge.</w:t>
      </w:r>
    </w:p>
    <w:p w14:paraId="7D09009D" w14:textId="1AEA4D14" w:rsidR="00B45DFA" w:rsidRPr="0008703D"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08703D">
        <w:rPr>
          <w:rFonts w:cstheme="minorHAnsi"/>
          <w:b/>
          <w:bCs/>
          <w:i/>
          <w:iCs/>
          <w:color w:val="0A0A0A"/>
          <w:sz w:val="32"/>
          <w:szCs w:val="32"/>
          <w:u w:color="0A0A0A"/>
        </w:rPr>
        <w:t>God is in charge</w:t>
      </w:r>
      <w:r w:rsidRPr="0008703D">
        <w:rPr>
          <w:rFonts w:cstheme="minorHAnsi"/>
          <w:color w:val="0A0A0A"/>
          <w:sz w:val="32"/>
          <w:szCs w:val="32"/>
          <w:u w:color="0A0A0A"/>
        </w:rPr>
        <w:t xml:space="preserve">. This is one of the glorious, mighty themes of the Book of Revelation. </w:t>
      </w:r>
      <w:hyperlink r:id="rId18" w:history="1">
        <w:r w:rsidRPr="0008703D">
          <w:rPr>
            <w:rFonts w:cstheme="minorHAnsi"/>
            <w:b/>
            <w:bCs/>
            <w:color w:val="FF0000"/>
            <w:sz w:val="32"/>
            <w:szCs w:val="32"/>
            <w:u w:color="0A0A0A"/>
          </w:rPr>
          <w:t>Revelation 11:17</w:t>
        </w:r>
      </w:hyperlink>
      <w:r w:rsidRPr="0008703D">
        <w:rPr>
          <w:rFonts w:cstheme="minorHAnsi"/>
          <w:color w:val="0A0A0A"/>
          <w:sz w:val="32"/>
          <w:szCs w:val="32"/>
          <w:u w:color="0A0A0A"/>
        </w:rPr>
        <w:t xml:space="preserve"> again uses the title </w:t>
      </w:r>
      <w:r w:rsidRPr="0008703D">
        <w:rPr>
          <w:rFonts w:cstheme="minorHAnsi"/>
          <w:i/>
          <w:iCs/>
          <w:color w:val="0A0A0A"/>
          <w:sz w:val="32"/>
          <w:szCs w:val="32"/>
          <w:u w:color="0A0A0A"/>
        </w:rPr>
        <w:t>Almighty</w:t>
      </w:r>
      <w:r w:rsidRPr="0008703D">
        <w:rPr>
          <w:rFonts w:cstheme="minorHAnsi"/>
          <w:color w:val="0A0A0A"/>
          <w:sz w:val="32"/>
          <w:szCs w:val="32"/>
          <w:u w:color="0A0A0A"/>
        </w:rPr>
        <w:t xml:space="preserve"> for God. The Greek word for </w:t>
      </w:r>
      <w:r w:rsidRPr="0008703D">
        <w:rPr>
          <w:rFonts w:cstheme="minorHAnsi"/>
          <w:i/>
          <w:iCs/>
          <w:color w:val="0A0A0A"/>
          <w:sz w:val="32"/>
          <w:szCs w:val="32"/>
          <w:u w:color="0A0A0A"/>
        </w:rPr>
        <w:t>Almighty</w:t>
      </w:r>
      <w:r w:rsidRPr="0008703D">
        <w:rPr>
          <w:rFonts w:cstheme="minorHAnsi"/>
          <w:color w:val="0A0A0A"/>
          <w:sz w:val="32"/>
          <w:szCs w:val="32"/>
          <w:u w:color="0A0A0A"/>
        </w:rPr>
        <w:t xml:space="preserve"> is </w:t>
      </w:r>
      <w:r w:rsidRPr="0008703D">
        <w:rPr>
          <w:rFonts w:cstheme="minorHAnsi"/>
          <w:i/>
          <w:iCs/>
          <w:color w:val="0A0A0A"/>
          <w:sz w:val="32"/>
          <w:szCs w:val="32"/>
          <w:u w:color="0A0A0A"/>
        </w:rPr>
        <w:t>pantokrater</w:t>
      </w:r>
      <w:r w:rsidRPr="0008703D">
        <w:rPr>
          <w:rFonts w:cstheme="minorHAnsi"/>
          <w:color w:val="0A0A0A"/>
          <w:sz w:val="32"/>
          <w:szCs w:val="32"/>
          <w:u w:color="0A0A0A"/>
        </w:rPr>
        <w:t>, and it describes “the one who has his hand on everything.” This temple will be the scene of great horror and great glory, but God is in charge, working through both the good and bad actions of man.</w:t>
      </w:r>
    </w:p>
    <w:p w14:paraId="2B82BDEA" w14:textId="65533086" w:rsidR="000458A8" w:rsidRPr="000458A8" w:rsidRDefault="003E18C3" w:rsidP="00404442">
      <w:pPr>
        <w:pStyle w:val="ListParagraph"/>
        <w:numPr>
          <w:ilvl w:val="0"/>
          <w:numId w:val="4"/>
        </w:numPr>
        <w:autoSpaceDE w:val="0"/>
        <w:autoSpaceDN w:val="0"/>
        <w:adjustRightInd w:val="0"/>
        <w:snapToGrid w:val="0"/>
        <w:contextualSpacing w:val="0"/>
        <w:rPr>
          <w:rFonts w:cstheme="minorHAnsi"/>
          <w:b/>
          <w:bCs/>
          <w:color w:val="0070C0"/>
          <w:sz w:val="32"/>
          <w:szCs w:val="32"/>
          <w:u w:color="0A0A0A"/>
        </w:rPr>
      </w:pPr>
      <w:r w:rsidRPr="00AB032A">
        <w:rPr>
          <w:rFonts w:cstheme="minorHAnsi"/>
          <w:b/>
          <w:bCs/>
          <w:color w:val="0070C0"/>
          <w:sz w:val="32"/>
          <w:szCs w:val="32"/>
          <w:u w:color="0A0A0A"/>
        </w:rPr>
        <w:t>The temple of God</w:t>
      </w:r>
      <w:r w:rsidRPr="00AB032A">
        <w:rPr>
          <w:rFonts w:cstheme="minorHAnsi"/>
          <w:color w:val="0A0A0A"/>
          <w:sz w:val="32"/>
          <w:szCs w:val="32"/>
          <w:u w:color="0A0A0A"/>
        </w:rPr>
        <w:t xml:space="preserve">: </w:t>
      </w:r>
      <w:r w:rsidR="007A2125">
        <w:rPr>
          <w:rFonts w:cstheme="minorHAnsi"/>
          <w:color w:val="0A0A0A"/>
          <w:sz w:val="32"/>
          <w:szCs w:val="32"/>
          <w:u w:color="0A0A0A"/>
        </w:rPr>
        <w:t>T</w:t>
      </w:r>
      <w:r w:rsidRPr="00AB032A">
        <w:rPr>
          <w:rFonts w:cstheme="minorHAnsi"/>
          <w:color w:val="0A0A0A"/>
          <w:sz w:val="32"/>
          <w:szCs w:val="32"/>
          <w:u w:color="0A0A0A"/>
        </w:rPr>
        <w:t xml:space="preserve">oday there are Jewish people </w:t>
      </w:r>
      <w:r w:rsidRPr="00AB032A">
        <w:rPr>
          <w:rFonts w:cstheme="minorHAnsi"/>
          <w:i/>
          <w:iCs/>
          <w:color w:val="0A0A0A"/>
          <w:sz w:val="32"/>
          <w:szCs w:val="32"/>
          <w:u w:color="0A0A0A"/>
        </w:rPr>
        <w:t>very</w:t>
      </w:r>
      <w:r w:rsidRPr="00AB032A">
        <w:rPr>
          <w:rFonts w:cstheme="minorHAnsi"/>
          <w:color w:val="0A0A0A"/>
          <w:sz w:val="32"/>
          <w:szCs w:val="32"/>
          <w:u w:color="0A0A0A"/>
        </w:rPr>
        <w:t xml:space="preserve"> interested in rebuilding the temple and resuming sacrifice, and are making preparations to do that even now</w:t>
      </w:r>
      <w:r w:rsidR="004D64DF">
        <w:rPr>
          <w:rFonts w:cstheme="minorHAnsi"/>
          <w:color w:val="0A0A0A"/>
          <w:sz w:val="32"/>
          <w:szCs w:val="32"/>
          <w:u w:color="0A0A0A"/>
        </w:rPr>
        <w:t>.</w:t>
      </w:r>
    </w:p>
    <w:p w14:paraId="528C6407" w14:textId="77777777" w:rsidR="000458A8" w:rsidRPr="00AB032A" w:rsidRDefault="000458A8"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AB032A">
        <w:rPr>
          <w:rFonts w:cstheme="minorHAnsi"/>
          <w:color w:val="0A0A0A"/>
          <w:sz w:val="32"/>
          <w:szCs w:val="32"/>
          <w:u w:color="0A0A0A"/>
        </w:rPr>
        <w:t xml:space="preserve">Today you can visit the Temple Institute in the Jewish Quarter of the old city in Jerusalem. There, a group of Jews absolutely dedicated to rebuilding the </w:t>
      </w:r>
      <w:r w:rsidRPr="00AB032A">
        <w:rPr>
          <w:rFonts w:cstheme="minorHAnsi"/>
          <w:color w:val="0A0A0A"/>
          <w:sz w:val="32"/>
          <w:szCs w:val="32"/>
          <w:u w:color="0A0A0A"/>
        </w:rPr>
        <w:lastRenderedPageBreak/>
        <w:t>temple attempt to educate the public and raise awareness for a new temple. They are trying to replicate everything they can for a new temple, down to the specific pots and pans used in sacrifice.</w:t>
      </w:r>
    </w:p>
    <w:p w14:paraId="6EA792ED" w14:textId="7C37E407" w:rsidR="00AB032A" w:rsidRPr="000458A8" w:rsidRDefault="000458A8"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T</w:t>
      </w:r>
      <w:r w:rsidRPr="000458A8">
        <w:rPr>
          <w:rFonts w:cstheme="minorHAnsi"/>
          <w:color w:val="0A0A0A"/>
          <w:sz w:val="32"/>
          <w:szCs w:val="32"/>
          <w:u w:color="0A0A0A"/>
        </w:rPr>
        <w:t xml:space="preserve">hey say that there is a group that does a mock </w:t>
      </w:r>
      <w:r>
        <w:rPr>
          <w:rFonts w:cstheme="minorHAnsi"/>
          <w:color w:val="0A0A0A"/>
          <w:sz w:val="32"/>
          <w:szCs w:val="32"/>
          <w:u w:color="0A0A0A"/>
        </w:rPr>
        <w:t xml:space="preserve">laying of the </w:t>
      </w:r>
      <w:r w:rsidRPr="000458A8">
        <w:rPr>
          <w:rFonts w:cstheme="minorHAnsi"/>
          <w:color w:val="0A0A0A"/>
          <w:sz w:val="32"/>
          <w:szCs w:val="32"/>
          <w:u w:color="0A0A0A"/>
        </w:rPr>
        <w:t>corner stone for the 3</w:t>
      </w:r>
      <w:r w:rsidRPr="000458A8">
        <w:rPr>
          <w:rFonts w:cstheme="minorHAnsi"/>
          <w:color w:val="0A0A0A"/>
          <w:sz w:val="32"/>
          <w:szCs w:val="32"/>
          <w:u w:color="0A0A0A"/>
          <w:vertAlign w:val="superscript"/>
        </w:rPr>
        <w:t>rd</w:t>
      </w:r>
      <w:r w:rsidRPr="000458A8">
        <w:rPr>
          <w:rFonts w:cstheme="minorHAnsi"/>
          <w:color w:val="0A0A0A"/>
          <w:sz w:val="32"/>
          <w:szCs w:val="32"/>
          <w:u w:color="0A0A0A"/>
        </w:rPr>
        <w:t xml:space="preserve"> Temple every year</w:t>
      </w:r>
      <w:r w:rsidRPr="000458A8">
        <w:rPr>
          <w:rFonts w:cstheme="minorHAnsi"/>
          <w:b/>
          <w:bCs/>
          <w:color w:val="0070C0"/>
          <w:sz w:val="32"/>
          <w:szCs w:val="32"/>
          <w:u w:color="0A0A0A"/>
        </w:rPr>
        <w:t>.</w:t>
      </w:r>
    </w:p>
    <w:p w14:paraId="105D9EA8" w14:textId="70F1DC81" w:rsidR="000458A8" w:rsidRPr="000458A8"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AB032A">
        <w:rPr>
          <w:rFonts w:cstheme="minorHAnsi"/>
          <w:color w:val="0A0A0A"/>
          <w:sz w:val="32"/>
          <w:szCs w:val="32"/>
          <w:u w:color="0A0A0A"/>
        </w:rPr>
        <w:t xml:space="preserve">The main Jewish group leading the charge to rebuild the temple is an organization called </w:t>
      </w:r>
      <w:r w:rsidRPr="00B52DEE">
        <w:rPr>
          <w:rFonts w:cstheme="minorHAnsi"/>
          <w:i/>
          <w:iCs/>
          <w:color w:val="0A0A0A"/>
          <w:sz w:val="32"/>
          <w:szCs w:val="32"/>
          <w:u w:val="single"/>
        </w:rPr>
        <w:t>Faithful of the Temple Mount</w:t>
      </w:r>
      <w:r w:rsidRPr="00AB032A">
        <w:rPr>
          <w:rFonts w:cstheme="minorHAnsi"/>
          <w:color w:val="0A0A0A"/>
          <w:sz w:val="32"/>
          <w:szCs w:val="32"/>
          <w:u w:color="0A0A0A"/>
        </w:rPr>
        <w:t xml:space="preserve">, who say they will continue their efforts to re-establish the Jewish temple on the Mount. </w:t>
      </w:r>
    </w:p>
    <w:p w14:paraId="7F36EFA2" w14:textId="77777777" w:rsidR="00ED0527" w:rsidRPr="00ED0527" w:rsidRDefault="003E18C3" w:rsidP="00ED6EC5">
      <w:pPr>
        <w:pStyle w:val="ListParagraph"/>
        <w:numPr>
          <w:ilvl w:val="3"/>
          <w:numId w:val="4"/>
        </w:numPr>
        <w:autoSpaceDE w:val="0"/>
        <w:autoSpaceDN w:val="0"/>
        <w:adjustRightInd w:val="0"/>
        <w:snapToGrid w:val="0"/>
        <w:contextualSpacing w:val="0"/>
        <w:rPr>
          <w:rFonts w:cstheme="minorHAnsi"/>
          <w:b/>
          <w:bCs/>
          <w:color w:val="0070C0"/>
          <w:sz w:val="32"/>
          <w:szCs w:val="32"/>
          <w:u w:color="0A0A0A"/>
        </w:rPr>
      </w:pPr>
      <w:r w:rsidRPr="00AB032A">
        <w:rPr>
          <w:rFonts w:cstheme="minorHAnsi"/>
          <w:color w:val="0A0A0A"/>
          <w:sz w:val="32"/>
          <w:szCs w:val="32"/>
          <w:u w:color="0A0A0A"/>
        </w:rPr>
        <w:t xml:space="preserve">One leader in the group said, “We shall continue our struggle until the Israeli flag is flying from the Dome of the Rock.” </w:t>
      </w:r>
    </w:p>
    <w:p w14:paraId="3F9F562A" w14:textId="799427C3" w:rsidR="00AB032A" w:rsidRPr="00AB032A" w:rsidRDefault="00ED0527" w:rsidP="00404442">
      <w:pPr>
        <w:pStyle w:val="ListParagraph"/>
        <w:numPr>
          <w:ilvl w:val="2"/>
          <w:numId w:val="4"/>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T</w:t>
      </w:r>
      <w:r w:rsidR="003E18C3" w:rsidRPr="00AB032A">
        <w:rPr>
          <w:rFonts w:cstheme="minorHAnsi"/>
          <w:color w:val="0A0A0A"/>
          <w:sz w:val="32"/>
          <w:szCs w:val="32"/>
          <w:u w:color="0A0A0A"/>
        </w:rPr>
        <w:t>here are students being trained for the priesthood, learning how to conduct animal sacrifices in the rebuilt temple.</w:t>
      </w:r>
    </w:p>
    <w:p w14:paraId="7D4F2AE6" w14:textId="7BEC5785" w:rsidR="002B7E7D" w:rsidRPr="002B7E7D"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AB032A">
        <w:rPr>
          <w:rFonts w:cstheme="minorHAnsi"/>
          <w:color w:val="0A0A0A"/>
          <w:sz w:val="32"/>
          <w:szCs w:val="32"/>
          <w:u w:color="0A0A0A"/>
        </w:rPr>
        <w:t xml:space="preserve">It is important to understand that most Jews — religious or secular — do not care about building a temple. And if there were one rebuilt, sacrifice would be difficult in a day of aggressive animal rights activists. Yet, there is a small, strong, highly dedicated group who live to see a </w:t>
      </w:r>
      <w:r w:rsidR="001E6DAE">
        <w:rPr>
          <w:rFonts w:cstheme="minorHAnsi"/>
          <w:color w:val="0A0A0A"/>
          <w:sz w:val="32"/>
          <w:szCs w:val="32"/>
          <w:u w:color="0A0A0A"/>
        </w:rPr>
        <w:t>3</w:t>
      </w:r>
      <w:r w:rsidR="001E6DAE" w:rsidRPr="001E6DAE">
        <w:rPr>
          <w:rFonts w:cstheme="minorHAnsi"/>
          <w:color w:val="0A0A0A"/>
          <w:sz w:val="32"/>
          <w:szCs w:val="32"/>
          <w:u w:color="0A0A0A"/>
          <w:vertAlign w:val="superscript"/>
        </w:rPr>
        <w:t>rd</w:t>
      </w:r>
      <w:r w:rsidRPr="00AB032A">
        <w:rPr>
          <w:rFonts w:cstheme="minorHAnsi"/>
          <w:color w:val="0A0A0A"/>
          <w:sz w:val="32"/>
          <w:szCs w:val="32"/>
          <w:u w:color="0A0A0A"/>
        </w:rPr>
        <w:t xml:space="preserve"> temple — a temple that will </w:t>
      </w:r>
      <w:r w:rsidRPr="000458A8">
        <w:rPr>
          <w:rFonts w:cstheme="minorHAnsi"/>
          <w:b/>
          <w:bCs/>
          <w:i/>
          <w:iCs/>
          <w:color w:val="0A0A0A"/>
          <w:sz w:val="32"/>
          <w:szCs w:val="32"/>
          <w:u w:val="single"/>
        </w:rPr>
        <w:t>fulfill prophecy</w:t>
      </w:r>
      <w:r w:rsidRPr="00AB032A">
        <w:rPr>
          <w:rFonts w:cstheme="minorHAnsi"/>
          <w:color w:val="0A0A0A"/>
          <w:sz w:val="32"/>
          <w:szCs w:val="32"/>
          <w:u w:color="0A0A0A"/>
        </w:rPr>
        <w:t>.</w:t>
      </w:r>
    </w:p>
    <w:p w14:paraId="308FCC92" w14:textId="14474207" w:rsidR="002B7E7D" w:rsidRPr="002B7E7D" w:rsidRDefault="003E18C3" w:rsidP="00404442">
      <w:pPr>
        <w:pStyle w:val="ListParagraph"/>
        <w:numPr>
          <w:ilvl w:val="1"/>
          <w:numId w:val="4"/>
        </w:numPr>
        <w:autoSpaceDE w:val="0"/>
        <w:autoSpaceDN w:val="0"/>
        <w:adjustRightInd w:val="0"/>
        <w:snapToGrid w:val="0"/>
        <w:contextualSpacing w:val="0"/>
        <w:rPr>
          <w:rFonts w:cstheme="minorHAnsi"/>
          <w:b/>
          <w:bCs/>
          <w:color w:val="0070C0"/>
          <w:sz w:val="32"/>
          <w:szCs w:val="32"/>
          <w:u w:color="0A0A0A"/>
        </w:rPr>
      </w:pPr>
      <w:r w:rsidRPr="002B7E7D">
        <w:rPr>
          <w:rFonts w:cstheme="minorHAnsi"/>
          <w:color w:val="0A0A0A"/>
          <w:sz w:val="32"/>
          <w:szCs w:val="32"/>
          <w:u w:color="0A0A0A"/>
        </w:rPr>
        <w:t xml:space="preserve">Christians get excited when they see efforts to rebuild the temple. At the same time, we should understand that the basic impulse behind rebuilding the temple is </w:t>
      </w:r>
      <w:r w:rsidRPr="00CA4FF6">
        <w:rPr>
          <w:rFonts w:cstheme="minorHAnsi"/>
          <w:i/>
          <w:iCs/>
          <w:color w:val="0A0A0A"/>
          <w:sz w:val="32"/>
          <w:szCs w:val="32"/>
          <w:u w:val="single"/>
        </w:rPr>
        <w:t>not of God</w:t>
      </w:r>
      <w:r w:rsidRPr="002B7E7D">
        <w:rPr>
          <w:rFonts w:cstheme="minorHAnsi"/>
          <w:color w:val="0A0A0A"/>
          <w:sz w:val="32"/>
          <w:szCs w:val="32"/>
          <w:u w:color="0A0A0A"/>
        </w:rPr>
        <w:t xml:space="preserve"> at all — </w:t>
      </w:r>
      <w:r w:rsidR="00CA4FF6">
        <w:rPr>
          <w:rFonts w:cstheme="minorHAnsi"/>
          <w:color w:val="0A0A0A"/>
          <w:sz w:val="32"/>
          <w:szCs w:val="32"/>
          <w:u w:color="0A0A0A"/>
        </w:rPr>
        <w:t>the devil</w:t>
      </w:r>
      <w:r w:rsidRPr="002B7E7D">
        <w:rPr>
          <w:rFonts w:cstheme="minorHAnsi"/>
          <w:color w:val="0A0A0A"/>
          <w:sz w:val="32"/>
          <w:szCs w:val="32"/>
          <w:u w:color="0A0A0A"/>
        </w:rPr>
        <w:t xml:space="preserve"> desire</w:t>
      </w:r>
      <w:r w:rsidR="00CA4FF6">
        <w:rPr>
          <w:rFonts w:cstheme="minorHAnsi"/>
          <w:color w:val="0A0A0A"/>
          <w:sz w:val="32"/>
          <w:szCs w:val="32"/>
          <w:u w:color="0A0A0A"/>
        </w:rPr>
        <w:t>s</w:t>
      </w:r>
      <w:r w:rsidRPr="002B7E7D">
        <w:rPr>
          <w:rFonts w:cstheme="minorHAnsi"/>
          <w:color w:val="0A0A0A"/>
          <w:sz w:val="32"/>
          <w:szCs w:val="32"/>
          <w:u w:color="0A0A0A"/>
        </w:rPr>
        <w:t xml:space="preserve"> to have a place </w:t>
      </w:r>
      <w:r w:rsidR="00CA4FF6">
        <w:rPr>
          <w:rFonts w:cstheme="minorHAnsi"/>
          <w:color w:val="0A0A0A"/>
          <w:sz w:val="32"/>
          <w:szCs w:val="32"/>
          <w:u w:color="0A0A0A"/>
        </w:rPr>
        <w:t xml:space="preserve">for man </w:t>
      </w:r>
      <w:r w:rsidRPr="002B7E7D">
        <w:rPr>
          <w:rFonts w:cstheme="minorHAnsi"/>
          <w:color w:val="0A0A0A"/>
          <w:sz w:val="32"/>
          <w:szCs w:val="32"/>
          <w:u w:color="0A0A0A"/>
        </w:rPr>
        <w:t xml:space="preserve">to sacrifice for sin. </w:t>
      </w:r>
    </w:p>
    <w:p w14:paraId="6D0C9D19" w14:textId="77777777" w:rsidR="002B7E7D" w:rsidRPr="002B7E7D" w:rsidRDefault="003E18C3" w:rsidP="00404442">
      <w:pPr>
        <w:pStyle w:val="ListParagraph"/>
        <w:numPr>
          <w:ilvl w:val="2"/>
          <w:numId w:val="4"/>
        </w:numPr>
        <w:autoSpaceDE w:val="0"/>
        <w:autoSpaceDN w:val="0"/>
        <w:adjustRightInd w:val="0"/>
        <w:snapToGrid w:val="0"/>
        <w:contextualSpacing w:val="0"/>
        <w:rPr>
          <w:rFonts w:cstheme="minorHAnsi"/>
          <w:b/>
          <w:bCs/>
          <w:color w:val="0070C0"/>
          <w:sz w:val="32"/>
          <w:szCs w:val="32"/>
          <w:u w:color="0A0A0A"/>
        </w:rPr>
      </w:pPr>
      <w:r w:rsidRPr="002B7E7D">
        <w:rPr>
          <w:rFonts w:cstheme="minorHAnsi"/>
          <w:color w:val="0A0A0A"/>
          <w:sz w:val="32"/>
          <w:szCs w:val="32"/>
          <w:u w:color="0A0A0A"/>
        </w:rPr>
        <w:t xml:space="preserve">Christians believe that all sacrifice for sin was </w:t>
      </w:r>
      <w:r w:rsidRPr="00F057B4">
        <w:rPr>
          <w:rFonts w:cstheme="minorHAnsi"/>
          <w:i/>
          <w:iCs/>
          <w:color w:val="0A0A0A"/>
          <w:sz w:val="32"/>
          <w:szCs w:val="32"/>
          <w:u w:val="single"/>
        </w:rPr>
        <w:t>finished</w:t>
      </w:r>
      <w:r w:rsidRPr="002B7E7D">
        <w:rPr>
          <w:rFonts w:cstheme="minorHAnsi"/>
          <w:color w:val="0A0A0A"/>
          <w:sz w:val="32"/>
          <w:szCs w:val="32"/>
          <w:u w:color="0A0A0A"/>
        </w:rPr>
        <w:t xml:space="preserve"> at the cross, and any further sacrifice for sin is an offense to God, because it denies the finished work of Jesus on the cross.</w:t>
      </w:r>
    </w:p>
    <w:p w14:paraId="4A684282" w14:textId="77777777" w:rsidR="00F057B4" w:rsidRPr="00F057B4" w:rsidRDefault="003E18C3" w:rsidP="00404442">
      <w:pPr>
        <w:pStyle w:val="ListParagraph"/>
        <w:numPr>
          <w:ilvl w:val="2"/>
          <w:numId w:val="4"/>
        </w:numPr>
        <w:autoSpaceDE w:val="0"/>
        <w:autoSpaceDN w:val="0"/>
        <w:adjustRightInd w:val="0"/>
        <w:snapToGrid w:val="0"/>
        <w:contextualSpacing w:val="0"/>
        <w:rPr>
          <w:rFonts w:cstheme="minorHAnsi"/>
          <w:b/>
          <w:bCs/>
          <w:color w:val="0070C0"/>
          <w:sz w:val="32"/>
          <w:szCs w:val="32"/>
          <w:u w:color="0A0A0A"/>
        </w:rPr>
      </w:pPr>
      <w:r w:rsidRPr="002B7E7D">
        <w:rPr>
          <w:rFonts w:cstheme="minorHAnsi"/>
          <w:color w:val="0A0A0A"/>
          <w:sz w:val="32"/>
          <w:szCs w:val="32"/>
          <w:u w:color="0A0A0A"/>
        </w:rPr>
        <w:t xml:space="preserve">Orthodox Jews consider that the Messiah will rebuild the temple; however, the man they may initially embrace as their Messiah </w:t>
      </w:r>
      <w:r w:rsidR="00F057B4">
        <w:rPr>
          <w:rFonts w:cstheme="minorHAnsi"/>
          <w:color w:val="0A0A0A"/>
          <w:sz w:val="32"/>
          <w:szCs w:val="32"/>
          <w:u w:color="0A0A0A"/>
        </w:rPr>
        <w:t>will</w:t>
      </w:r>
      <w:r w:rsidRPr="002B7E7D">
        <w:rPr>
          <w:rFonts w:cstheme="minorHAnsi"/>
          <w:color w:val="0A0A0A"/>
          <w:sz w:val="32"/>
          <w:szCs w:val="32"/>
          <w:u w:color="0A0A0A"/>
        </w:rPr>
        <w:t xml:space="preserve"> in fact be the Antichrist: </w:t>
      </w:r>
    </w:p>
    <w:p w14:paraId="4159DE63" w14:textId="15372300" w:rsidR="00935477" w:rsidRPr="00F46CCF" w:rsidRDefault="00895E0E" w:rsidP="00404442">
      <w:pPr>
        <w:pStyle w:val="ListParagraph"/>
        <w:numPr>
          <w:ilvl w:val="2"/>
          <w:numId w:val="4"/>
        </w:numPr>
        <w:autoSpaceDE w:val="0"/>
        <w:autoSpaceDN w:val="0"/>
        <w:adjustRightInd w:val="0"/>
        <w:snapToGrid w:val="0"/>
        <w:contextualSpacing w:val="0"/>
        <w:rPr>
          <w:rFonts w:cstheme="minorHAnsi"/>
          <w:b/>
          <w:bCs/>
          <w:color w:val="0070C0"/>
          <w:sz w:val="32"/>
          <w:szCs w:val="32"/>
          <w:u w:color="0A0A0A"/>
        </w:rPr>
      </w:pPr>
      <w:hyperlink r:id="rId19" w:history="1">
        <w:r w:rsidR="00F057B4" w:rsidRPr="00935477">
          <w:rPr>
            <w:rFonts w:cstheme="minorHAnsi"/>
            <w:b/>
            <w:bCs/>
            <w:color w:val="FF0000"/>
            <w:sz w:val="32"/>
            <w:szCs w:val="32"/>
            <w:u w:color="0A0A0A"/>
          </w:rPr>
          <w:t>John 5:43</w:t>
        </w:r>
      </w:hyperlink>
      <w:r w:rsidR="00F057B4">
        <w:rPr>
          <w:rFonts w:cstheme="minorHAnsi"/>
          <w:b/>
          <w:bCs/>
          <w:color w:val="FF0000"/>
          <w:sz w:val="32"/>
          <w:szCs w:val="32"/>
          <w:u w:color="0A0A0A"/>
        </w:rPr>
        <w:t xml:space="preserve"> </w:t>
      </w:r>
      <w:r w:rsidR="003E18C3" w:rsidRPr="00F057B4">
        <w:rPr>
          <w:rFonts w:cstheme="minorHAnsi"/>
          <w:b/>
          <w:bCs/>
          <w:i/>
          <w:iCs/>
          <w:color w:val="0070C0"/>
          <w:sz w:val="32"/>
          <w:szCs w:val="32"/>
          <w:u w:color="0A0A0A"/>
        </w:rPr>
        <w:t>I have come in My Father’s name, and you do not receive Me; if another comes in his own name, him you will receive.</w:t>
      </w:r>
    </w:p>
    <w:p w14:paraId="5596FC38" w14:textId="2B799479" w:rsidR="00F46CCF" w:rsidRPr="00935477" w:rsidRDefault="00F46CCF" w:rsidP="00404442">
      <w:pPr>
        <w:pStyle w:val="ListParagraph"/>
        <w:numPr>
          <w:ilvl w:val="2"/>
          <w:numId w:val="4"/>
        </w:numPr>
        <w:autoSpaceDE w:val="0"/>
        <w:autoSpaceDN w:val="0"/>
        <w:adjustRightInd w:val="0"/>
        <w:snapToGrid w:val="0"/>
        <w:contextualSpacing w:val="0"/>
        <w:rPr>
          <w:rFonts w:cstheme="minorHAnsi"/>
          <w:b/>
          <w:bCs/>
          <w:color w:val="0070C0"/>
          <w:sz w:val="32"/>
          <w:szCs w:val="32"/>
          <w:u w:color="0A0A0A"/>
        </w:rPr>
      </w:pPr>
      <w:r>
        <w:rPr>
          <w:rFonts w:cstheme="minorHAnsi"/>
          <w:b/>
          <w:bCs/>
          <w:color w:val="0070C0"/>
          <w:sz w:val="32"/>
          <w:szCs w:val="32"/>
          <w:u w:color="0A0A0A"/>
        </w:rPr>
        <w:t>Measure</w:t>
      </w:r>
      <w:r w:rsidRPr="00EF5AB9">
        <w:rPr>
          <w:rFonts w:cstheme="minorHAnsi"/>
          <w:b/>
          <w:bCs/>
          <w:color w:val="0070C0"/>
          <w:sz w:val="32"/>
          <w:szCs w:val="32"/>
          <w:u w:color="0A0A0A"/>
        </w:rPr>
        <w:t xml:space="preserve"> those who worship there</w:t>
      </w:r>
      <w:r>
        <w:rPr>
          <w:rFonts w:cstheme="minorHAnsi"/>
          <w:b/>
          <w:bCs/>
          <w:color w:val="0070C0"/>
          <w:sz w:val="32"/>
          <w:szCs w:val="32"/>
          <w:u w:color="0A0A0A"/>
        </w:rPr>
        <w:t xml:space="preserve"> – </w:t>
      </w:r>
      <w:r w:rsidRPr="00F46CCF">
        <w:rPr>
          <w:rFonts w:cstheme="minorHAnsi"/>
          <w:color w:val="000000" w:themeColor="text1"/>
          <w:sz w:val="32"/>
          <w:szCs w:val="32"/>
          <w:u w:color="0A0A0A"/>
        </w:rPr>
        <w:t>How do we/you measure up?</w:t>
      </w:r>
    </w:p>
    <w:p w14:paraId="06E624B9" w14:textId="700AE7BF" w:rsidR="000402F6" w:rsidRPr="000402F6" w:rsidRDefault="002B7E7D" w:rsidP="00404442">
      <w:pPr>
        <w:autoSpaceDE w:val="0"/>
        <w:autoSpaceDN w:val="0"/>
        <w:adjustRightInd w:val="0"/>
        <w:snapToGrid w:val="0"/>
        <w:rPr>
          <w:rFonts w:cstheme="minorHAnsi"/>
          <w:b/>
          <w:bCs/>
          <w:color w:val="0070C0"/>
          <w:sz w:val="32"/>
          <w:szCs w:val="32"/>
          <w:u w:color="0A0A0A"/>
        </w:rPr>
      </w:pPr>
      <w:r w:rsidRPr="000402F6">
        <w:rPr>
          <w:rFonts w:cstheme="minorHAnsi"/>
          <w:b/>
          <w:bCs/>
          <w:color w:val="0A0A0A"/>
          <w:sz w:val="32"/>
          <w:szCs w:val="32"/>
          <w:u w:color="0A0A0A"/>
        </w:rPr>
        <w:lastRenderedPageBreak/>
        <w:t>T</w:t>
      </w:r>
      <w:r w:rsidR="003E18C3" w:rsidRPr="000402F6">
        <w:rPr>
          <w:rFonts w:cstheme="minorHAnsi"/>
          <w:b/>
          <w:bCs/>
          <w:color w:val="0A0A0A"/>
          <w:sz w:val="32"/>
          <w:szCs w:val="32"/>
          <w:u w:color="0A0A0A"/>
        </w:rPr>
        <w:t>he outer court of the temple.</w:t>
      </w:r>
    </w:p>
    <w:p w14:paraId="30DD451B" w14:textId="77777777" w:rsidR="000402F6" w:rsidRPr="000402F6" w:rsidRDefault="00895E0E" w:rsidP="00404442">
      <w:pPr>
        <w:autoSpaceDE w:val="0"/>
        <w:autoSpaceDN w:val="0"/>
        <w:adjustRightInd w:val="0"/>
        <w:snapToGrid w:val="0"/>
        <w:rPr>
          <w:rFonts w:cstheme="minorHAnsi"/>
          <w:b/>
          <w:bCs/>
          <w:color w:val="0070C0"/>
          <w:sz w:val="32"/>
          <w:szCs w:val="32"/>
          <w:u w:color="0A0A0A"/>
        </w:rPr>
      </w:pPr>
      <w:hyperlink r:id="rId20" w:history="1">
        <w:r w:rsidR="002B7E7D" w:rsidRPr="000402F6">
          <w:rPr>
            <w:rFonts w:cstheme="minorHAnsi"/>
            <w:b/>
            <w:bCs/>
            <w:color w:val="FF0000"/>
            <w:sz w:val="32"/>
            <w:szCs w:val="32"/>
            <w:u w:color="0A0A0A"/>
          </w:rPr>
          <w:t>Revelation 11:2</w:t>
        </w:r>
      </w:hyperlink>
      <w:r w:rsidR="002B7E7D" w:rsidRPr="000402F6">
        <w:rPr>
          <w:rFonts w:cstheme="minorHAnsi"/>
          <w:b/>
          <w:bCs/>
          <w:color w:val="FF0000"/>
          <w:sz w:val="32"/>
          <w:szCs w:val="32"/>
          <w:u w:color="0A0A0A"/>
        </w:rPr>
        <w:t xml:space="preserve"> </w:t>
      </w:r>
      <w:r w:rsidR="003E18C3" w:rsidRPr="000402F6">
        <w:rPr>
          <w:rFonts w:cstheme="minorHAnsi"/>
          <w:b/>
          <w:bCs/>
          <w:color w:val="0070C0"/>
          <w:sz w:val="32"/>
          <w:szCs w:val="32"/>
          <w:u w:color="0A0A0A"/>
        </w:rPr>
        <w:t xml:space="preserve">But leave out the court which is outside the temple, and do not measure it, for it has been given to the Gentiles. And they will tread the holy city underfoot </w:t>
      </w:r>
      <w:r w:rsidR="003E18C3" w:rsidRPr="000402F6">
        <w:rPr>
          <w:rFonts w:cstheme="minorHAnsi"/>
          <w:b/>
          <w:bCs/>
          <w:i/>
          <w:iCs/>
          <w:color w:val="0070C0"/>
          <w:sz w:val="32"/>
          <w:szCs w:val="32"/>
          <w:u w:color="0A0A0A"/>
        </w:rPr>
        <w:t>for</w:t>
      </w:r>
      <w:r w:rsidR="003E18C3" w:rsidRPr="000402F6">
        <w:rPr>
          <w:rFonts w:cstheme="minorHAnsi"/>
          <w:b/>
          <w:bCs/>
          <w:color w:val="0070C0"/>
          <w:sz w:val="32"/>
          <w:szCs w:val="32"/>
          <w:u w:color="0A0A0A"/>
        </w:rPr>
        <w:t xml:space="preserve"> forty-two months.</w:t>
      </w:r>
    </w:p>
    <w:p w14:paraId="1F964E94" w14:textId="77777777" w:rsidR="00055999" w:rsidRPr="00055999" w:rsidRDefault="003E18C3"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0402F6">
        <w:rPr>
          <w:rFonts w:cstheme="minorHAnsi"/>
          <w:b/>
          <w:bCs/>
          <w:color w:val="0070C0"/>
          <w:sz w:val="32"/>
          <w:szCs w:val="32"/>
          <w:u w:color="0A0A0A"/>
        </w:rPr>
        <w:t>But leave out the court which is outside the temple</w:t>
      </w:r>
      <w:r w:rsidRPr="000402F6">
        <w:rPr>
          <w:rFonts w:cstheme="minorHAnsi"/>
          <w:color w:val="0A0A0A"/>
          <w:sz w:val="32"/>
          <w:szCs w:val="32"/>
          <w:u w:color="0A0A0A"/>
        </w:rPr>
        <w:t xml:space="preserve">: The outer court need not be measured because it has been </w:t>
      </w:r>
      <w:r w:rsidRPr="000402F6">
        <w:rPr>
          <w:rFonts w:cstheme="minorHAnsi"/>
          <w:b/>
          <w:bCs/>
          <w:color w:val="6B0001"/>
          <w:sz w:val="32"/>
          <w:szCs w:val="32"/>
          <w:u w:color="0A0A0A"/>
        </w:rPr>
        <w:t>given to the Gentiles</w:t>
      </w:r>
      <w:r w:rsidRPr="000402F6">
        <w:rPr>
          <w:rFonts w:cstheme="minorHAnsi"/>
          <w:color w:val="0A0A0A"/>
          <w:sz w:val="32"/>
          <w:szCs w:val="32"/>
          <w:u w:color="0A0A0A"/>
        </w:rPr>
        <w:t xml:space="preserve">. </w:t>
      </w:r>
    </w:p>
    <w:p w14:paraId="7D080010" w14:textId="77777777" w:rsidR="00055999" w:rsidRPr="00055999"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0402F6">
        <w:rPr>
          <w:rFonts w:cstheme="minorHAnsi"/>
          <w:color w:val="0A0A0A"/>
          <w:sz w:val="32"/>
          <w:szCs w:val="32"/>
          <w:u w:color="0A0A0A"/>
        </w:rPr>
        <w:t>Perhaps this is because the outer courts of this rebuilt temple include the Islamic Dome of the Rock shrine, which currently stands on the temple mount and is a point of great contention between Jews and Muslims.</w:t>
      </w:r>
    </w:p>
    <w:p w14:paraId="1C76A609" w14:textId="390F3E67" w:rsidR="00055999" w:rsidRPr="00055999"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color w:val="0A0A0A"/>
          <w:sz w:val="32"/>
          <w:szCs w:val="32"/>
          <w:u w:color="0A0A0A"/>
        </w:rPr>
        <w:t xml:space="preserve">When the Romans conquered Jerusalem in ad </w:t>
      </w:r>
      <w:r w:rsidR="002765B0" w:rsidRPr="00055999">
        <w:rPr>
          <w:rFonts w:cstheme="minorHAnsi"/>
          <w:color w:val="0A0A0A"/>
          <w:sz w:val="32"/>
          <w:szCs w:val="32"/>
          <w:u w:color="0A0A0A"/>
        </w:rPr>
        <w:t>70,</w:t>
      </w:r>
      <w:r w:rsidRPr="00055999">
        <w:rPr>
          <w:rFonts w:cstheme="minorHAnsi"/>
          <w:color w:val="0A0A0A"/>
          <w:sz w:val="32"/>
          <w:szCs w:val="32"/>
          <w:u w:color="0A0A0A"/>
        </w:rPr>
        <w:t xml:space="preserve"> they destroyed the city so completely that the foundations of the old temple are not easily found. Most have long assumed that the Dome of the Rock shrine stands on the place of the old temple. But new research gives some evidence that the temple may have stood to the north where the Dome of the Rock shrine is today, and that if the temple were to be rebuilt at its old place, the Dome of the Rock shrine would be in its outer courts. If this is the case (and the research is by no means settled), then it would explain why the angel told John </w:t>
      </w:r>
      <w:r w:rsidRPr="00055999">
        <w:rPr>
          <w:rFonts w:cstheme="minorHAnsi"/>
          <w:b/>
          <w:bCs/>
          <w:color w:val="0070C0"/>
          <w:sz w:val="32"/>
          <w:szCs w:val="32"/>
          <w:u w:color="0A0A0A"/>
        </w:rPr>
        <w:t>leave out the court which is outside the temple, and do not measure it, for it has been given to the Gentiles</w:t>
      </w:r>
      <w:r w:rsidRPr="00055999">
        <w:rPr>
          <w:rFonts w:cstheme="minorHAnsi"/>
          <w:color w:val="0070C0"/>
          <w:sz w:val="32"/>
          <w:szCs w:val="32"/>
          <w:u w:color="0A0A0A"/>
        </w:rPr>
        <w:t>.</w:t>
      </w:r>
    </w:p>
    <w:p w14:paraId="4867ACF8" w14:textId="77777777" w:rsidR="00055999" w:rsidRPr="00055999" w:rsidRDefault="003E18C3"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b/>
          <w:bCs/>
          <w:color w:val="0070C0"/>
          <w:sz w:val="32"/>
          <w:szCs w:val="32"/>
          <w:u w:color="0A0A0A"/>
        </w:rPr>
        <w:t>And they will tread the holy city underfoot</w:t>
      </w:r>
      <w:r w:rsidRPr="00055999">
        <w:rPr>
          <w:rFonts w:cstheme="minorHAnsi"/>
          <w:color w:val="0A0A0A"/>
          <w:sz w:val="32"/>
          <w:szCs w:val="32"/>
          <w:u w:color="0A0A0A"/>
        </w:rPr>
        <w:t xml:space="preserve">: The </w:t>
      </w:r>
      <w:r w:rsidRPr="00055999">
        <w:rPr>
          <w:rFonts w:cstheme="minorHAnsi"/>
          <w:b/>
          <w:bCs/>
          <w:color w:val="0070C0"/>
          <w:sz w:val="32"/>
          <w:szCs w:val="32"/>
          <w:u w:color="0A0A0A"/>
        </w:rPr>
        <w:t>holy city</w:t>
      </w:r>
      <w:r w:rsidRPr="00055999">
        <w:rPr>
          <w:rFonts w:cstheme="minorHAnsi"/>
          <w:color w:val="0070C0"/>
          <w:sz w:val="32"/>
          <w:szCs w:val="32"/>
          <w:u w:color="0A0A0A"/>
        </w:rPr>
        <w:t xml:space="preserve"> </w:t>
      </w:r>
      <w:r w:rsidRPr="00055999">
        <w:rPr>
          <w:rFonts w:cstheme="minorHAnsi"/>
          <w:color w:val="0A0A0A"/>
          <w:sz w:val="32"/>
          <w:szCs w:val="32"/>
          <w:u w:color="0A0A0A"/>
        </w:rPr>
        <w:t xml:space="preserve">(Jerusalem) will be </w:t>
      </w:r>
      <w:r w:rsidR="00861CE3" w:rsidRPr="00055999">
        <w:rPr>
          <w:rFonts w:cstheme="minorHAnsi"/>
          <w:b/>
          <w:bCs/>
          <w:color w:val="6B0001"/>
          <w:sz w:val="32"/>
          <w:szCs w:val="32"/>
          <w:u w:color="0A0A0A"/>
        </w:rPr>
        <w:t>trodden</w:t>
      </w:r>
      <w:r w:rsidRPr="00055999">
        <w:rPr>
          <w:rFonts w:cstheme="minorHAnsi"/>
          <w:b/>
          <w:bCs/>
          <w:color w:val="6B0001"/>
          <w:sz w:val="32"/>
          <w:szCs w:val="32"/>
          <w:u w:color="0A0A0A"/>
        </w:rPr>
        <w:t xml:space="preserve"> underfoot</w:t>
      </w:r>
      <w:r w:rsidRPr="00055999">
        <w:rPr>
          <w:rFonts w:cstheme="minorHAnsi"/>
          <w:color w:val="0A0A0A"/>
          <w:sz w:val="32"/>
          <w:szCs w:val="32"/>
          <w:u w:color="0A0A0A"/>
        </w:rPr>
        <w:t xml:space="preserve"> for a period of </w:t>
      </w:r>
      <w:r w:rsidRPr="00055999">
        <w:rPr>
          <w:rFonts w:cstheme="minorHAnsi"/>
          <w:b/>
          <w:bCs/>
          <w:color w:val="6B0001"/>
          <w:sz w:val="32"/>
          <w:szCs w:val="32"/>
          <w:u w:color="0A0A0A"/>
        </w:rPr>
        <w:t>forty-two months</w:t>
      </w:r>
      <w:r w:rsidRPr="00055999">
        <w:rPr>
          <w:rFonts w:cstheme="minorHAnsi"/>
          <w:color w:val="0A0A0A"/>
          <w:sz w:val="32"/>
          <w:szCs w:val="32"/>
          <w:u w:color="0A0A0A"/>
        </w:rPr>
        <w:t xml:space="preserve">, which equals 1260 days (three and one-half years). This trampling of Jerusalem by Gentiles probably takes place in the last half of the final seven year period described by </w:t>
      </w:r>
      <w:hyperlink r:id="rId21" w:history="1">
        <w:r w:rsidRPr="00055999">
          <w:rPr>
            <w:rFonts w:cstheme="minorHAnsi"/>
            <w:b/>
            <w:bCs/>
            <w:color w:val="FF0000"/>
            <w:sz w:val="32"/>
            <w:szCs w:val="32"/>
            <w:u w:color="0A0A0A"/>
          </w:rPr>
          <w:t>Daniel 11:26-27</w:t>
        </w:r>
      </w:hyperlink>
      <w:r w:rsidRPr="00055999">
        <w:rPr>
          <w:rFonts w:cstheme="minorHAnsi"/>
          <w:color w:val="0A0A0A"/>
          <w:sz w:val="32"/>
          <w:szCs w:val="32"/>
          <w:u w:color="0A0A0A"/>
        </w:rPr>
        <w:t xml:space="preserve"> — when the Antichrist pours out his fury on the people of Israel (as described in </w:t>
      </w:r>
      <w:hyperlink r:id="rId22" w:history="1">
        <w:r w:rsidRPr="00055999">
          <w:rPr>
            <w:rFonts w:cstheme="minorHAnsi"/>
            <w:b/>
            <w:bCs/>
            <w:color w:val="FF0000"/>
            <w:sz w:val="32"/>
            <w:szCs w:val="32"/>
            <w:u w:color="0A0A0A"/>
          </w:rPr>
          <w:t>Revelation 12:13-17</w:t>
        </w:r>
      </w:hyperlink>
      <w:r w:rsidRPr="00055999">
        <w:rPr>
          <w:rFonts w:cstheme="minorHAnsi"/>
          <w:b/>
          <w:bCs/>
          <w:color w:val="FF0000"/>
          <w:sz w:val="32"/>
          <w:szCs w:val="32"/>
          <w:u w:color="0A0A0A"/>
        </w:rPr>
        <w:t xml:space="preserve"> </w:t>
      </w:r>
      <w:r w:rsidRPr="00055999">
        <w:rPr>
          <w:rFonts w:cstheme="minorHAnsi"/>
          <w:color w:val="0A0A0A"/>
          <w:sz w:val="32"/>
          <w:szCs w:val="32"/>
          <w:u w:color="0A0A0A"/>
        </w:rPr>
        <w:t xml:space="preserve">and </w:t>
      </w:r>
      <w:hyperlink r:id="rId23" w:history="1">
        <w:r w:rsidRPr="00055999">
          <w:rPr>
            <w:rFonts w:cstheme="minorHAnsi"/>
            <w:b/>
            <w:bCs/>
            <w:color w:val="FF0000"/>
            <w:sz w:val="32"/>
            <w:szCs w:val="32"/>
            <w:u w:color="0A0A0A"/>
          </w:rPr>
          <w:t>Matthew 24:15-28</w:t>
        </w:r>
      </w:hyperlink>
      <w:r w:rsidRPr="00055999">
        <w:rPr>
          <w:rFonts w:cstheme="minorHAnsi"/>
          <w:color w:val="0A0A0A"/>
          <w:sz w:val="32"/>
          <w:szCs w:val="32"/>
          <w:u w:color="0A0A0A"/>
        </w:rPr>
        <w:t>).</w:t>
      </w:r>
    </w:p>
    <w:p w14:paraId="132B4980" w14:textId="77777777" w:rsidR="00055999" w:rsidRPr="00055999"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color w:val="0A0A0A"/>
          <w:sz w:val="32"/>
          <w:szCs w:val="32"/>
          <w:u w:color="0A0A0A"/>
        </w:rPr>
        <w:t xml:space="preserve">Greek scholar A.T. Robertson said that to </w:t>
      </w:r>
      <w:r w:rsidRPr="00055999">
        <w:rPr>
          <w:rFonts w:cstheme="minorHAnsi"/>
          <w:b/>
          <w:bCs/>
          <w:color w:val="0070C0"/>
          <w:sz w:val="32"/>
          <w:szCs w:val="32"/>
          <w:u w:color="0A0A0A"/>
        </w:rPr>
        <w:t>tread underfoot</w:t>
      </w:r>
      <w:r w:rsidRPr="00055999">
        <w:rPr>
          <w:rFonts w:cstheme="minorHAnsi"/>
          <w:color w:val="0070C0"/>
          <w:sz w:val="32"/>
          <w:szCs w:val="32"/>
          <w:u w:color="0A0A0A"/>
        </w:rPr>
        <w:t xml:space="preserve"> </w:t>
      </w:r>
      <w:r w:rsidRPr="00055999">
        <w:rPr>
          <w:rFonts w:cstheme="minorHAnsi"/>
          <w:color w:val="0A0A0A"/>
          <w:sz w:val="32"/>
          <w:szCs w:val="32"/>
          <w:u w:color="0A0A0A"/>
        </w:rPr>
        <w:t>means “to trample with contempt.”</w:t>
      </w:r>
    </w:p>
    <w:p w14:paraId="746D059D" w14:textId="77777777" w:rsidR="002765B0" w:rsidRDefault="002765B0" w:rsidP="00404442">
      <w:pPr>
        <w:autoSpaceDE w:val="0"/>
        <w:autoSpaceDN w:val="0"/>
        <w:adjustRightInd w:val="0"/>
        <w:snapToGrid w:val="0"/>
        <w:rPr>
          <w:rFonts w:cstheme="minorHAnsi"/>
          <w:b/>
          <w:bCs/>
          <w:color w:val="0A0A0A"/>
          <w:sz w:val="32"/>
          <w:szCs w:val="32"/>
          <w:u w:color="0A0A0A"/>
        </w:rPr>
      </w:pPr>
    </w:p>
    <w:p w14:paraId="04F9AA8C" w14:textId="77777777" w:rsidR="002765B0" w:rsidRDefault="002765B0" w:rsidP="00404442">
      <w:pPr>
        <w:autoSpaceDE w:val="0"/>
        <w:autoSpaceDN w:val="0"/>
        <w:adjustRightInd w:val="0"/>
        <w:snapToGrid w:val="0"/>
        <w:rPr>
          <w:rFonts w:cstheme="minorHAnsi"/>
          <w:b/>
          <w:bCs/>
          <w:color w:val="0A0A0A"/>
          <w:sz w:val="32"/>
          <w:szCs w:val="32"/>
          <w:u w:color="0A0A0A"/>
        </w:rPr>
      </w:pPr>
    </w:p>
    <w:p w14:paraId="08DD2BF5" w14:textId="77777777" w:rsidR="002765B0" w:rsidRDefault="002765B0" w:rsidP="00404442">
      <w:pPr>
        <w:autoSpaceDE w:val="0"/>
        <w:autoSpaceDN w:val="0"/>
        <w:adjustRightInd w:val="0"/>
        <w:snapToGrid w:val="0"/>
        <w:rPr>
          <w:rFonts w:cstheme="minorHAnsi"/>
          <w:b/>
          <w:bCs/>
          <w:color w:val="0A0A0A"/>
          <w:sz w:val="32"/>
          <w:szCs w:val="32"/>
          <w:u w:color="0A0A0A"/>
        </w:rPr>
      </w:pPr>
    </w:p>
    <w:p w14:paraId="1AED14ED" w14:textId="79107ECB" w:rsidR="00055999" w:rsidRPr="00055999" w:rsidRDefault="003E18C3" w:rsidP="00404442">
      <w:pPr>
        <w:autoSpaceDE w:val="0"/>
        <w:autoSpaceDN w:val="0"/>
        <w:adjustRightInd w:val="0"/>
        <w:snapToGrid w:val="0"/>
        <w:rPr>
          <w:rFonts w:cstheme="minorHAnsi"/>
          <w:b/>
          <w:bCs/>
          <w:color w:val="0070C0"/>
          <w:sz w:val="32"/>
          <w:szCs w:val="32"/>
          <w:u w:color="0A0A0A"/>
        </w:rPr>
      </w:pPr>
      <w:r w:rsidRPr="00055999">
        <w:rPr>
          <w:rFonts w:cstheme="minorHAnsi"/>
          <w:b/>
          <w:bCs/>
          <w:color w:val="0A0A0A"/>
          <w:sz w:val="32"/>
          <w:szCs w:val="32"/>
          <w:u w:color="0A0A0A"/>
        </w:rPr>
        <w:lastRenderedPageBreak/>
        <w:t>The ministry of the two witnesses.</w:t>
      </w:r>
    </w:p>
    <w:p w14:paraId="0F70BCC8" w14:textId="77777777" w:rsidR="00055999" w:rsidRPr="00055999" w:rsidRDefault="00895E0E" w:rsidP="00404442">
      <w:pPr>
        <w:autoSpaceDE w:val="0"/>
        <w:autoSpaceDN w:val="0"/>
        <w:adjustRightInd w:val="0"/>
        <w:snapToGrid w:val="0"/>
        <w:rPr>
          <w:rFonts w:cstheme="minorHAnsi"/>
          <w:b/>
          <w:bCs/>
          <w:color w:val="0070C0"/>
          <w:sz w:val="32"/>
          <w:szCs w:val="32"/>
          <w:u w:color="0A0A0A"/>
        </w:rPr>
      </w:pPr>
      <w:hyperlink r:id="rId24" w:history="1">
        <w:r w:rsidR="00861CE3" w:rsidRPr="00055999">
          <w:rPr>
            <w:rFonts w:cstheme="minorHAnsi"/>
            <w:b/>
            <w:bCs/>
            <w:color w:val="FF0000"/>
            <w:sz w:val="32"/>
            <w:szCs w:val="32"/>
            <w:u w:color="0A0A0A"/>
          </w:rPr>
          <w:t>Revelation 11:3-6</w:t>
        </w:r>
      </w:hyperlink>
      <w:r w:rsidR="00861CE3" w:rsidRPr="00055999">
        <w:rPr>
          <w:rFonts w:cstheme="minorHAnsi"/>
          <w:b/>
          <w:bCs/>
          <w:color w:val="FF0000"/>
          <w:sz w:val="32"/>
          <w:szCs w:val="32"/>
          <w:u w:color="0A0A0A"/>
        </w:rPr>
        <w:t xml:space="preserve"> </w:t>
      </w:r>
      <w:r w:rsidR="003E18C3" w:rsidRPr="00055999">
        <w:rPr>
          <w:rFonts w:cstheme="minorHAnsi"/>
          <w:b/>
          <w:bCs/>
          <w:color w:val="0070C0"/>
          <w:sz w:val="32"/>
          <w:szCs w:val="32"/>
          <w:u w:color="0A0A0A"/>
        </w:rPr>
        <w:t xml:space="preserve">And I will give </w:t>
      </w:r>
      <w:r w:rsidR="003E18C3" w:rsidRPr="00055999">
        <w:rPr>
          <w:rFonts w:cstheme="minorHAnsi"/>
          <w:b/>
          <w:bCs/>
          <w:i/>
          <w:iCs/>
          <w:color w:val="0070C0"/>
          <w:sz w:val="32"/>
          <w:szCs w:val="32"/>
          <w:u w:color="0A0A0A"/>
        </w:rPr>
        <w:t>power</w:t>
      </w:r>
      <w:r w:rsidR="003E18C3" w:rsidRPr="00055999">
        <w:rPr>
          <w:rFonts w:cstheme="minorHAnsi"/>
          <w:b/>
          <w:bCs/>
          <w:color w:val="0070C0"/>
          <w:sz w:val="32"/>
          <w:szCs w:val="32"/>
          <w:u w:color="0A0A0A"/>
        </w:rPr>
        <w:t xml:space="preserve"> to my two witnesses, and </w:t>
      </w:r>
      <w:r w:rsidR="003E18C3" w:rsidRPr="00F37336">
        <w:rPr>
          <w:rFonts w:cstheme="minorHAnsi"/>
          <w:b/>
          <w:bCs/>
          <w:color w:val="000000" w:themeColor="text1"/>
          <w:sz w:val="32"/>
          <w:szCs w:val="32"/>
          <w:u w:color="0A0A0A"/>
        </w:rPr>
        <w:t xml:space="preserve">they </w:t>
      </w:r>
      <w:r w:rsidR="003E18C3" w:rsidRPr="00055999">
        <w:rPr>
          <w:rFonts w:cstheme="minorHAnsi"/>
          <w:b/>
          <w:bCs/>
          <w:color w:val="0070C0"/>
          <w:sz w:val="32"/>
          <w:szCs w:val="32"/>
          <w:u w:color="0A0A0A"/>
        </w:rPr>
        <w:t xml:space="preserve">will prophesy one thousand two hundred and sixty days, clothed in sackcloth.” </w:t>
      </w:r>
      <w:r w:rsidR="003E18C3" w:rsidRPr="00F37336">
        <w:rPr>
          <w:rFonts w:cstheme="minorHAnsi"/>
          <w:b/>
          <w:bCs/>
          <w:color w:val="000000" w:themeColor="text1"/>
          <w:sz w:val="32"/>
          <w:szCs w:val="32"/>
          <w:u w:color="0A0A0A"/>
        </w:rPr>
        <w:t xml:space="preserve">These </w:t>
      </w:r>
      <w:r w:rsidR="003E18C3" w:rsidRPr="00055999">
        <w:rPr>
          <w:rFonts w:cstheme="minorHAnsi"/>
          <w:b/>
          <w:bCs/>
          <w:color w:val="0070C0"/>
          <w:sz w:val="32"/>
          <w:szCs w:val="32"/>
          <w:u w:color="0A0A0A"/>
        </w:rPr>
        <w:t xml:space="preserve">are the two olive trees and the two lampstands standing before the God of the earth. And if anyone wants to harm them, fire proceeds from their mouth and devours their enemies. And if anyone wants to harm </w:t>
      </w:r>
      <w:r w:rsidR="003E18C3" w:rsidRPr="00F37336">
        <w:rPr>
          <w:rFonts w:cstheme="minorHAnsi"/>
          <w:b/>
          <w:bCs/>
          <w:color w:val="000000" w:themeColor="text1"/>
          <w:sz w:val="32"/>
          <w:szCs w:val="32"/>
          <w:u w:color="0A0A0A"/>
        </w:rPr>
        <w:t>them</w:t>
      </w:r>
      <w:r w:rsidR="003E18C3" w:rsidRPr="00055999">
        <w:rPr>
          <w:rFonts w:cstheme="minorHAnsi"/>
          <w:b/>
          <w:bCs/>
          <w:color w:val="0070C0"/>
          <w:sz w:val="32"/>
          <w:szCs w:val="32"/>
          <w:u w:color="0A0A0A"/>
        </w:rPr>
        <w:t>, he must be killed in this manner. These have power to shut heaven, so that no rain falls in the days of their prophecy; and they have power over waters to turn them to blood, and to strike the earth with all plagues, as often as they desire.</w:t>
      </w:r>
    </w:p>
    <w:p w14:paraId="74FAE389" w14:textId="77777777" w:rsidR="002773C7" w:rsidRPr="002773C7" w:rsidRDefault="003E18C3"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b/>
          <w:bCs/>
          <w:color w:val="0070C0"/>
          <w:sz w:val="32"/>
          <w:szCs w:val="32"/>
          <w:u w:color="0A0A0A"/>
        </w:rPr>
        <w:t>My two witnesses</w:t>
      </w:r>
      <w:r w:rsidRPr="00055999">
        <w:rPr>
          <w:rFonts w:cstheme="minorHAnsi"/>
          <w:color w:val="0A0A0A"/>
          <w:sz w:val="32"/>
          <w:szCs w:val="32"/>
          <w:u w:color="0A0A0A"/>
        </w:rPr>
        <w:t xml:space="preserve">: This introduces two of the more interesting characters of Revelation, the </w:t>
      </w:r>
      <w:r w:rsidR="00701992" w:rsidRPr="00055999">
        <w:rPr>
          <w:rFonts w:cstheme="minorHAnsi"/>
          <w:b/>
          <w:bCs/>
          <w:color w:val="0070C0"/>
          <w:sz w:val="32"/>
          <w:szCs w:val="32"/>
          <w:u w:color="0A0A0A"/>
        </w:rPr>
        <w:t>2</w:t>
      </w:r>
      <w:r w:rsidRPr="00055999">
        <w:rPr>
          <w:rFonts w:cstheme="minorHAnsi"/>
          <w:b/>
          <w:bCs/>
          <w:color w:val="0070C0"/>
          <w:sz w:val="32"/>
          <w:szCs w:val="32"/>
          <w:u w:color="0A0A0A"/>
        </w:rPr>
        <w:t xml:space="preserve"> witnesses</w:t>
      </w:r>
      <w:r w:rsidRPr="00055999">
        <w:rPr>
          <w:rFonts w:cstheme="minorHAnsi"/>
          <w:color w:val="0A0A0A"/>
          <w:sz w:val="32"/>
          <w:szCs w:val="32"/>
          <w:u w:color="0A0A0A"/>
        </w:rPr>
        <w:t xml:space="preserve">. </w:t>
      </w:r>
    </w:p>
    <w:p w14:paraId="3A70BF4A" w14:textId="4E76C415" w:rsidR="002773C7" w:rsidRPr="00055AF7"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color w:val="0A0A0A"/>
          <w:sz w:val="32"/>
          <w:szCs w:val="32"/>
          <w:u w:color="0A0A0A"/>
        </w:rPr>
        <w:t xml:space="preserve">The character of their ministry </w:t>
      </w:r>
      <w:r w:rsidR="00701992" w:rsidRPr="00055999">
        <w:rPr>
          <w:rFonts w:cstheme="minorHAnsi"/>
          <w:color w:val="0A0A0A"/>
          <w:sz w:val="32"/>
          <w:szCs w:val="32"/>
          <w:u w:color="0A0A0A"/>
        </w:rPr>
        <w:t>-</w:t>
      </w:r>
      <w:r w:rsidRPr="00055999">
        <w:rPr>
          <w:rFonts w:cstheme="minorHAnsi"/>
          <w:color w:val="0A0A0A"/>
          <w:sz w:val="32"/>
          <w:szCs w:val="32"/>
          <w:u w:color="0A0A0A"/>
        </w:rPr>
        <w:t xml:space="preserve"> </w:t>
      </w:r>
      <w:r w:rsidRPr="001912C9">
        <w:rPr>
          <w:rFonts w:cstheme="minorHAnsi"/>
          <w:i/>
          <w:iCs/>
          <w:color w:val="6B0001"/>
          <w:sz w:val="32"/>
          <w:szCs w:val="32"/>
          <w:u w:val="single"/>
        </w:rPr>
        <w:t>they will prophesy</w:t>
      </w:r>
      <w:r w:rsidR="00E93711">
        <w:rPr>
          <w:rFonts w:cstheme="minorHAnsi"/>
          <w:i/>
          <w:iCs/>
          <w:color w:val="6B0001"/>
          <w:sz w:val="32"/>
          <w:szCs w:val="32"/>
          <w:u w:val="single"/>
        </w:rPr>
        <w:t xml:space="preserve"> 1260 days</w:t>
      </w:r>
      <w:r w:rsidR="00D14AEA">
        <w:rPr>
          <w:rFonts w:cstheme="minorHAnsi"/>
          <w:color w:val="0A0A0A"/>
          <w:sz w:val="32"/>
          <w:szCs w:val="32"/>
          <w:u w:color="0A0A0A"/>
        </w:rPr>
        <w:t xml:space="preserve">, </w:t>
      </w:r>
      <w:r w:rsidRPr="00055999">
        <w:rPr>
          <w:rFonts w:cstheme="minorHAnsi"/>
          <w:color w:val="0A0A0A"/>
          <w:sz w:val="32"/>
          <w:szCs w:val="32"/>
          <w:u w:color="0A0A0A"/>
        </w:rPr>
        <w:t xml:space="preserve">they </w:t>
      </w:r>
      <w:r w:rsidR="00E93711">
        <w:rPr>
          <w:rFonts w:cstheme="minorHAnsi"/>
          <w:color w:val="0A0A0A"/>
          <w:sz w:val="32"/>
          <w:szCs w:val="32"/>
          <w:u w:color="0A0A0A"/>
        </w:rPr>
        <w:t>are dressed</w:t>
      </w:r>
      <w:r w:rsidRPr="00055999">
        <w:rPr>
          <w:rFonts w:cstheme="minorHAnsi"/>
          <w:color w:val="0A0A0A"/>
          <w:sz w:val="32"/>
          <w:szCs w:val="32"/>
          <w:u w:color="0A0A0A"/>
        </w:rPr>
        <w:t xml:space="preserve"> </w:t>
      </w:r>
      <w:r w:rsidRPr="00E93711">
        <w:rPr>
          <w:rFonts w:cstheme="minorHAnsi"/>
          <w:i/>
          <w:iCs/>
          <w:color w:val="6B0001"/>
          <w:sz w:val="32"/>
          <w:szCs w:val="32"/>
        </w:rPr>
        <w:t xml:space="preserve">in </w:t>
      </w:r>
      <w:r w:rsidRPr="00E93711">
        <w:rPr>
          <w:rFonts w:cstheme="minorHAnsi"/>
          <w:i/>
          <w:iCs/>
          <w:color w:val="6B0001"/>
          <w:sz w:val="32"/>
          <w:szCs w:val="32"/>
          <w:u w:val="single"/>
        </w:rPr>
        <w:t>sackcloth</w:t>
      </w:r>
      <w:r w:rsidRPr="00055999">
        <w:rPr>
          <w:rFonts w:cstheme="minorHAnsi"/>
          <w:color w:val="0A0A0A"/>
          <w:sz w:val="32"/>
          <w:szCs w:val="32"/>
          <w:u w:color="0A0A0A"/>
        </w:rPr>
        <w:t xml:space="preserve">, and they have an effective ministry </w:t>
      </w:r>
      <w:r w:rsidR="00FC3C4F">
        <w:rPr>
          <w:rFonts w:cstheme="minorHAnsi"/>
          <w:color w:val="0A0A0A"/>
          <w:sz w:val="32"/>
          <w:szCs w:val="32"/>
          <w:u w:color="0A0A0A"/>
        </w:rPr>
        <w:t xml:space="preserve">because </w:t>
      </w:r>
      <w:r w:rsidR="00034DFE" w:rsidRPr="00BF0075">
        <w:rPr>
          <w:rFonts w:cstheme="minorHAnsi"/>
          <w:i/>
          <w:iCs/>
          <w:color w:val="6B0001"/>
          <w:sz w:val="32"/>
          <w:szCs w:val="32"/>
          <w:u w:val="single"/>
        </w:rPr>
        <w:t xml:space="preserve">they have </w:t>
      </w:r>
      <w:r w:rsidRPr="00BF0075">
        <w:rPr>
          <w:rFonts w:cstheme="minorHAnsi"/>
          <w:i/>
          <w:iCs/>
          <w:color w:val="6B0001"/>
          <w:sz w:val="32"/>
          <w:szCs w:val="32"/>
          <w:u w:val="single"/>
        </w:rPr>
        <w:t>power</w:t>
      </w:r>
      <w:r w:rsidR="00FC3C4F">
        <w:rPr>
          <w:rFonts w:cstheme="minorHAnsi"/>
          <w:i/>
          <w:iCs/>
          <w:color w:val="6B0001"/>
          <w:sz w:val="32"/>
          <w:szCs w:val="32"/>
          <w:u w:val="single"/>
        </w:rPr>
        <w:t xml:space="preserve"> from God</w:t>
      </w:r>
      <w:r w:rsidRPr="00055999">
        <w:rPr>
          <w:rFonts w:cstheme="minorHAnsi"/>
          <w:color w:val="0A0A0A"/>
          <w:sz w:val="32"/>
          <w:szCs w:val="32"/>
          <w:u w:color="0A0A0A"/>
        </w:rPr>
        <w:t>.</w:t>
      </w:r>
    </w:p>
    <w:p w14:paraId="050485C0" w14:textId="60ED3A99" w:rsidR="00D14AEA" w:rsidRPr="00D14AEA" w:rsidRDefault="00D14AEA" w:rsidP="00404442">
      <w:pPr>
        <w:pStyle w:val="ListParagraph"/>
        <w:numPr>
          <w:ilvl w:val="2"/>
          <w:numId w:val="12"/>
        </w:numPr>
        <w:autoSpaceDE w:val="0"/>
        <w:autoSpaceDN w:val="0"/>
        <w:adjustRightInd w:val="0"/>
        <w:snapToGrid w:val="0"/>
        <w:contextualSpacing w:val="0"/>
        <w:rPr>
          <w:rFonts w:cstheme="minorHAnsi"/>
          <w:color w:val="000000" w:themeColor="text1"/>
          <w:sz w:val="32"/>
          <w:szCs w:val="32"/>
          <w:u w:color="0A0A0A"/>
        </w:rPr>
      </w:pPr>
      <w:r w:rsidRPr="00D14AEA">
        <w:rPr>
          <w:rFonts w:cstheme="minorHAnsi"/>
          <w:color w:val="000000" w:themeColor="text1"/>
          <w:sz w:val="32"/>
          <w:szCs w:val="32"/>
          <w:u w:color="0A0A0A"/>
        </w:rPr>
        <w:t xml:space="preserve">The 1260 </w:t>
      </w:r>
      <w:r>
        <w:rPr>
          <w:rFonts w:cstheme="minorHAnsi"/>
          <w:color w:val="000000" w:themeColor="text1"/>
          <w:sz w:val="32"/>
          <w:szCs w:val="32"/>
          <w:u w:color="0A0A0A"/>
        </w:rPr>
        <w:t xml:space="preserve">days </w:t>
      </w:r>
      <w:r w:rsidRPr="00D14AEA">
        <w:rPr>
          <w:rFonts w:cstheme="minorHAnsi"/>
          <w:color w:val="000000" w:themeColor="text1"/>
          <w:sz w:val="32"/>
          <w:szCs w:val="32"/>
          <w:u w:color="0A0A0A"/>
        </w:rPr>
        <w:t>are from the Babylonian calendar of 360-day year</w:t>
      </w:r>
      <w:r>
        <w:rPr>
          <w:rFonts w:cstheme="minorHAnsi"/>
          <w:color w:val="000000" w:themeColor="text1"/>
          <w:sz w:val="32"/>
          <w:szCs w:val="32"/>
          <w:u w:color="0A0A0A"/>
        </w:rPr>
        <w:t>, (so 1260 divided by 360 equals 3 ½ years.</w:t>
      </w:r>
    </w:p>
    <w:p w14:paraId="61C738C0" w14:textId="3572827B" w:rsidR="00055AF7" w:rsidRPr="00142FE2" w:rsidRDefault="00EA5DBE" w:rsidP="00404442">
      <w:pPr>
        <w:pStyle w:val="ListParagraph"/>
        <w:numPr>
          <w:ilvl w:val="2"/>
          <w:numId w:val="12"/>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 xml:space="preserve">One </w:t>
      </w:r>
      <w:r w:rsidR="00055AF7">
        <w:rPr>
          <w:rFonts w:cstheme="minorHAnsi"/>
          <w:color w:val="0A0A0A"/>
          <w:sz w:val="32"/>
          <w:szCs w:val="32"/>
          <w:u w:color="0A0A0A"/>
        </w:rPr>
        <w:t xml:space="preserve">meaning of sackcloth was a token of </w:t>
      </w:r>
      <w:r w:rsidR="00055AF7" w:rsidRPr="00142FE2">
        <w:rPr>
          <w:rFonts w:cstheme="minorHAnsi"/>
          <w:color w:val="0A0A0A"/>
          <w:sz w:val="32"/>
          <w:szCs w:val="32"/>
          <w:u w:val="single"/>
        </w:rPr>
        <w:t>morning</w:t>
      </w:r>
      <w:r w:rsidR="00055AF7">
        <w:rPr>
          <w:rFonts w:cstheme="minorHAnsi"/>
          <w:color w:val="0A0A0A"/>
          <w:sz w:val="32"/>
          <w:szCs w:val="32"/>
          <w:u w:color="0A0A0A"/>
        </w:rPr>
        <w:t xml:space="preserve"> by the Israelites.</w:t>
      </w:r>
    </w:p>
    <w:p w14:paraId="1843F775" w14:textId="2389DB1B" w:rsidR="00142FE2" w:rsidRPr="00055AF7" w:rsidRDefault="00142FE2" w:rsidP="00404442">
      <w:pPr>
        <w:pStyle w:val="ListParagraph"/>
        <w:numPr>
          <w:ilvl w:val="2"/>
          <w:numId w:val="12"/>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 xml:space="preserve">Another meaning of sackcloth is of </w:t>
      </w:r>
      <w:r w:rsidRPr="00142FE2">
        <w:rPr>
          <w:rFonts w:cstheme="minorHAnsi"/>
          <w:color w:val="0A0A0A"/>
          <w:sz w:val="32"/>
          <w:szCs w:val="32"/>
          <w:u w:val="single"/>
        </w:rPr>
        <w:t>repentance</w:t>
      </w:r>
      <w:r>
        <w:rPr>
          <w:rFonts w:cstheme="minorHAnsi"/>
          <w:color w:val="0A0A0A"/>
          <w:sz w:val="32"/>
          <w:szCs w:val="32"/>
          <w:u w:color="0A0A0A"/>
        </w:rPr>
        <w:t>.</w:t>
      </w:r>
    </w:p>
    <w:p w14:paraId="2EEF9961" w14:textId="5C5D0722" w:rsidR="00055AF7" w:rsidRPr="005A3E1D" w:rsidRDefault="00055AF7" w:rsidP="00404442">
      <w:pPr>
        <w:pStyle w:val="ListParagraph"/>
        <w:numPr>
          <w:ilvl w:val="2"/>
          <w:numId w:val="12"/>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 xml:space="preserve">Another meaning was a sign of </w:t>
      </w:r>
      <w:r w:rsidRPr="00142FE2">
        <w:rPr>
          <w:rFonts w:cstheme="minorHAnsi"/>
          <w:color w:val="0A0A0A"/>
          <w:sz w:val="32"/>
          <w:szCs w:val="32"/>
          <w:u w:val="single"/>
        </w:rPr>
        <w:t>submission</w:t>
      </w:r>
      <w:r>
        <w:rPr>
          <w:rFonts w:cstheme="minorHAnsi"/>
          <w:color w:val="0A0A0A"/>
          <w:sz w:val="32"/>
          <w:szCs w:val="32"/>
          <w:u w:color="0A0A0A"/>
        </w:rPr>
        <w:t xml:space="preserve"> </w:t>
      </w:r>
      <w:r w:rsidRPr="00055AF7">
        <w:rPr>
          <w:rFonts w:cstheme="minorHAnsi"/>
          <w:b/>
          <w:bCs/>
          <w:color w:val="FF0000"/>
          <w:sz w:val="32"/>
          <w:szCs w:val="32"/>
          <w:u w:color="0A0A0A"/>
        </w:rPr>
        <w:t>1 Kings 20:31</w:t>
      </w:r>
      <w:r w:rsidR="005A3E1D" w:rsidRPr="005A3E1D">
        <w:t xml:space="preserve"> </w:t>
      </w:r>
      <w:r w:rsidR="005A3E1D" w:rsidRPr="005A3E1D">
        <w:rPr>
          <w:rFonts w:cstheme="minorHAnsi"/>
          <w:b/>
          <w:bCs/>
          <w:color w:val="0070C0"/>
          <w:sz w:val="32"/>
          <w:szCs w:val="32"/>
          <w:u w:color="0A0A0A"/>
        </w:rPr>
        <w:t>Then his servants said to him, “Look now, we have heard that the kings of the house of Israel are merciful kings. Please, let us put sackcloth around our waists and ropes around our heads, and go out to the king of Israel; perhaps he will spare your life.”</w:t>
      </w:r>
    </w:p>
    <w:p w14:paraId="2DB022A3" w14:textId="77777777" w:rsidR="003E79E0" w:rsidRPr="003E79E0" w:rsidRDefault="001343AD"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2773C7">
        <w:rPr>
          <w:rFonts w:cstheme="minorHAnsi"/>
          <w:color w:val="0A0A0A"/>
          <w:sz w:val="32"/>
          <w:szCs w:val="32"/>
          <w:u w:color="0A0A0A"/>
        </w:rPr>
        <w:t xml:space="preserve">(Walvoord) </w:t>
      </w:r>
      <w:r w:rsidR="003E18C3" w:rsidRPr="002773C7">
        <w:rPr>
          <w:rFonts w:cstheme="minorHAnsi"/>
          <w:color w:val="0A0A0A"/>
          <w:sz w:val="32"/>
          <w:szCs w:val="32"/>
          <w:u w:color="0A0A0A"/>
        </w:rPr>
        <w:t xml:space="preserve">“Such power, in fact, that they are able to witness for 1,260 days in spite of the </w:t>
      </w:r>
      <w:r w:rsidR="002773C7" w:rsidRPr="002773C7">
        <w:rPr>
          <w:rFonts w:cstheme="minorHAnsi"/>
          <w:color w:val="0A0A0A"/>
          <w:sz w:val="32"/>
          <w:szCs w:val="32"/>
          <w:u w:color="0A0A0A"/>
        </w:rPr>
        <w:t>hatred</w:t>
      </w:r>
      <w:r w:rsidR="003E18C3" w:rsidRPr="002773C7">
        <w:rPr>
          <w:rFonts w:cstheme="minorHAnsi"/>
          <w:color w:val="0A0A0A"/>
          <w:sz w:val="32"/>
          <w:szCs w:val="32"/>
          <w:u w:color="0A0A0A"/>
        </w:rPr>
        <w:t xml:space="preserve"> of the world.” </w:t>
      </w:r>
    </w:p>
    <w:p w14:paraId="27050C14" w14:textId="77777777" w:rsidR="003E79E0" w:rsidRPr="003E79E0" w:rsidRDefault="003E18C3"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b/>
          <w:bCs/>
          <w:color w:val="0070C0"/>
          <w:sz w:val="32"/>
          <w:szCs w:val="32"/>
          <w:u w:color="0A0A0A"/>
        </w:rPr>
        <w:t>These are the two olive trees and the two lampstands</w:t>
      </w:r>
      <w:r w:rsidRPr="003E79E0">
        <w:rPr>
          <w:rFonts w:cstheme="minorHAnsi"/>
          <w:color w:val="0A0A0A"/>
          <w:sz w:val="32"/>
          <w:szCs w:val="32"/>
          <w:u w:color="0A0A0A"/>
        </w:rPr>
        <w:t>: The witnesses have an unique, continual empowering from the Holy Spirit, as shown in Zechariah’s olive trees and oil lamps picture (</w:t>
      </w:r>
      <w:hyperlink r:id="rId25" w:history="1">
        <w:r w:rsidRPr="003E79E0">
          <w:rPr>
            <w:rFonts w:cstheme="minorHAnsi"/>
            <w:b/>
            <w:bCs/>
            <w:color w:val="FF0000"/>
            <w:sz w:val="32"/>
            <w:szCs w:val="32"/>
            <w:u w:color="0A0A0A"/>
          </w:rPr>
          <w:t>Zechariah 4:2-3</w:t>
        </w:r>
      </w:hyperlink>
      <w:r w:rsidRPr="003E79E0">
        <w:rPr>
          <w:rFonts w:cstheme="minorHAnsi"/>
          <w:b/>
          <w:bCs/>
          <w:color w:val="FF0000"/>
          <w:sz w:val="32"/>
          <w:szCs w:val="32"/>
          <w:u w:color="0A0A0A"/>
        </w:rPr>
        <w:t xml:space="preserve"> and </w:t>
      </w:r>
      <w:hyperlink r:id="rId26" w:history="1">
        <w:r w:rsidRPr="003E79E0">
          <w:rPr>
            <w:rFonts w:cstheme="minorHAnsi"/>
            <w:b/>
            <w:bCs/>
            <w:color w:val="FF0000"/>
            <w:sz w:val="32"/>
            <w:szCs w:val="32"/>
            <w:u w:color="0A0A0A"/>
          </w:rPr>
          <w:t>4:14</w:t>
        </w:r>
      </w:hyperlink>
      <w:r w:rsidRPr="003E79E0">
        <w:rPr>
          <w:rFonts w:cstheme="minorHAnsi"/>
          <w:color w:val="0A0A0A"/>
          <w:sz w:val="32"/>
          <w:szCs w:val="32"/>
          <w:u w:color="0A0A0A"/>
        </w:rPr>
        <w:t>).</w:t>
      </w:r>
    </w:p>
    <w:p w14:paraId="5A49C9B3" w14:textId="77777777" w:rsidR="003E79E0" w:rsidRPr="003E79E0"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color w:val="0A0A0A"/>
          <w:sz w:val="32"/>
          <w:szCs w:val="32"/>
          <w:u w:color="0A0A0A"/>
        </w:rPr>
        <w:t>The passage from Zechariah had its first application to two men in Zechariah’s day: Joshua and Zerubbabel.</w:t>
      </w:r>
    </w:p>
    <w:p w14:paraId="0100958F" w14:textId="07D1B36D" w:rsidR="0098300B" w:rsidRPr="003E79E0" w:rsidRDefault="0098300B"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color w:val="0A0A0A"/>
          <w:sz w:val="32"/>
          <w:szCs w:val="32"/>
          <w:u w:color="0A0A0A"/>
        </w:rPr>
        <w:lastRenderedPageBreak/>
        <w:t>In th</w:t>
      </w:r>
      <w:r>
        <w:rPr>
          <w:rFonts w:cstheme="minorHAnsi"/>
          <w:color w:val="0A0A0A"/>
          <w:sz w:val="32"/>
          <w:szCs w:val="32"/>
          <w:u w:color="0A0A0A"/>
        </w:rPr>
        <w:t>is</w:t>
      </w:r>
      <w:r w:rsidRPr="003E79E0">
        <w:rPr>
          <w:rFonts w:cstheme="minorHAnsi"/>
          <w:color w:val="0A0A0A"/>
          <w:sz w:val="32"/>
          <w:szCs w:val="32"/>
          <w:u w:color="0A0A0A"/>
        </w:rPr>
        <w:t xml:space="preserve"> picture from Zechariah, </w:t>
      </w:r>
      <w:r w:rsidR="00B3251B">
        <w:rPr>
          <w:rFonts w:cstheme="minorHAnsi"/>
          <w:color w:val="0A0A0A"/>
          <w:sz w:val="32"/>
          <w:szCs w:val="32"/>
          <w:u w:color="0A0A0A"/>
        </w:rPr>
        <w:t xml:space="preserve">the </w:t>
      </w:r>
      <w:r w:rsidRPr="003E79E0">
        <w:rPr>
          <w:rFonts w:cstheme="minorHAnsi"/>
          <w:color w:val="0A0A0A"/>
          <w:sz w:val="32"/>
          <w:szCs w:val="32"/>
          <w:u w:color="0A0A0A"/>
        </w:rPr>
        <w:t xml:space="preserve">oil lamps were filled directly from olive trees which piped oil right to the lamps. </w:t>
      </w:r>
      <w:r w:rsidRPr="00B3251B">
        <w:rPr>
          <w:rFonts w:cstheme="minorHAnsi"/>
          <w:i/>
          <w:iCs/>
          <w:color w:val="0A0A0A"/>
          <w:sz w:val="32"/>
          <w:szCs w:val="32"/>
          <w:u w:val="single"/>
        </w:rPr>
        <w:t>This is a picture of continual, abundant supply</w:t>
      </w:r>
      <w:r w:rsidRPr="003E79E0">
        <w:rPr>
          <w:rFonts w:cstheme="minorHAnsi"/>
          <w:color w:val="0A0A0A"/>
          <w:sz w:val="32"/>
          <w:szCs w:val="32"/>
          <w:u w:color="0A0A0A"/>
        </w:rPr>
        <w:t>.</w:t>
      </w:r>
    </w:p>
    <w:p w14:paraId="62AC0286" w14:textId="77777777" w:rsidR="003E79E0" w:rsidRPr="003E79E0" w:rsidRDefault="001343AD"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color w:val="0A0A0A"/>
          <w:sz w:val="32"/>
          <w:szCs w:val="32"/>
          <w:u w:color="0A0A0A"/>
        </w:rPr>
        <w:t xml:space="preserve">(Walvoord) </w:t>
      </w:r>
      <w:r w:rsidR="003E18C3" w:rsidRPr="003E79E0">
        <w:rPr>
          <w:rFonts w:cstheme="minorHAnsi"/>
          <w:color w:val="0A0A0A"/>
          <w:sz w:val="32"/>
          <w:szCs w:val="32"/>
          <w:u w:color="0A0A0A"/>
        </w:rPr>
        <w:t xml:space="preserve">“Just as these two witnesses were raised up to be lampstands or witnesses for God and were empowered by olive oil representing the power of the Holy Spirit, so the two witnesses of </w:t>
      </w:r>
      <w:hyperlink r:id="rId27" w:history="1">
        <w:r w:rsidR="003E18C3" w:rsidRPr="003E79E0">
          <w:rPr>
            <w:rFonts w:cstheme="minorHAnsi"/>
            <w:b/>
            <w:bCs/>
            <w:color w:val="FF0000"/>
            <w:sz w:val="32"/>
            <w:szCs w:val="32"/>
            <w:u w:color="0A0A0A"/>
          </w:rPr>
          <w:t>Revelation 11</w:t>
        </w:r>
      </w:hyperlink>
      <w:r w:rsidR="003E18C3" w:rsidRPr="003E79E0">
        <w:rPr>
          <w:rFonts w:cstheme="minorHAnsi"/>
          <w:color w:val="FF0000"/>
          <w:sz w:val="32"/>
          <w:szCs w:val="32"/>
          <w:u w:color="0A0A0A"/>
        </w:rPr>
        <w:t xml:space="preserve"> </w:t>
      </w:r>
      <w:r w:rsidR="003E18C3" w:rsidRPr="003E79E0">
        <w:rPr>
          <w:rFonts w:cstheme="minorHAnsi"/>
          <w:color w:val="0A0A0A"/>
          <w:sz w:val="32"/>
          <w:szCs w:val="32"/>
          <w:u w:color="0A0A0A"/>
        </w:rPr>
        <w:t xml:space="preserve">will likewise execute their prophetic office.” </w:t>
      </w:r>
    </w:p>
    <w:p w14:paraId="35DBBD08" w14:textId="4A02B4D1" w:rsidR="003E79E0" w:rsidRPr="003E79E0"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color w:val="0A0A0A"/>
          <w:sz w:val="32"/>
          <w:szCs w:val="32"/>
          <w:u w:color="0A0A0A"/>
        </w:rPr>
        <w:t xml:space="preserve">If we </w:t>
      </w:r>
      <w:r w:rsidR="00635D68">
        <w:rPr>
          <w:rFonts w:cstheme="minorHAnsi"/>
          <w:color w:val="0A0A0A"/>
          <w:sz w:val="32"/>
          <w:szCs w:val="32"/>
          <w:u w:color="0A0A0A"/>
        </w:rPr>
        <w:t xml:space="preserve">are to </w:t>
      </w:r>
      <w:r w:rsidRPr="003E79E0">
        <w:rPr>
          <w:rFonts w:cstheme="minorHAnsi"/>
          <w:color w:val="0A0A0A"/>
          <w:sz w:val="32"/>
          <w:szCs w:val="32"/>
          <w:u w:color="0A0A0A"/>
        </w:rPr>
        <w:t xml:space="preserve">be </w:t>
      </w:r>
      <w:r w:rsidRPr="00635D68">
        <w:rPr>
          <w:rFonts w:cstheme="minorHAnsi"/>
          <w:color w:val="000000" w:themeColor="text1"/>
          <w:sz w:val="32"/>
          <w:szCs w:val="32"/>
          <w:u w:color="0A0A0A"/>
        </w:rPr>
        <w:t>witnesses</w:t>
      </w:r>
      <w:r w:rsidR="00635D68" w:rsidRPr="00635D68">
        <w:rPr>
          <w:rFonts w:cstheme="minorHAnsi"/>
          <w:color w:val="000000" w:themeColor="text1"/>
          <w:sz w:val="32"/>
          <w:szCs w:val="32"/>
          <w:u w:color="0A0A0A"/>
        </w:rPr>
        <w:t xml:space="preserve"> as the 2 witnesses will be</w:t>
      </w:r>
      <w:r w:rsidR="00635D68">
        <w:rPr>
          <w:rFonts w:cstheme="minorHAnsi"/>
          <w:color w:val="000000" w:themeColor="text1"/>
          <w:sz w:val="32"/>
          <w:szCs w:val="32"/>
          <w:u w:color="0A0A0A"/>
        </w:rPr>
        <w:t xml:space="preserve"> in the end times</w:t>
      </w:r>
      <w:r w:rsidRPr="003E79E0">
        <w:rPr>
          <w:rFonts w:cstheme="minorHAnsi"/>
          <w:color w:val="0A0A0A"/>
          <w:sz w:val="32"/>
          <w:szCs w:val="32"/>
          <w:u w:color="0A0A0A"/>
        </w:rPr>
        <w:t xml:space="preserve">, we must first have something to </w:t>
      </w:r>
      <w:r w:rsidRPr="003E79E0">
        <w:rPr>
          <w:rFonts w:cstheme="minorHAnsi"/>
          <w:i/>
          <w:iCs/>
          <w:color w:val="0A0A0A"/>
          <w:sz w:val="32"/>
          <w:szCs w:val="32"/>
          <w:u w:color="0A0A0A"/>
        </w:rPr>
        <w:t>witness</w:t>
      </w:r>
      <w:r w:rsidRPr="003E79E0">
        <w:rPr>
          <w:rFonts w:cstheme="minorHAnsi"/>
          <w:color w:val="0A0A0A"/>
          <w:sz w:val="32"/>
          <w:szCs w:val="32"/>
          <w:u w:color="0A0A0A"/>
        </w:rPr>
        <w:t xml:space="preserve"> </w:t>
      </w:r>
      <w:r w:rsidR="00AE7789">
        <w:rPr>
          <w:rFonts w:cstheme="minorHAnsi"/>
          <w:color w:val="0A0A0A"/>
          <w:sz w:val="32"/>
          <w:szCs w:val="32"/>
          <w:u w:color="0A0A0A"/>
        </w:rPr>
        <w:t xml:space="preserve">about, such as </w:t>
      </w:r>
      <w:r w:rsidRPr="003E79E0">
        <w:rPr>
          <w:rFonts w:cstheme="minorHAnsi"/>
          <w:color w:val="0A0A0A"/>
          <w:sz w:val="32"/>
          <w:szCs w:val="32"/>
          <w:u w:color="0A0A0A"/>
        </w:rPr>
        <w:t xml:space="preserve">our own personal encounter with Jesus Christ. Then, we must have the </w:t>
      </w:r>
      <w:r w:rsidRPr="003E79E0">
        <w:rPr>
          <w:rFonts w:cstheme="minorHAnsi"/>
          <w:i/>
          <w:iCs/>
          <w:color w:val="0A0A0A"/>
          <w:sz w:val="32"/>
          <w:szCs w:val="32"/>
          <w:u w:color="0A0A0A"/>
        </w:rPr>
        <w:t>power of the Holy Spirit</w:t>
      </w:r>
      <w:r w:rsidRPr="003E79E0">
        <w:rPr>
          <w:rFonts w:cstheme="minorHAnsi"/>
          <w:color w:val="0A0A0A"/>
          <w:sz w:val="32"/>
          <w:szCs w:val="32"/>
          <w:u w:color="0A0A0A"/>
        </w:rPr>
        <w:t xml:space="preserve"> to bring forth the story </w:t>
      </w:r>
      <w:r w:rsidR="00DF6692">
        <w:rPr>
          <w:rFonts w:cstheme="minorHAnsi"/>
          <w:color w:val="0A0A0A"/>
          <w:sz w:val="32"/>
          <w:szCs w:val="32"/>
          <w:u w:color="0A0A0A"/>
        </w:rPr>
        <w:t>that we can</w:t>
      </w:r>
      <w:r w:rsidRPr="003E79E0">
        <w:rPr>
          <w:rFonts w:cstheme="minorHAnsi"/>
          <w:color w:val="0A0A0A"/>
          <w:sz w:val="32"/>
          <w:szCs w:val="32"/>
          <w:u w:color="0A0A0A"/>
        </w:rPr>
        <w:t xml:space="preserve"> witness effectively.</w:t>
      </w:r>
    </w:p>
    <w:p w14:paraId="457A40E4" w14:textId="77777777" w:rsidR="001E15E6" w:rsidRPr="001E15E6" w:rsidRDefault="003E18C3"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b/>
          <w:bCs/>
          <w:color w:val="0070C0"/>
          <w:sz w:val="32"/>
          <w:szCs w:val="32"/>
          <w:u w:color="0A0A0A"/>
        </w:rPr>
        <w:t>And if anyone wants to harm them, fire proceeds from their mouth and devours their enemies</w:t>
      </w:r>
      <w:r w:rsidRPr="003E79E0">
        <w:rPr>
          <w:rFonts w:cstheme="minorHAnsi"/>
          <w:color w:val="0A0A0A"/>
          <w:sz w:val="32"/>
          <w:szCs w:val="32"/>
          <w:u w:color="0A0A0A"/>
        </w:rPr>
        <w:t xml:space="preserve">: </w:t>
      </w:r>
    </w:p>
    <w:p w14:paraId="01B0A116" w14:textId="0245B63C" w:rsidR="001E15E6" w:rsidRPr="001B3FAF" w:rsidRDefault="001E15E6" w:rsidP="00404442">
      <w:pPr>
        <w:pStyle w:val="ListParagraph"/>
        <w:numPr>
          <w:ilvl w:val="1"/>
          <w:numId w:val="12"/>
        </w:numPr>
        <w:autoSpaceDE w:val="0"/>
        <w:autoSpaceDN w:val="0"/>
        <w:adjustRightInd w:val="0"/>
        <w:snapToGrid w:val="0"/>
        <w:contextualSpacing w:val="0"/>
        <w:rPr>
          <w:rFonts w:cstheme="minorHAnsi"/>
          <w:b/>
          <w:bCs/>
          <w:color w:val="0070C0"/>
          <w:sz w:val="32"/>
          <w:szCs w:val="32"/>
          <w:highlight w:val="yellow"/>
          <w:u w:color="0A0A0A"/>
        </w:rPr>
      </w:pPr>
      <w:r w:rsidRPr="001B3FAF">
        <w:rPr>
          <w:rFonts w:cstheme="minorHAnsi"/>
          <w:b/>
          <w:bCs/>
          <w:color w:val="0070C0"/>
          <w:sz w:val="32"/>
          <w:szCs w:val="32"/>
          <w:highlight w:val="yellow"/>
          <w:u w:color="0A0A0A"/>
        </w:rPr>
        <w:t>Fire proceeds from their mouth!</w:t>
      </w:r>
    </w:p>
    <w:p w14:paraId="2078685F" w14:textId="1D079A8F" w:rsidR="00580EB4" w:rsidRPr="00F61D01" w:rsidRDefault="003E18C3"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3E79E0">
        <w:rPr>
          <w:rFonts w:cstheme="minorHAnsi"/>
          <w:color w:val="0A0A0A"/>
          <w:sz w:val="32"/>
          <w:szCs w:val="32"/>
          <w:u w:color="0A0A0A"/>
        </w:rPr>
        <w:t>The two witnesses have special protection from God, similar to Elijah’s</w:t>
      </w:r>
      <w:r w:rsidR="001E15E6">
        <w:rPr>
          <w:rFonts w:cstheme="minorHAnsi"/>
          <w:color w:val="0A0A0A"/>
          <w:sz w:val="32"/>
          <w:szCs w:val="32"/>
          <w:u w:color="0A0A0A"/>
        </w:rPr>
        <w:t>.</w:t>
      </w:r>
    </w:p>
    <w:p w14:paraId="51E49E31" w14:textId="77777777" w:rsidR="00F61D01" w:rsidRDefault="00F61D01"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F61D01">
        <w:rPr>
          <w:rFonts w:cstheme="minorHAnsi"/>
          <w:b/>
          <w:bCs/>
          <w:color w:val="FF0000"/>
          <w:sz w:val="32"/>
          <w:szCs w:val="32"/>
          <w:u w:color="0A0A0A"/>
        </w:rPr>
        <w:t xml:space="preserve">2 Kings 1 </w:t>
      </w:r>
      <w:r w:rsidRPr="00F61D01">
        <w:rPr>
          <w:rFonts w:cstheme="minorHAnsi"/>
          <w:b/>
          <w:bCs/>
          <w:color w:val="0070C0"/>
          <w:sz w:val="32"/>
          <w:szCs w:val="32"/>
          <w:u w:color="0A0A0A"/>
        </w:rPr>
        <w:t>After King Ahab’s death, the land of Moab rebelled against Israel.</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One day Israel’s new king, Ahaziah, fell through the latticework of an upper room at his palace in Samaria and was seriously injured. </w:t>
      </w:r>
      <w:proofErr w:type="gramStart"/>
      <w:r w:rsidRPr="00F61D01">
        <w:rPr>
          <w:rFonts w:cstheme="minorHAnsi"/>
          <w:b/>
          <w:bCs/>
          <w:color w:val="0070C0"/>
          <w:sz w:val="32"/>
          <w:szCs w:val="32"/>
          <w:u w:color="0A0A0A"/>
        </w:rPr>
        <w:t>So</w:t>
      </w:r>
      <w:proofErr w:type="gramEnd"/>
      <w:r w:rsidRPr="00F61D01">
        <w:rPr>
          <w:rFonts w:cstheme="minorHAnsi"/>
          <w:b/>
          <w:bCs/>
          <w:color w:val="0070C0"/>
          <w:sz w:val="32"/>
          <w:szCs w:val="32"/>
          <w:u w:color="0A0A0A"/>
        </w:rPr>
        <w:t xml:space="preserve"> he sent messengers to the temple of Baal-</w:t>
      </w:r>
      <w:proofErr w:type="spellStart"/>
      <w:r w:rsidRPr="00F61D01">
        <w:rPr>
          <w:rFonts w:cstheme="minorHAnsi"/>
          <w:b/>
          <w:bCs/>
          <w:color w:val="0070C0"/>
          <w:sz w:val="32"/>
          <w:szCs w:val="32"/>
          <w:u w:color="0A0A0A"/>
        </w:rPr>
        <w:t>zebub</w:t>
      </w:r>
      <w:proofErr w:type="spellEnd"/>
      <w:r w:rsidRPr="00F61D01">
        <w:rPr>
          <w:rFonts w:cstheme="minorHAnsi"/>
          <w:b/>
          <w:bCs/>
          <w:color w:val="0070C0"/>
          <w:sz w:val="32"/>
          <w:szCs w:val="32"/>
          <w:u w:color="0A0A0A"/>
        </w:rPr>
        <w:t xml:space="preserve">, the god of </w:t>
      </w:r>
      <w:proofErr w:type="spellStart"/>
      <w:r w:rsidRPr="00F61D01">
        <w:rPr>
          <w:rFonts w:cstheme="minorHAnsi"/>
          <w:b/>
          <w:bCs/>
          <w:color w:val="0070C0"/>
          <w:sz w:val="32"/>
          <w:szCs w:val="32"/>
          <w:u w:color="0A0A0A"/>
        </w:rPr>
        <w:t>Ekron</w:t>
      </w:r>
      <w:proofErr w:type="spellEnd"/>
      <w:r w:rsidRPr="00F61D01">
        <w:rPr>
          <w:rFonts w:cstheme="minorHAnsi"/>
          <w:b/>
          <w:bCs/>
          <w:color w:val="0070C0"/>
          <w:sz w:val="32"/>
          <w:szCs w:val="32"/>
          <w:u w:color="0A0A0A"/>
        </w:rPr>
        <w:t>, to ask whether he would recover.</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But the angel of the LORD told Elijah, who was from </w:t>
      </w:r>
      <w:proofErr w:type="spellStart"/>
      <w:r w:rsidRPr="00F61D01">
        <w:rPr>
          <w:rFonts w:cstheme="minorHAnsi"/>
          <w:b/>
          <w:bCs/>
          <w:color w:val="0070C0"/>
          <w:sz w:val="32"/>
          <w:szCs w:val="32"/>
          <w:u w:color="0A0A0A"/>
        </w:rPr>
        <w:t>Tishbe</w:t>
      </w:r>
      <w:proofErr w:type="spellEnd"/>
      <w:r w:rsidRPr="00F61D01">
        <w:rPr>
          <w:rFonts w:cstheme="minorHAnsi"/>
          <w:b/>
          <w:bCs/>
          <w:color w:val="0070C0"/>
          <w:sz w:val="32"/>
          <w:szCs w:val="32"/>
          <w:u w:color="0A0A0A"/>
        </w:rPr>
        <w:t>, “Go and confront the messengers of the king of Samaria and ask them, ‘Is there no God in Israel? Why are you going to Baal-</w:t>
      </w:r>
      <w:proofErr w:type="spellStart"/>
      <w:r w:rsidRPr="00F61D01">
        <w:rPr>
          <w:rFonts w:cstheme="minorHAnsi"/>
          <w:b/>
          <w:bCs/>
          <w:color w:val="0070C0"/>
          <w:sz w:val="32"/>
          <w:szCs w:val="32"/>
          <w:u w:color="0A0A0A"/>
        </w:rPr>
        <w:t>zebub</w:t>
      </w:r>
      <w:proofErr w:type="spellEnd"/>
      <w:r w:rsidRPr="00F61D01">
        <w:rPr>
          <w:rFonts w:cstheme="minorHAnsi"/>
          <w:b/>
          <w:bCs/>
          <w:color w:val="0070C0"/>
          <w:sz w:val="32"/>
          <w:szCs w:val="32"/>
          <w:u w:color="0A0A0A"/>
        </w:rPr>
        <w:t xml:space="preserve">, the god of </w:t>
      </w:r>
      <w:proofErr w:type="spellStart"/>
      <w:r w:rsidRPr="00F61D01">
        <w:rPr>
          <w:rFonts w:cstheme="minorHAnsi"/>
          <w:b/>
          <w:bCs/>
          <w:color w:val="0070C0"/>
          <w:sz w:val="32"/>
          <w:szCs w:val="32"/>
          <w:u w:color="0A0A0A"/>
        </w:rPr>
        <w:t>Ekron</w:t>
      </w:r>
      <w:proofErr w:type="spellEnd"/>
      <w:r w:rsidRPr="00F61D01">
        <w:rPr>
          <w:rFonts w:cstheme="minorHAnsi"/>
          <w:b/>
          <w:bCs/>
          <w:color w:val="0070C0"/>
          <w:sz w:val="32"/>
          <w:szCs w:val="32"/>
          <w:u w:color="0A0A0A"/>
        </w:rPr>
        <w:t xml:space="preserve">, to ask whether the king will recover? Now, therefore, this is what the LORD says: You will never leave the bed you are lying on; you will surely die.’” </w:t>
      </w:r>
      <w:proofErr w:type="gramStart"/>
      <w:r w:rsidRPr="00F61D01">
        <w:rPr>
          <w:rFonts w:cstheme="minorHAnsi"/>
          <w:b/>
          <w:bCs/>
          <w:color w:val="0070C0"/>
          <w:sz w:val="32"/>
          <w:szCs w:val="32"/>
          <w:u w:color="0A0A0A"/>
        </w:rPr>
        <w:t>So</w:t>
      </w:r>
      <w:proofErr w:type="gramEnd"/>
      <w:r w:rsidRPr="00F61D01">
        <w:rPr>
          <w:rFonts w:cstheme="minorHAnsi"/>
          <w:b/>
          <w:bCs/>
          <w:color w:val="0070C0"/>
          <w:sz w:val="32"/>
          <w:szCs w:val="32"/>
          <w:u w:color="0A0A0A"/>
        </w:rPr>
        <w:t xml:space="preserve"> Elijah went to deliver the message.</w:t>
      </w:r>
      <w:r>
        <w:rPr>
          <w:rFonts w:cstheme="minorHAnsi"/>
          <w:b/>
          <w:bCs/>
          <w:color w:val="0070C0"/>
          <w:sz w:val="32"/>
          <w:szCs w:val="32"/>
          <w:u w:color="0A0A0A"/>
        </w:rPr>
        <w:t xml:space="preserve"> </w:t>
      </w:r>
      <w:r w:rsidRPr="00F61D01">
        <w:rPr>
          <w:rFonts w:cstheme="minorHAnsi"/>
          <w:b/>
          <w:bCs/>
          <w:color w:val="0070C0"/>
          <w:sz w:val="32"/>
          <w:szCs w:val="32"/>
          <w:u w:color="0A0A0A"/>
        </w:rPr>
        <w:t>When the messengers returned to the king, he asked them, “Why have you returned so soon?”</w:t>
      </w:r>
      <w:r>
        <w:rPr>
          <w:rFonts w:cstheme="minorHAnsi"/>
          <w:b/>
          <w:bCs/>
          <w:color w:val="0070C0"/>
          <w:sz w:val="32"/>
          <w:szCs w:val="32"/>
          <w:u w:color="0A0A0A"/>
        </w:rPr>
        <w:t xml:space="preserve"> </w:t>
      </w:r>
      <w:r w:rsidRPr="00F61D01">
        <w:rPr>
          <w:rFonts w:cstheme="minorHAnsi"/>
          <w:b/>
          <w:bCs/>
          <w:color w:val="0070C0"/>
          <w:sz w:val="32"/>
          <w:szCs w:val="32"/>
          <w:u w:color="0A0A0A"/>
        </w:rPr>
        <w:t>They replied, “A man came up to us and told us to go back to the king and give him this message. ‘This is what the LORD says: Is there no God in Israel? Why are you sending men to Baal-</w:t>
      </w:r>
      <w:proofErr w:type="spellStart"/>
      <w:r w:rsidRPr="00F61D01">
        <w:rPr>
          <w:rFonts w:cstheme="minorHAnsi"/>
          <w:b/>
          <w:bCs/>
          <w:color w:val="0070C0"/>
          <w:sz w:val="32"/>
          <w:szCs w:val="32"/>
          <w:u w:color="0A0A0A"/>
        </w:rPr>
        <w:t>zebub</w:t>
      </w:r>
      <w:proofErr w:type="spellEnd"/>
      <w:r w:rsidRPr="00F61D01">
        <w:rPr>
          <w:rFonts w:cstheme="minorHAnsi"/>
          <w:b/>
          <w:bCs/>
          <w:color w:val="0070C0"/>
          <w:sz w:val="32"/>
          <w:szCs w:val="32"/>
          <w:u w:color="0A0A0A"/>
        </w:rPr>
        <w:t xml:space="preserve">, the god of </w:t>
      </w:r>
      <w:proofErr w:type="spellStart"/>
      <w:r w:rsidRPr="00F61D01">
        <w:rPr>
          <w:rFonts w:cstheme="minorHAnsi"/>
          <w:b/>
          <w:bCs/>
          <w:color w:val="0070C0"/>
          <w:sz w:val="32"/>
          <w:szCs w:val="32"/>
          <w:u w:color="0A0A0A"/>
        </w:rPr>
        <w:t>Ekron</w:t>
      </w:r>
      <w:proofErr w:type="spellEnd"/>
      <w:r w:rsidRPr="00F61D01">
        <w:rPr>
          <w:rFonts w:cstheme="minorHAnsi"/>
          <w:b/>
          <w:bCs/>
          <w:color w:val="0070C0"/>
          <w:sz w:val="32"/>
          <w:szCs w:val="32"/>
          <w:u w:color="0A0A0A"/>
        </w:rPr>
        <w:t>, to ask whether you will recover? Therefore, because you have done this, you will never leave the bed you are lying on; you will surely die.’”</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“What sort of </w:t>
      </w:r>
      <w:r w:rsidRPr="00F61D01">
        <w:rPr>
          <w:rFonts w:cstheme="minorHAnsi"/>
          <w:b/>
          <w:bCs/>
          <w:color w:val="0070C0"/>
          <w:sz w:val="32"/>
          <w:szCs w:val="32"/>
          <w:u w:color="0A0A0A"/>
        </w:rPr>
        <w:lastRenderedPageBreak/>
        <w:t>man was he?” the king demanded. “What did he look like?”</w:t>
      </w:r>
      <w:r>
        <w:rPr>
          <w:rFonts w:cstheme="minorHAnsi"/>
          <w:b/>
          <w:bCs/>
          <w:color w:val="0070C0"/>
          <w:sz w:val="32"/>
          <w:szCs w:val="32"/>
          <w:u w:color="0A0A0A"/>
        </w:rPr>
        <w:t xml:space="preserve"> </w:t>
      </w:r>
      <w:r w:rsidRPr="00F61D01">
        <w:rPr>
          <w:rFonts w:cstheme="minorHAnsi"/>
          <w:b/>
          <w:bCs/>
          <w:color w:val="0070C0"/>
          <w:sz w:val="32"/>
          <w:szCs w:val="32"/>
          <w:u w:color="0A0A0A"/>
        </w:rPr>
        <w:t>They replied, “He was a hairy man, and he wore a leather belt around his waist.”</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“Elijah from </w:t>
      </w:r>
      <w:proofErr w:type="spellStart"/>
      <w:r w:rsidRPr="00F61D01">
        <w:rPr>
          <w:rFonts w:cstheme="minorHAnsi"/>
          <w:b/>
          <w:bCs/>
          <w:color w:val="0070C0"/>
          <w:sz w:val="32"/>
          <w:szCs w:val="32"/>
          <w:u w:color="0A0A0A"/>
        </w:rPr>
        <w:t>Tishbe</w:t>
      </w:r>
      <w:proofErr w:type="spellEnd"/>
      <w:r w:rsidRPr="00F61D01">
        <w:rPr>
          <w:rFonts w:cstheme="minorHAnsi"/>
          <w:b/>
          <w:bCs/>
          <w:color w:val="0070C0"/>
          <w:sz w:val="32"/>
          <w:szCs w:val="32"/>
          <w:u w:color="0A0A0A"/>
        </w:rPr>
        <w:t>!” the king exclaimed.</w:t>
      </w:r>
      <w:r>
        <w:rPr>
          <w:rFonts w:cstheme="minorHAnsi"/>
          <w:b/>
          <w:bCs/>
          <w:color w:val="0070C0"/>
          <w:sz w:val="32"/>
          <w:szCs w:val="32"/>
          <w:u w:color="0A0A0A"/>
        </w:rPr>
        <w:t xml:space="preserve"> </w:t>
      </w:r>
      <w:r w:rsidRPr="00F61D01">
        <w:rPr>
          <w:rFonts w:cstheme="minorHAnsi"/>
          <w:b/>
          <w:bCs/>
          <w:color w:val="0070C0"/>
          <w:sz w:val="32"/>
          <w:szCs w:val="32"/>
          <w:u w:color="0A0A0A"/>
        </w:rPr>
        <w:t>Then he sent an army captain with fifty soldiers to arrest him. They found him sitting on top of a hill. The captain said to him, “Man of God, the king has commanded you to come down with us.”</w:t>
      </w:r>
      <w:r>
        <w:rPr>
          <w:rFonts w:cstheme="minorHAnsi"/>
          <w:b/>
          <w:bCs/>
          <w:color w:val="0070C0"/>
          <w:sz w:val="32"/>
          <w:szCs w:val="32"/>
          <w:u w:color="0A0A0A"/>
        </w:rPr>
        <w:t xml:space="preserve"> </w:t>
      </w:r>
      <w:r w:rsidRPr="00F61D01">
        <w:rPr>
          <w:rFonts w:cstheme="minorHAnsi"/>
          <w:b/>
          <w:bCs/>
          <w:color w:val="0070C0"/>
          <w:sz w:val="32"/>
          <w:szCs w:val="32"/>
          <w:u w:color="0A0A0A"/>
        </w:rPr>
        <w:t>But Elijah replied to the captain, “If I am a man of God, let fire come down from heaven and destroy you and your fifty men!” Then fire fell from heaven and killed them all.</w:t>
      </w:r>
      <w:r>
        <w:rPr>
          <w:rFonts w:cstheme="minorHAnsi"/>
          <w:b/>
          <w:bCs/>
          <w:color w:val="0070C0"/>
          <w:sz w:val="32"/>
          <w:szCs w:val="32"/>
          <w:u w:color="0A0A0A"/>
        </w:rPr>
        <w:t xml:space="preserve"> </w:t>
      </w:r>
      <w:proofErr w:type="gramStart"/>
      <w:r w:rsidRPr="00F61D01">
        <w:rPr>
          <w:rFonts w:cstheme="minorHAnsi"/>
          <w:b/>
          <w:bCs/>
          <w:color w:val="0070C0"/>
          <w:sz w:val="32"/>
          <w:szCs w:val="32"/>
          <w:u w:color="0A0A0A"/>
        </w:rPr>
        <w:t>So</w:t>
      </w:r>
      <w:proofErr w:type="gramEnd"/>
      <w:r w:rsidRPr="00F61D01">
        <w:rPr>
          <w:rFonts w:cstheme="minorHAnsi"/>
          <w:b/>
          <w:bCs/>
          <w:color w:val="0070C0"/>
          <w:sz w:val="32"/>
          <w:szCs w:val="32"/>
          <w:u w:color="0A0A0A"/>
        </w:rPr>
        <w:t xml:space="preserve"> the king sent another captain with fifty men. The captain said to him, “Man of God, the king demands that you come down at once.”</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Elijah replied, “If I am a man of God, let fire come down from heaven and destroy you and your fifty men!” And </w:t>
      </w:r>
      <w:proofErr w:type="gramStart"/>
      <w:r w:rsidRPr="00F61D01">
        <w:rPr>
          <w:rFonts w:cstheme="minorHAnsi"/>
          <w:b/>
          <w:bCs/>
          <w:color w:val="0070C0"/>
          <w:sz w:val="32"/>
          <w:szCs w:val="32"/>
          <w:u w:color="0A0A0A"/>
        </w:rPr>
        <w:t>again</w:t>
      </w:r>
      <w:proofErr w:type="gramEnd"/>
      <w:r w:rsidRPr="00F61D01">
        <w:rPr>
          <w:rFonts w:cstheme="minorHAnsi"/>
          <w:b/>
          <w:bCs/>
          <w:color w:val="0070C0"/>
          <w:sz w:val="32"/>
          <w:szCs w:val="32"/>
          <w:u w:color="0A0A0A"/>
        </w:rPr>
        <w:t xml:space="preserve"> the fire of God fell from heaven and killed them all.</w:t>
      </w:r>
      <w:r>
        <w:rPr>
          <w:rFonts w:cstheme="minorHAnsi"/>
          <w:b/>
          <w:bCs/>
          <w:color w:val="0070C0"/>
          <w:sz w:val="32"/>
          <w:szCs w:val="32"/>
          <w:u w:color="0A0A0A"/>
        </w:rPr>
        <w:t xml:space="preserve"> </w:t>
      </w:r>
      <w:r w:rsidRPr="00F61D01">
        <w:rPr>
          <w:rFonts w:cstheme="minorHAnsi"/>
          <w:b/>
          <w:bCs/>
          <w:color w:val="0070C0"/>
          <w:sz w:val="32"/>
          <w:szCs w:val="32"/>
          <w:u w:color="0A0A0A"/>
        </w:rPr>
        <w:t>Once more the king sent a third captain with fifty men. But this time the captain went up the hill and fell to his knees before Elijah. He pleaded with him, “O man of God, please spare my life and the lives of these, your fifty servants. See how the fire from heaven came down and destroyed the first two groups. But now please spare my life!”</w:t>
      </w:r>
      <w:r>
        <w:rPr>
          <w:rFonts w:cstheme="minorHAnsi"/>
          <w:b/>
          <w:bCs/>
          <w:color w:val="0070C0"/>
          <w:sz w:val="32"/>
          <w:szCs w:val="32"/>
          <w:u w:color="0A0A0A"/>
        </w:rPr>
        <w:t xml:space="preserve"> </w:t>
      </w:r>
      <w:r w:rsidRPr="00F61D01">
        <w:rPr>
          <w:rFonts w:cstheme="minorHAnsi"/>
          <w:b/>
          <w:bCs/>
          <w:color w:val="0070C0"/>
          <w:sz w:val="32"/>
          <w:szCs w:val="32"/>
          <w:u w:color="0A0A0A"/>
        </w:rPr>
        <w:t xml:space="preserve">Then the angel of the LORD said to Elijah, “Go down with him, and don’t be afraid of him.” </w:t>
      </w:r>
      <w:proofErr w:type="gramStart"/>
      <w:r w:rsidRPr="00F61D01">
        <w:rPr>
          <w:rFonts w:cstheme="minorHAnsi"/>
          <w:b/>
          <w:bCs/>
          <w:color w:val="0070C0"/>
          <w:sz w:val="32"/>
          <w:szCs w:val="32"/>
          <w:u w:color="0A0A0A"/>
        </w:rPr>
        <w:t>So</w:t>
      </w:r>
      <w:proofErr w:type="gramEnd"/>
      <w:r w:rsidRPr="00F61D01">
        <w:rPr>
          <w:rFonts w:cstheme="minorHAnsi"/>
          <w:b/>
          <w:bCs/>
          <w:color w:val="0070C0"/>
          <w:sz w:val="32"/>
          <w:szCs w:val="32"/>
          <w:u w:color="0A0A0A"/>
        </w:rPr>
        <w:t xml:space="preserve"> Elijah got up and went with him to the king.</w:t>
      </w:r>
      <w:r>
        <w:rPr>
          <w:rFonts w:cstheme="minorHAnsi"/>
          <w:b/>
          <w:bCs/>
          <w:color w:val="0070C0"/>
          <w:sz w:val="32"/>
          <w:szCs w:val="32"/>
          <w:u w:color="0A0A0A"/>
        </w:rPr>
        <w:t xml:space="preserve"> </w:t>
      </w:r>
    </w:p>
    <w:p w14:paraId="38C9BBF9" w14:textId="77777777" w:rsidR="00D136A8" w:rsidRPr="00D136A8" w:rsidRDefault="00D136A8" w:rsidP="00404442">
      <w:pPr>
        <w:autoSpaceDE w:val="0"/>
        <w:autoSpaceDN w:val="0"/>
        <w:adjustRightInd w:val="0"/>
        <w:snapToGrid w:val="0"/>
        <w:rPr>
          <w:rFonts w:cstheme="minorHAnsi"/>
          <w:b/>
          <w:bCs/>
          <w:color w:val="0070C0"/>
          <w:sz w:val="32"/>
          <w:szCs w:val="32"/>
          <w:u w:color="0A0A0A"/>
        </w:rPr>
      </w:pPr>
    </w:p>
    <w:p w14:paraId="0C466814" w14:textId="77777777" w:rsidR="00151FA7" w:rsidRDefault="00151FA7"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sidRPr="00055999">
        <w:rPr>
          <w:rFonts w:cstheme="minorHAnsi"/>
          <w:b/>
          <w:bCs/>
          <w:color w:val="0070C0"/>
          <w:sz w:val="32"/>
          <w:szCs w:val="32"/>
          <w:u w:color="0A0A0A"/>
        </w:rPr>
        <w:t xml:space="preserve">These have power to shut heaven, so that no rain falls in the days of their prophecy; </w:t>
      </w:r>
    </w:p>
    <w:p w14:paraId="618E2F0B" w14:textId="2A4EEE21" w:rsidR="004C429D" w:rsidRPr="004C429D" w:rsidRDefault="004C429D"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F61D01">
        <w:rPr>
          <w:rFonts w:cstheme="minorHAnsi"/>
          <w:color w:val="0A0A0A"/>
          <w:sz w:val="32"/>
          <w:szCs w:val="32"/>
          <w:u w:color="0A0A0A"/>
        </w:rPr>
        <w:t>The two witnesses have the power to bring both drought and plague, similar to the power Elijah (</w:t>
      </w:r>
      <w:hyperlink r:id="rId28" w:history="1">
        <w:r w:rsidRPr="00F61D01">
          <w:rPr>
            <w:rFonts w:cstheme="minorHAnsi"/>
            <w:b/>
            <w:bCs/>
            <w:color w:val="FF0000"/>
            <w:sz w:val="32"/>
            <w:szCs w:val="32"/>
            <w:u w:color="0A0A0A"/>
          </w:rPr>
          <w:t>James 5:17-18</w:t>
        </w:r>
      </w:hyperlink>
      <w:r w:rsidRPr="00F61D01">
        <w:rPr>
          <w:rFonts w:cstheme="minorHAnsi"/>
          <w:color w:val="0A0A0A"/>
          <w:sz w:val="32"/>
          <w:szCs w:val="32"/>
          <w:u w:color="0A0A0A"/>
        </w:rPr>
        <w:t>) and Moses (</w:t>
      </w:r>
      <w:hyperlink r:id="rId29" w:history="1">
        <w:r w:rsidRPr="00F61D01">
          <w:rPr>
            <w:rFonts w:cstheme="minorHAnsi"/>
            <w:b/>
            <w:bCs/>
            <w:color w:val="FF0000"/>
            <w:sz w:val="32"/>
            <w:szCs w:val="32"/>
            <w:u w:color="0A0A0A"/>
          </w:rPr>
          <w:t>Exodus 7</w:t>
        </w:r>
      </w:hyperlink>
      <w:r w:rsidRPr="00F61D01">
        <w:rPr>
          <w:rFonts w:cstheme="minorHAnsi"/>
          <w:b/>
          <w:bCs/>
          <w:color w:val="FF0000"/>
          <w:sz w:val="32"/>
          <w:szCs w:val="32"/>
          <w:u w:color="0A0A0A"/>
        </w:rPr>
        <w:t>-</w:t>
      </w:r>
      <w:hyperlink r:id="rId30" w:history="1">
        <w:r w:rsidRPr="00F61D01">
          <w:rPr>
            <w:rFonts w:cstheme="minorHAnsi"/>
            <w:b/>
            <w:bCs/>
            <w:color w:val="FF0000"/>
            <w:sz w:val="32"/>
            <w:szCs w:val="32"/>
            <w:u w:color="0A0A0A"/>
          </w:rPr>
          <w:t>12</w:t>
        </w:r>
      </w:hyperlink>
      <w:r w:rsidRPr="00F61D01">
        <w:rPr>
          <w:rFonts w:cstheme="minorHAnsi"/>
          <w:color w:val="0A0A0A"/>
          <w:sz w:val="32"/>
          <w:szCs w:val="32"/>
          <w:u w:color="0A0A0A"/>
        </w:rPr>
        <w:t>) had.</w:t>
      </w:r>
    </w:p>
    <w:p w14:paraId="6E36764A" w14:textId="77777777" w:rsidR="00151FA7" w:rsidRDefault="00151FA7"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Pr>
          <w:rFonts w:cstheme="minorHAnsi"/>
          <w:b/>
          <w:bCs/>
          <w:color w:val="0070C0"/>
          <w:sz w:val="32"/>
          <w:szCs w:val="32"/>
          <w:u w:color="0A0A0A"/>
        </w:rPr>
        <w:t>T</w:t>
      </w:r>
      <w:r w:rsidRPr="00055999">
        <w:rPr>
          <w:rFonts w:cstheme="minorHAnsi"/>
          <w:b/>
          <w:bCs/>
          <w:color w:val="0070C0"/>
          <w:sz w:val="32"/>
          <w:szCs w:val="32"/>
          <w:u w:color="0A0A0A"/>
        </w:rPr>
        <w:t>hey have power over waters to turn them to blood</w:t>
      </w:r>
    </w:p>
    <w:p w14:paraId="21FEB003" w14:textId="352E5864" w:rsidR="004C429D" w:rsidRDefault="004C429D"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sidRPr="004C429D">
        <w:rPr>
          <w:rFonts w:cstheme="minorHAnsi"/>
          <w:b/>
          <w:bCs/>
          <w:color w:val="FF0000"/>
          <w:sz w:val="32"/>
          <w:szCs w:val="32"/>
          <w:u w:color="0A0A0A"/>
        </w:rPr>
        <w:t xml:space="preserve">Exodus 7:19-21 </w:t>
      </w:r>
      <w:r w:rsidRPr="004C429D">
        <w:rPr>
          <w:rFonts w:cstheme="minorHAnsi"/>
          <w:b/>
          <w:bCs/>
          <w:color w:val="0070C0"/>
          <w:sz w:val="32"/>
          <w:szCs w:val="32"/>
          <w:u w:color="0A0A0A"/>
        </w:rPr>
        <w:t>Then the LORD spoke to Moses, “Say to Aaron, ‘Take your rod and stretch out your hand over the waters of Egypt, over their streams, over their rivers, over their ponds, and over all their pools of water, that they may become blood. And there shall be blood throughout all the land of Egypt, both in buckets of wood and pitchers of stone.</w:t>
      </w:r>
      <w:proofErr w:type="gramStart"/>
      <w:r w:rsidRPr="004C429D">
        <w:rPr>
          <w:rFonts w:cstheme="minorHAnsi"/>
          <w:b/>
          <w:bCs/>
          <w:color w:val="0070C0"/>
          <w:sz w:val="32"/>
          <w:szCs w:val="32"/>
          <w:u w:color="0A0A0A"/>
        </w:rPr>
        <w:t>’ ”</w:t>
      </w:r>
      <w:proofErr w:type="gramEnd"/>
      <w:r w:rsidRPr="004C429D">
        <w:rPr>
          <w:rFonts w:cstheme="minorHAnsi"/>
          <w:b/>
          <w:bCs/>
          <w:color w:val="0070C0"/>
          <w:sz w:val="32"/>
          <w:szCs w:val="32"/>
          <w:u w:color="0A0A0A"/>
        </w:rPr>
        <w:t xml:space="preserve"> And Moses and Aaron did so, just as the LORD commanded. </w:t>
      </w:r>
      <w:proofErr w:type="gramStart"/>
      <w:r w:rsidRPr="004C429D">
        <w:rPr>
          <w:rFonts w:cstheme="minorHAnsi"/>
          <w:b/>
          <w:bCs/>
          <w:color w:val="0070C0"/>
          <w:sz w:val="32"/>
          <w:szCs w:val="32"/>
          <w:u w:color="0A0A0A"/>
        </w:rPr>
        <w:t>So</w:t>
      </w:r>
      <w:proofErr w:type="gramEnd"/>
      <w:r w:rsidRPr="004C429D">
        <w:rPr>
          <w:rFonts w:cstheme="minorHAnsi"/>
          <w:b/>
          <w:bCs/>
          <w:color w:val="0070C0"/>
          <w:sz w:val="32"/>
          <w:szCs w:val="32"/>
          <w:u w:color="0A0A0A"/>
        </w:rPr>
        <w:t xml:space="preserve"> he lifted up the rod and </w:t>
      </w:r>
      <w:r w:rsidRPr="004C429D">
        <w:rPr>
          <w:rFonts w:cstheme="minorHAnsi"/>
          <w:b/>
          <w:bCs/>
          <w:color w:val="0070C0"/>
          <w:sz w:val="32"/>
          <w:szCs w:val="32"/>
          <w:u w:color="0A0A0A"/>
        </w:rPr>
        <w:lastRenderedPageBreak/>
        <w:t xml:space="preserve">struck the waters that were in the river, in the sight of Pharaoh and in the sight of his servants. And all the waters that were in the river were turned to blood. The fish that were in the river died, the river stank, and the Egyptians could not drink the water of the river. </w:t>
      </w:r>
      <w:proofErr w:type="gramStart"/>
      <w:r w:rsidRPr="004C429D">
        <w:rPr>
          <w:rFonts w:cstheme="minorHAnsi"/>
          <w:b/>
          <w:bCs/>
          <w:color w:val="0070C0"/>
          <w:sz w:val="32"/>
          <w:szCs w:val="32"/>
          <w:u w:color="0A0A0A"/>
        </w:rPr>
        <w:t>So</w:t>
      </w:r>
      <w:proofErr w:type="gramEnd"/>
      <w:r w:rsidRPr="004C429D">
        <w:rPr>
          <w:rFonts w:cstheme="minorHAnsi"/>
          <w:b/>
          <w:bCs/>
          <w:color w:val="0070C0"/>
          <w:sz w:val="32"/>
          <w:szCs w:val="32"/>
          <w:u w:color="0A0A0A"/>
        </w:rPr>
        <w:t xml:space="preserve"> there was blood throughout all the land of Egypt.</w:t>
      </w:r>
    </w:p>
    <w:p w14:paraId="69F3D185" w14:textId="72326454" w:rsidR="00D136A8" w:rsidRPr="00D136A8" w:rsidRDefault="00151FA7"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Pr>
          <w:rFonts w:cstheme="minorHAnsi"/>
          <w:b/>
          <w:bCs/>
          <w:color w:val="0070C0"/>
          <w:sz w:val="32"/>
          <w:szCs w:val="32"/>
          <w:u w:color="0A0A0A"/>
        </w:rPr>
        <w:t>T</w:t>
      </w:r>
      <w:r w:rsidRPr="00055999">
        <w:rPr>
          <w:rFonts w:cstheme="minorHAnsi"/>
          <w:b/>
          <w:bCs/>
          <w:color w:val="0070C0"/>
          <w:sz w:val="32"/>
          <w:szCs w:val="32"/>
          <w:u w:color="0A0A0A"/>
        </w:rPr>
        <w:t xml:space="preserve">hey have power to strike the earth with </w:t>
      </w:r>
      <w:r w:rsidRPr="00151FA7">
        <w:rPr>
          <w:rFonts w:cstheme="minorHAnsi"/>
          <w:b/>
          <w:bCs/>
          <w:i/>
          <w:iCs/>
          <w:color w:val="000000" w:themeColor="text1"/>
          <w:sz w:val="32"/>
          <w:szCs w:val="32"/>
          <w:u w:val="single"/>
        </w:rPr>
        <w:t>all</w:t>
      </w:r>
      <w:r w:rsidRPr="00151FA7">
        <w:rPr>
          <w:rFonts w:cstheme="minorHAnsi"/>
          <w:b/>
          <w:bCs/>
          <w:color w:val="000000" w:themeColor="text1"/>
          <w:sz w:val="32"/>
          <w:szCs w:val="32"/>
          <w:u w:color="0A0A0A"/>
        </w:rPr>
        <w:t xml:space="preserve"> </w:t>
      </w:r>
      <w:r w:rsidRPr="00055999">
        <w:rPr>
          <w:rFonts w:cstheme="minorHAnsi"/>
          <w:b/>
          <w:bCs/>
          <w:color w:val="0070C0"/>
          <w:sz w:val="32"/>
          <w:szCs w:val="32"/>
          <w:u w:color="0A0A0A"/>
        </w:rPr>
        <w:t xml:space="preserve">plagues, </w:t>
      </w:r>
      <w:r w:rsidRPr="00151FA7">
        <w:rPr>
          <w:rFonts w:cstheme="minorHAnsi"/>
          <w:b/>
          <w:bCs/>
          <w:color w:val="000000" w:themeColor="text1"/>
          <w:sz w:val="32"/>
          <w:szCs w:val="32"/>
          <w:u w:val="single"/>
        </w:rPr>
        <w:t>as often as they desire</w:t>
      </w:r>
    </w:p>
    <w:p w14:paraId="377E5C38" w14:textId="3956B99A" w:rsidR="00D33011" w:rsidRPr="00D33011" w:rsidRDefault="00E7721C" w:rsidP="00404442">
      <w:pPr>
        <w:pStyle w:val="ListParagraph"/>
        <w:numPr>
          <w:ilvl w:val="1"/>
          <w:numId w:val="12"/>
        </w:numPr>
        <w:autoSpaceDE w:val="0"/>
        <w:autoSpaceDN w:val="0"/>
        <w:adjustRightInd w:val="0"/>
        <w:snapToGrid w:val="0"/>
        <w:contextualSpacing w:val="0"/>
        <w:rPr>
          <w:rFonts w:cstheme="minorHAnsi"/>
          <w:b/>
          <w:bCs/>
          <w:color w:val="0070C0"/>
          <w:sz w:val="32"/>
          <w:szCs w:val="32"/>
          <w:u w:color="0A0A0A"/>
        </w:rPr>
      </w:pPr>
      <w:r>
        <w:rPr>
          <w:rFonts w:cstheme="minorHAnsi"/>
          <w:color w:val="333333"/>
          <w:sz w:val="32"/>
          <w:szCs w:val="32"/>
          <w:shd w:val="clear" w:color="auto" w:fill="FFFFFF"/>
        </w:rPr>
        <w:t xml:space="preserve">Example of some Plagues: </w:t>
      </w:r>
      <w:r w:rsidR="00D33011" w:rsidRPr="00D33011">
        <w:rPr>
          <w:rFonts w:cstheme="minorHAnsi"/>
          <w:color w:val="333333"/>
          <w:sz w:val="32"/>
          <w:szCs w:val="32"/>
          <w:shd w:val="clear" w:color="auto" w:fill="FFFFFF"/>
        </w:rPr>
        <w:t xml:space="preserve">The Plagues of Egypt: water turning to blood, frogs, </w:t>
      </w:r>
      <w:r>
        <w:rPr>
          <w:rFonts w:cstheme="minorHAnsi"/>
          <w:color w:val="333333"/>
          <w:sz w:val="32"/>
          <w:szCs w:val="32"/>
          <w:shd w:val="clear" w:color="auto" w:fill="FFFFFF"/>
        </w:rPr>
        <w:t xml:space="preserve">(gnats or </w:t>
      </w:r>
      <w:r w:rsidR="00D33011" w:rsidRPr="00D33011">
        <w:rPr>
          <w:rFonts w:cstheme="minorHAnsi"/>
          <w:color w:val="333333"/>
          <w:sz w:val="32"/>
          <w:szCs w:val="32"/>
          <w:shd w:val="clear" w:color="auto" w:fill="FFFFFF"/>
        </w:rPr>
        <w:t>lice</w:t>
      </w:r>
      <w:r>
        <w:rPr>
          <w:rFonts w:cstheme="minorHAnsi"/>
          <w:color w:val="333333"/>
          <w:sz w:val="32"/>
          <w:szCs w:val="32"/>
          <w:shd w:val="clear" w:color="auto" w:fill="FFFFFF"/>
        </w:rPr>
        <w:t>)</w:t>
      </w:r>
      <w:r w:rsidR="00D33011" w:rsidRPr="00D33011">
        <w:rPr>
          <w:rFonts w:cstheme="minorHAnsi"/>
          <w:color w:val="333333"/>
          <w:sz w:val="32"/>
          <w:szCs w:val="32"/>
          <w:shd w:val="clear" w:color="auto" w:fill="FFFFFF"/>
        </w:rPr>
        <w:t xml:space="preserve">, flies, livestock pestilence, boils, hail, locusts, darkness, and the </w:t>
      </w:r>
      <w:r w:rsidR="00D33011">
        <w:rPr>
          <w:rFonts w:cstheme="minorHAnsi"/>
          <w:color w:val="333333"/>
          <w:sz w:val="32"/>
          <w:szCs w:val="32"/>
          <w:shd w:val="clear" w:color="auto" w:fill="FFFFFF"/>
        </w:rPr>
        <w:t>death</w:t>
      </w:r>
      <w:r w:rsidR="00D33011" w:rsidRPr="00D33011">
        <w:rPr>
          <w:rFonts w:cstheme="minorHAnsi"/>
          <w:color w:val="333333"/>
          <w:sz w:val="32"/>
          <w:szCs w:val="32"/>
          <w:shd w:val="clear" w:color="auto" w:fill="FFFFFF"/>
        </w:rPr>
        <w:t xml:space="preserve"> of </w:t>
      </w:r>
      <w:r w:rsidR="00D33011">
        <w:rPr>
          <w:rFonts w:cstheme="minorHAnsi"/>
          <w:color w:val="333333"/>
          <w:sz w:val="32"/>
          <w:szCs w:val="32"/>
          <w:shd w:val="clear" w:color="auto" w:fill="FFFFFF"/>
        </w:rPr>
        <w:t xml:space="preserve">the </w:t>
      </w:r>
      <w:r w:rsidR="00D33011" w:rsidRPr="00D33011">
        <w:rPr>
          <w:rFonts w:cstheme="minorHAnsi"/>
          <w:color w:val="333333"/>
          <w:sz w:val="32"/>
          <w:szCs w:val="32"/>
          <w:shd w:val="clear" w:color="auto" w:fill="FFFFFF"/>
        </w:rPr>
        <w:t xml:space="preserve">firstborn. </w:t>
      </w:r>
    </w:p>
    <w:p w14:paraId="126FD137" w14:textId="1AA8674B" w:rsidR="006335C8" w:rsidRPr="006335C8" w:rsidRDefault="002B1305" w:rsidP="00404442">
      <w:pPr>
        <w:pStyle w:val="ListParagraph"/>
        <w:numPr>
          <w:ilvl w:val="0"/>
          <w:numId w:val="12"/>
        </w:numPr>
        <w:autoSpaceDE w:val="0"/>
        <w:autoSpaceDN w:val="0"/>
        <w:adjustRightInd w:val="0"/>
        <w:snapToGrid w:val="0"/>
        <w:contextualSpacing w:val="0"/>
        <w:rPr>
          <w:rFonts w:cstheme="minorHAnsi"/>
          <w:b/>
          <w:bCs/>
          <w:color w:val="0070C0"/>
          <w:sz w:val="32"/>
          <w:szCs w:val="32"/>
          <w:u w:color="0A0A0A"/>
        </w:rPr>
      </w:pPr>
      <w:r>
        <w:rPr>
          <w:rFonts w:cstheme="minorHAnsi"/>
          <w:b/>
          <w:bCs/>
          <w:color w:val="0070C0"/>
          <w:sz w:val="32"/>
          <w:szCs w:val="32"/>
          <w:u w:color="0A0A0A"/>
        </w:rPr>
        <w:t xml:space="preserve">The words used to describe them - </w:t>
      </w:r>
      <w:r w:rsidR="003E18C3" w:rsidRPr="00D136A8">
        <w:rPr>
          <w:rFonts w:cstheme="minorHAnsi"/>
          <w:b/>
          <w:bCs/>
          <w:color w:val="0070C0"/>
          <w:sz w:val="32"/>
          <w:szCs w:val="32"/>
          <w:u w:color="0A0A0A"/>
        </w:rPr>
        <w:t>They… These… Them</w:t>
      </w:r>
      <w:r w:rsidR="003E18C3" w:rsidRPr="00D136A8">
        <w:rPr>
          <w:rFonts w:cstheme="minorHAnsi"/>
          <w:color w:val="0A0A0A"/>
          <w:sz w:val="32"/>
          <w:szCs w:val="32"/>
          <w:u w:color="0A0A0A"/>
        </w:rPr>
        <w:t xml:space="preserve">: In the ancient Greek grammar, all the nouns used to speak of the two witnesses in this passage are in the </w:t>
      </w:r>
      <w:r w:rsidR="003E18C3" w:rsidRPr="00D136A8">
        <w:rPr>
          <w:rFonts w:cstheme="minorHAnsi"/>
          <w:i/>
          <w:iCs/>
          <w:color w:val="0A0A0A"/>
          <w:sz w:val="32"/>
          <w:szCs w:val="32"/>
          <w:u w:val="single"/>
        </w:rPr>
        <w:t>masculine gender</w:t>
      </w:r>
      <w:r w:rsidR="003E18C3" w:rsidRPr="00D136A8">
        <w:rPr>
          <w:rFonts w:cstheme="minorHAnsi"/>
          <w:color w:val="0A0A0A"/>
          <w:sz w:val="32"/>
          <w:szCs w:val="32"/>
          <w:u w:color="0A0A0A"/>
        </w:rPr>
        <w:t>. The two witnesses are definitely two men.</w:t>
      </w:r>
    </w:p>
    <w:p w14:paraId="18EDC853" w14:textId="77777777" w:rsidR="006335C8" w:rsidRPr="006335C8" w:rsidRDefault="003E18C3" w:rsidP="00404442">
      <w:pPr>
        <w:autoSpaceDE w:val="0"/>
        <w:autoSpaceDN w:val="0"/>
        <w:adjustRightInd w:val="0"/>
        <w:snapToGrid w:val="0"/>
        <w:rPr>
          <w:rFonts w:cstheme="minorHAnsi"/>
          <w:b/>
          <w:bCs/>
          <w:color w:val="0070C0"/>
          <w:sz w:val="32"/>
          <w:szCs w:val="32"/>
          <w:u w:color="0A0A0A"/>
        </w:rPr>
      </w:pPr>
      <w:r w:rsidRPr="006335C8">
        <w:rPr>
          <w:rFonts w:cstheme="minorHAnsi"/>
          <w:b/>
          <w:bCs/>
          <w:color w:val="0A0A0A"/>
          <w:sz w:val="32"/>
          <w:szCs w:val="32"/>
          <w:u w:color="0A0A0A"/>
        </w:rPr>
        <w:t>The death of the two witnesses.</w:t>
      </w:r>
    </w:p>
    <w:p w14:paraId="574C5267" w14:textId="77777777" w:rsidR="006335C8" w:rsidRPr="006335C8" w:rsidRDefault="00895E0E" w:rsidP="00404442">
      <w:pPr>
        <w:autoSpaceDE w:val="0"/>
        <w:autoSpaceDN w:val="0"/>
        <w:adjustRightInd w:val="0"/>
        <w:snapToGrid w:val="0"/>
        <w:rPr>
          <w:rFonts w:cstheme="minorHAnsi"/>
          <w:b/>
          <w:bCs/>
          <w:color w:val="0070C0"/>
          <w:sz w:val="32"/>
          <w:szCs w:val="32"/>
          <w:u w:color="0A0A0A"/>
        </w:rPr>
      </w:pPr>
      <w:hyperlink r:id="rId31" w:history="1">
        <w:r w:rsidR="001E0213" w:rsidRPr="006335C8">
          <w:rPr>
            <w:rFonts w:cstheme="minorHAnsi"/>
            <w:b/>
            <w:bCs/>
            <w:color w:val="FF0000"/>
            <w:sz w:val="32"/>
            <w:szCs w:val="32"/>
            <w:u w:color="0A0A0A"/>
          </w:rPr>
          <w:t>Revelation 11:7-10</w:t>
        </w:r>
      </w:hyperlink>
      <w:r w:rsidR="001E0213" w:rsidRPr="006335C8">
        <w:rPr>
          <w:rFonts w:cstheme="minorHAnsi"/>
          <w:b/>
          <w:bCs/>
          <w:color w:val="2C416C"/>
          <w:sz w:val="32"/>
          <w:szCs w:val="32"/>
          <w:u w:color="0A0A0A"/>
        </w:rPr>
        <w:t xml:space="preserve"> </w:t>
      </w:r>
      <w:r w:rsidR="003E18C3" w:rsidRPr="006335C8">
        <w:rPr>
          <w:rFonts w:cstheme="minorHAnsi"/>
          <w:b/>
          <w:bCs/>
          <w:color w:val="0070C0"/>
          <w:sz w:val="32"/>
          <w:szCs w:val="32"/>
          <w:u w:color="0A0A0A"/>
        </w:rPr>
        <w:t xml:space="preserve">When they finish their testimony, the beast that ascends out of the bottomless pit will </w:t>
      </w:r>
      <w:r w:rsidR="003E18C3" w:rsidRPr="006335C8">
        <w:rPr>
          <w:rFonts w:cstheme="minorHAnsi"/>
          <w:b/>
          <w:bCs/>
          <w:color w:val="0070C0"/>
          <w:sz w:val="32"/>
          <w:szCs w:val="32"/>
          <w:u w:val="single"/>
        </w:rPr>
        <w:t>make war against them, overcome them, and kill them</w:t>
      </w:r>
      <w:r w:rsidR="003E18C3" w:rsidRPr="006335C8">
        <w:rPr>
          <w:rFonts w:cstheme="minorHAnsi"/>
          <w:b/>
          <w:bCs/>
          <w:color w:val="0070C0"/>
          <w:sz w:val="32"/>
          <w:szCs w:val="32"/>
          <w:u w:color="0A0A0A"/>
        </w:rPr>
        <w:t xml:space="preserve">. And their dead bodies </w:t>
      </w:r>
      <w:r w:rsidR="003E18C3" w:rsidRPr="006335C8">
        <w:rPr>
          <w:rFonts w:cstheme="minorHAnsi"/>
          <w:b/>
          <w:bCs/>
          <w:i/>
          <w:iCs/>
          <w:color w:val="0070C0"/>
          <w:sz w:val="32"/>
          <w:szCs w:val="32"/>
          <w:u w:color="0A0A0A"/>
        </w:rPr>
        <w:t>will lie</w:t>
      </w:r>
      <w:r w:rsidR="003E18C3" w:rsidRPr="006335C8">
        <w:rPr>
          <w:rFonts w:cstheme="minorHAnsi"/>
          <w:b/>
          <w:bCs/>
          <w:color w:val="0070C0"/>
          <w:sz w:val="32"/>
          <w:szCs w:val="32"/>
          <w:u w:color="0A0A0A"/>
        </w:rPr>
        <w:t xml:space="preserve"> in the street of the great city which spiritually is called Sodom and Egypt, where also our Lord was crucified. Then </w:t>
      </w:r>
      <w:r w:rsidR="003E18C3" w:rsidRPr="006335C8">
        <w:rPr>
          <w:rFonts w:cstheme="minorHAnsi"/>
          <w:b/>
          <w:bCs/>
          <w:i/>
          <w:iCs/>
          <w:color w:val="0070C0"/>
          <w:sz w:val="32"/>
          <w:szCs w:val="32"/>
          <w:u w:color="0A0A0A"/>
        </w:rPr>
        <w:t>those from</w:t>
      </w:r>
      <w:r w:rsidR="003E18C3" w:rsidRPr="006335C8">
        <w:rPr>
          <w:rFonts w:cstheme="minorHAnsi"/>
          <w:b/>
          <w:bCs/>
          <w:color w:val="0070C0"/>
          <w:sz w:val="32"/>
          <w:szCs w:val="32"/>
          <w:u w:color="0A0A0A"/>
        </w:rPr>
        <w:t xml:space="preserve"> the peoples, tribes, tongues, and nations will see their dead bodies three-and-a-half days, and not allow their dead bodies to be put into graves. And those who dwell on the earth will rejoice over them, make merry, and send gifts to one another, because these two prophets tormented those who dwell on the earth.</w:t>
      </w:r>
    </w:p>
    <w:p w14:paraId="3DC99685" w14:textId="1A3E062D" w:rsidR="006335C8" w:rsidRPr="001912C9" w:rsidRDefault="006335C8"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6335C8">
        <w:rPr>
          <w:rFonts w:cstheme="minorHAnsi"/>
          <w:b/>
          <w:bCs/>
          <w:color w:val="0070C0"/>
          <w:sz w:val="32"/>
          <w:szCs w:val="32"/>
          <w:u w:color="0A0A0A"/>
        </w:rPr>
        <w:t>When they finish their testimony</w:t>
      </w:r>
      <w:r>
        <w:rPr>
          <w:rFonts w:cstheme="minorHAnsi"/>
          <w:b/>
          <w:bCs/>
          <w:color w:val="0070C0"/>
          <w:sz w:val="32"/>
          <w:szCs w:val="32"/>
          <w:u w:color="0A0A0A"/>
        </w:rPr>
        <w:t xml:space="preserve">: </w:t>
      </w:r>
      <w:r w:rsidR="001912C9" w:rsidRPr="001912C9">
        <w:rPr>
          <w:rFonts w:cstheme="minorHAnsi"/>
          <w:color w:val="000000" w:themeColor="text1"/>
          <w:sz w:val="32"/>
          <w:szCs w:val="32"/>
          <w:u w:color="0A0A0A"/>
        </w:rPr>
        <w:t xml:space="preserve">God protects them until they are finished with their ministry that God </w:t>
      </w:r>
      <w:r w:rsidR="001912C9">
        <w:rPr>
          <w:rFonts w:cstheme="minorHAnsi"/>
          <w:color w:val="000000" w:themeColor="text1"/>
          <w:sz w:val="32"/>
          <w:szCs w:val="32"/>
          <w:u w:color="0A0A0A"/>
        </w:rPr>
        <w:t>gave</w:t>
      </w:r>
      <w:r w:rsidR="001912C9" w:rsidRPr="001912C9">
        <w:rPr>
          <w:rFonts w:cstheme="minorHAnsi"/>
          <w:color w:val="000000" w:themeColor="text1"/>
          <w:sz w:val="32"/>
          <w:szCs w:val="32"/>
          <w:u w:color="0A0A0A"/>
        </w:rPr>
        <w:t xml:space="preserve"> them.</w:t>
      </w:r>
    </w:p>
    <w:p w14:paraId="3311F41A" w14:textId="2A9C8071" w:rsidR="001912C9" w:rsidRDefault="001912C9" w:rsidP="00404442">
      <w:pPr>
        <w:pStyle w:val="ListParagraph"/>
        <w:numPr>
          <w:ilvl w:val="1"/>
          <w:numId w:val="13"/>
        </w:numPr>
        <w:autoSpaceDE w:val="0"/>
        <w:autoSpaceDN w:val="0"/>
        <w:adjustRightInd w:val="0"/>
        <w:snapToGrid w:val="0"/>
        <w:contextualSpacing w:val="0"/>
        <w:rPr>
          <w:rFonts w:cstheme="minorHAnsi"/>
          <w:color w:val="000000" w:themeColor="text1"/>
          <w:sz w:val="32"/>
          <w:szCs w:val="32"/>
          <w:u w:color="0A0A0A"/>
        </w:rPr>
      </w:pPr>
      <w:r w:rsidRPr="001912C9">
        <w:rPr>
          <w:rFonts w:cstheme="minorHAnsi"/>
          <w:color w:val="000000" w:themeColor="text1"/>
          <w:sz w:val="32"/>
          <w:szCs w:val="32"/>
          <w:u w:color="0A0A0A"/>
        </w:rPr>
        <w:t xml:space="preserve">I believe that God protects us in like manner until we are finished with the </w:t>
      </w:r>
      <w:r w:rsidR="00E84840">
        <w:rPr>
          <w:rFonts w:cstheme="minorHAnsi"/>
          <w:color w:val="000000" w:themeColor="text1"/>
          <w:sz w:val="32"/>
          <w:szCs w:val="32"/>
          <w:u w:color="0A0A0A"/>
        </w:rPr>
        <w:t>calling</w:t>
      </w:r>
      <w:r w:rsidRPr="001912C9">
        <w:rPr>
          <w:rFonts w:cstheme="minorHAnsi"/>
          <w:color w:val="000000" w:themeColor="text1"/>
          <w:sz w:val="32"/>
          <w:szCs w:val="32"/>
          <w:u w:color="0A0A0A"/>
        </w:rPr>
        <w:t xml:space="preserve"> that he has given us.</w:t>
      </w:r>
    </w:p>
    <w:p w14:paraId="5F0010C9" w14:textId="04685102" w:rsidR="00E84840" w:rsidRDefault="00E84840" w:rsidP="00404442">
      <w:pPr>
        <w:pStyle w:val="ListParagraph"/>
        <w:numPr>
          <w:ilvl w:val="1"/>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If you’re not dead then God’s not done with you!</w:t>
      </w:r>
    </w:p>
    <w:p w14:paraId="75296C3B" w14:textId="64733356" w:rsidR="00E84840" w:rsidRDefault="00E84840" w:rsidP="00404442">
      <w:pPr>
        <w:pStyle w:val="ListParagraph"/>
        <w:numPr>
          <w:ilvl w:val="2"/>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My car accident years ago</w:t>
      </w:r>
    </w:p>
    <w:p w14:paraId="415D3F97" w14:textId="5ACBC0DD" w:rsidR="00E84840" w:rsidRPr="001912C9" w:rsidRDefault="00E84840" w:rsidP="00404442">
      <w:pPr>
        <w:pStyle w:val="ListParagraph"/>
        <w:numPr>
          <w:ilvl w:val="2"/>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My cancer 6+ years ago</w:t>
      </w:r>
    </w:p>
    <w:p w14:paraId="7BEE66C9" w14:textId="4C1D50B7" w:rsidR="00012D98" w:rsidRPr="00012D98" w:rsidRDefault="003E18C3"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6335C8">
        <w:rPr>
          <w:rFonts w:cstheme="minorHAnsi"/>
          <w:b/>
          <w:bCs/>
          <w:color w:val="0070C0"/>
          <w:sz w:val="32"/>
          <w:szCs w:val="32"/>
          <w:u w:color="0A0A0A"/>
        </w:rPr>
        <w:lastRenderedPageBreak/>
        <w:t>Make war against them, overcome them, and kill them</w:t>
      </w:r>
      <w:r w:rsidRPr="006335C8">
        <w:rPr>
          <w:rFonts w:cstheme="minorHAnsi"/>
          <w:color w:val="0A0A0A"/>
          <w:sz w:val="32"/>
          <w:szCs w:val="32"/>
          <w:u w:color="0A0A0A"/>
        </w:rPr>
        <w:t xml:space="preserve">: The two witnesses are killed by the </w:t>
      </w:r>
      <w:r w:rsidRPr="006335C8">
        <w:rPr>
          <w:rFonts w:cstheme="minorHAnsi"/>
          <w:b/>
          <w:bCs/>
          <w:color w:val="0070C0"/>
          <w:sz w:val="32"/>
          <w:szCs w:val="32"/>
          <w:u w:color="0A0A0A"/>
        </w:rPr>
        <w:t>beast that ascends out of the bottomless pit</w:t>
      </w:r>
      <w:r w:rsidRPr="006335C8">
        <w:rPr>
          <w:rFonts w:cstheme="minorHAnsi"/>
          <w:color w:val="0070C0"/>
          <w:sz w:val="32"/>
          <w:szCs w:val="32"/>
          <w:u w:color="0A0A0A"/>
        </w:rPr>
        <w:t xml:space="preserve"> </w:t>
      </w:r>
      <w:r w:rsidRPr="006335C8">
        <w:rPr>
          <w:rFonts w:cstheme="minorHAnsi"/>
          <w:color w:val="0A0A0A"/>
          <w:sz w:val="32"/>
          <w:szCs w:val="32"/>
          <w:u w:color="0A0A0A"/>
        </w:rPr>
        <w:t xml:space="preserve">(first introduced in </w:t>
      </w:r>
      <w:hyperlink r:id="rId32" w:history="1">
        <w:r w:rsidRPr="006335C8">
          <w:rPr>
            <w:rFonts w:cstheme="minorHAnsi"/>
            <w:b/>
            <w:bCs/>
            <w:color w:val="FF0000"/>
            <w:sz w:val="32"/>
            <w:szCs w:val="32"/>
            <w:u w:color="0A0A0A"/>
          </w:rPr>
          <w:t>Revelation 9:11</w:t>
        </w:r>
      </w:hyperlink>
      <w:r w:rsidRPr="006335C8">
        <w:rPr>
          <w:rFonts w:cstheme="minorHAnsi"/>
          <w:color w:val="0A0A0A"/>
          <w:sz w:val="32"/>
          <w:szCs w:val="32"/>
          <w:u w:color="0A0A0A"/>
        </w:rPr>
        <w:t xml:space="preserve">) </w:t>
      </w:r>
      <w:r w:rsidRPr="00012D98">
        <w:rPr>
          <w:rFonts w:cstheme="minorHAnsi"/>
          <w:b/>
          <w:bCs/>
          <w:color w:val="0A0A0A"/>
          <w:sz w:val="32"/>
          <w:szCs w:val="32"/>
          <w:u w:color="0A0A0A"/>
        </w:rPr>
        <w:t>but</w:t>
      </w:r>
      <w:r w:rsidRPr="006335C8">
        <w:rPr>
          <w:rFonts w:cstheme="minorHAnsi"/>
          <w:color w:val="0A0A0A"/>
          <w:sz w:val="32"/>
          <w:szCs w:val="32"/>
          <w:u w:color="0A0A0A"/>
        </w:rPr>
        <w:t xml:space="preserve"> their ministry </w:t>
      </w:r>
      <w:r w:rsidRPr="00012D98">
        <w:rPr>
          <w:rFonts w:cstheme="minorHAnsi"/>
          <w:i/>
          <w:iCs/>
          <w:color w:val="0A0A0A"/>
          <w:sz w:val="32"/>
          <w:szCs w:val="32"/>
          <w:u w:val="single"/>
        </w:rPr>
        <w:t>is not cut short</w:t>
      </w:r>
      <w:r w:rsidRPr="006335C8">
        <w:rPr>
          <w:rFonts w:cstheme="minorHAnsi"/>
          <w:color w:val="0A0A0A"/>
          <w:sz w:val="32"/>
          <w:szCs w:val="32"/>
          <w:u w:color="0A0A0A"/>
        </w:rPr>
        <w:t xml:space="preserve">. </w:t>
      </w:r>
    </w:p>
    <w:p w14:paraId="47B09358" w14:textId="77777777" w:rsidR="00012D98" w:rsidRPr="00012D98" w:rsidRDefault="003E18C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6335C8">
        <w:rPr>
          <w:rFonts w:cstheme="minorHAnsi"/>
          <w:color w:val="0A0A0A"/>
          <w:sz w:val="32"/>
          <w:szCs w:val="32"/>
          <w:u w:color="0A0A0A"/>
        </w:rPr>
        <w:t>They fully accomplish their task (</w:t>
      </w:r>
      <w:r w:rsidRPr="006335C8">
        <w:rPr>
          <w:rFonts w:cstheme="minorHAnsi"/>
          <w:b/>
          <w:bCs/>
          <w:color w:val="00B050"/>
          <w:sz w:val="32"/>
          <w:szCs w:val="32"/>
          <w:u w:color="0A0A0A"/>
        </w:rPr>
        <w:t xml:space="preserve">when they </w:t>
      </w:r>
      <w:r w:rsidRPr="00271B28">
        <w:rPr>
          <w:rFonts w:cstheme="minorHAnsi"/>
          <w:b/>
          <w:bCs/>
          <w:i/>
          <w:iCs/>
          <w:color w:val="000000" w:themeColor="text1"/>
          <w:sz w:val="32"/>
          <w:szCs w:val="32"/>
          <w:u w:val="single"/>
        </w:rPr>
        <w:t>finish</w:t>
      </w:r>
      <w:r w:rsidRPr="00271B28">
        <w:rPr>
          <w:rFonts w:cstheme="minorHAnsi"/>
          <w:b/>
          <w:bCs/>
          <w:color w:val="000000" w:themeColor="text1"/>
          <w:sz w:val="32"/>
          <w:szCs w:val="32"/>
          <w:u w:color="0A0A0A"/>
        </w:rPr>
        <w:t xml:space="preserve"> </w:t>
      </w:r>
      <w:r w:rsidRPr="006335C8">
        <w:rPr>
          <w:rFonts w:cstheme="minorHAnsi"/>
          <w:b/>
          <w:bCs/>
          <w:color w:val="00B050"/>
          <w:sz w:val="32"/>
          <w:szCs w:val="32"/>
          <w:u w:color="0A0A0A"/>
        </w:rPr>
        <w:t>their testimony</w:t>
      </w:r>
      <w:r w:rsidRPr="006335C8">
        <w:rPr>
          <w:rFonts w:cstheme="minorHAnsi"/>
          <w:color w:val="0A0A0A"/>
          <w:sz w:val="32"/>
          <w:szCs w:val="32"/>
          <w:u w:color="0A0A0A"/>
        </w:rPr>
        <w:t>).</w:t>
      </w:r>
    </w:p>
    <w:p w14:paraId="203FC2C2" w14:textId="226B836A" w:rsidR="00012D98" w:rsidRPr="00271B28" w:rsidRDefault="00012D98"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012D98">
        <w:rPr>
          <w:rFonts w:cstheme="minorHAnsi"/>
          <w:color w:val="0A0A0A"/>
          <w:sz w:val="32"/>
          <w:szCs w:val="32"/>
          <w:u w:color="0A0A0A"/>
        </w:rPr>
        <w:t xml:space="preserve">Thank </w:t>
      </w:r>
      <w:r w:rsidR="003E18C3" w:rsidRPr="00012D98">
        <w:rPr>
          <w:rFonts w:cstheme="minorHAnsi"/>
          <w:color w:val="0A0A0A"/>
          <w:sz w:val="32"/>
          <w:szCs w:val="32"/>
          <w:u w:color="0A0A0A"/>
        </w:rPr>
        <w:t xml:space="preserve">God, we cannot be taken off of this earth until we </w:t>
      </w:r>
      <w:r w:rsidR="003E18C3" w:rsidRPr="00012D98">
        <w:rPr>
          <w:rFonts w:cstheme="minorHAnsi"/>
          <w:b/>
          <w:bCs/>
          <w:color w:val="00B050"/>
          <w:sz w:val="32"/>
          <w:szCs w:val="32"/>
          <w:u w:color="0A0A0A"/>
        </w:rPr>
        <w:t>finish</w:t>
      </w:r>
      <w:r w:rsidR="00271B28">
        <w:rPr>
          <w:rFonts w:cstheme="minorHAnsi"/>
          <w:b/>
          <w:bCs/>
          <w:color w:val="00B050"/>
          <w:sz w:val="32"/>
          <w:szCs w:val="32"/>
          <w:u w:color="0A0A0A"/>
        </w:rPr>
        <w:t>ed,</w:t>
      </w:r>
      <w:r w:rsidR="003E18C3" w:rsidRPr="00012D98">
        <w:rPr>
          <w:rFonts w:cstheme="minorHAnsi"/>
          <w:color w:val="00B050"/>
          <w:sz w:val="32"/>
          <w:szCs w:val="32"/>
          <w:u w:color="0A0A0A"/>
        </w:rPr>
        <w:t xml:space="preserve"> </w:t>
      </w:r>
      <w:r w:rsidR="00271B28">
        <w:rPr>
          <w:rFonts w:cstheme="minorHAnsi"/>
          <w:color w:val="0A0A0A"/>
          <w:sz w:val="32"/>
          <w:szCs w:val="32"/>
          <w:u w:color="0A0A0A"/>
        </w:rPr>
        <w:t>because t</w:t>
      </w:r>
      <w:r w:rsidR="003E18C3" w:rsidRPr="00271B28">
        <w:rPr>
          <w:rFonts w:cstheme="minorHAnsi"/>
          <w:color w:val="0A0A0A"/>
          <w:sz w:val="32"/>
          <w:szCs w:val="32"/>
          <w:u w:color="0A0A0A"/>
        </w:rPr>
        <w:t xml:space="preserve">he devil </w:t>
      </w:r>
      <w:r w:rsidR="003E18C3" w:rsidRPr="00271B28">
        <w:rPr>
          <w:rFonts w:cstheme="minorHAnsi"/>
          <w:b/>
          <w:bCs/>
          <w:color w:val="0A0A0A"/>
          <w:sz w:val="32"/>
          <w:szCs w:val="32"/>
          <w:u w:color="0A0A0A"/>
        </w:rPr>
        <w:t>does not</w:t>
      </w:r>
      <w:r w:rsidR="003E18C3" w:rsidRPr="00271B28">
        <w:rPr>
          <w:rFonts w:cstheme="minorHAnsi"/>
          <w:color w:val="0A0A0A"/>
          <w:sz w:val="32"/>
          <w:szCs w:val="32"/>
          <w:u w:color="0A0A0A"/>
        </w:rPr>
        <w:t xml:space="preserve"> have power over our lives</w:t>
      </w:r>
      <w:r w:rsidR="00271B28">
        <w:rPr>
          <w:rFonts w:cstheme="minorHAnsi"/>
          <w:color w:val="0A0A0A"/>
          <w:sz w:val="32"/>
          <w:szCs w:val="32"/>
          <w:u w:color="0A0A0A"/>
        </w:rPr>
        <w:t>, God does</w:t>
      </w:r>
      <w:r w:rsidR="003E18C3" w:rsidRPr="00271B28">
        <w:rPr>
          <w:rFonts w:cstheme="minorHAnsi"/>
          <w:color w:val="0A0A0A"/>
          <w:sz w:val="32"/>
          <w:szCs w:val="32"/>
          <w:u w:color="0A0A0A"/>
        </w:rPr>
        <w:t>.</w:t>
      </w:r>
    </w:p>
    <w:p w14:paraId="645E5733" w14:textId="77777777" w:rsidR="00012D98" w:rsidRPr="00012D98" w:rsidRDefault="003E18C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012D98">
        <w:rPr>
          <w:rFonts w:cstheme="minorHAnsi"/>
          <w:color w:val="0A0A0A"/>
          <w:sz w:val="32"/>
          <w:szCs w:val="32"/>
          <w:u w:color="0A0A0A"/>
        </w:rPr>
        <w:t xml:space="preserve">We are witnesses of the Lord, and He will protect us until our </w:t>
      </w:r>
      <w:r w:rsidR="00012D98">
        <w:rPr>
          <w:rFonts w:cstheme="minorHAnsi"/>
          <w:color w:val="0A0A0A"/>
          <w:sz w:val="32"/>
          <w:szCs w:val="32"/>
          <w:u w:color="0A0A0A"/>
        </w:rPr>
        <w:t>ministry</w:t>
      </w:r>
      <w:r w:rsidRPr="00012D98">
        <w:rPr>
          <w:rFonts w:cstheme="minorHAnsi"/>
          <w:color w:val="0A0A0A"/>
          <w:sz w:val="32"/>
          <w:szCs w:val="32"/>
          <w:u w:color="0A0A0A"/>
        </w:rPr>
        <w:t xml:space="preserve"> is finished.</w:t>
      </w:r>
    </w:p>
    <w:p w14:paraId="788B45C4" w14:textId="77777777" w:rsidR="000803AC" w:rsidRPr="000803AC" w:rsidRDefault="003E18C3"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012D98">
        <w:rPr>
          <w:rFonts w:cstheme="minorHAnsi"/>
          <w:b/>
          <w:bCs/>
          <w:color w:val="0070C0"/>
          <w:sz w:val="32"/>
          <w:szCs w:val="32"/>
          <w:u w:color="0A0A0A"/>
        </w:rPr>
        <w:t>And their dead bodies will lie in the street of the great city which spiritually is called Sodom and Egypt, where also our Lord was crucified</w:t>
      </w:r>
      <w:r w:rsidRPr="00012D98">
        <w:rPr>
          <w:rFonts w:cstheme="minorHAnsi"/>
          <w:color w:val="0A0A0A"/>
          <w:sz w:val="32"/>
          <w:szCs w:val="32"/>
          <w:u w:color="0A0A0A"/>
        </w:rPr>
        <w:t xml:space="preserve">: The two witnesses are killed in the city of </w:t>
      </w:r>
      <w:r w:rsidRPr="00012D98">
        <w:rPr>
          <w:rFonts w:cstheme="minorHAnsi"/>
          <w:color w:val="0A0A0A"/>
          <w:sz w:val="32"/>
          <w:szCs w:val="32"/>
          <w:u w:val="single"/>
        </w:rPr>
        <w:t>Jerusalem</w:t>
      </w:r>
      <w:r w:rsidRPr="00012D98">
        <w:rPr>
          <w:rFonts w:cstheme="minorHAnsi"/>
          <w:color w:val="0A0A0A"/>
          <w:sz w:val="32"/>
          <w:szCs w:val="32"/>
          <w:u w:color="0A0A0A"/>
        </w:rPr>
        <w:t>, which is described in three illustrative terms.</w:t>
      </w:r>
    </w:p>
    <w:p w14:paraId="09B729A3" w14:textId="21D5DC17" w:rsidR="006637FC" w:rsidRPr="00437E69" w:rsidRDefault="006637FC"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0803AC">
        <w:rPr>
          <w:rFonts w:cstheme="minorHAnsi"/>
          <w:b/>
          <w:bCs/>
          <w:color w:val="0070C0"/>
          <w:sz w:val="32"/>
          <w:szCs w:val="32"/>
          <w:u w:color="0A0A0A"/>
        </w:rPr>
        <w:t>the great city</w:t>
      </w:r>
      <w:r w:rsidR="00B079BB">
        <w:rPr>
          <w:rFonts w:cstheme="minorHAnsi"/>
          <w:b/>
          <w:bCs/>
          <w:color w:val="0070C0"/>
          <w:sz w:val="32"/>
          <w:szCs w:val="32"/>
          <w:u w:color="0A0A0A"/>
        </w:rPr>
        <w:t xml:space="preserve"> (</w:t>
      </w:r>
      <w:r w:rsidR="00B079BB" w:rsidRPr="00C21F25">
        <w:rPr>
          <w:rFonts w:cstheme="minorHAnsi"/>
          <w:color w:val="000000" w:themeColor="text1"/>
          <w:sz w:val="28"/>
          <w:szCs w:val="28"/>
          <w:u w:color="0A0A0A"/>
        </w:rPr>
        <w:t>sinful as Babylon</w:t>
      </w:r>
      <w:r w:rsidR="00B079BB">
        <w:rPr>
          <w:rFonts w:cstheme="minorHAnsi"/>
          <w:b/>
          <w:bCs/>
          <w:color w:val="0070C0"/>
          <w:sz w:val="32"/>
          <w:szCs w:val="32"/>
          <w:u w:color="0A0A0A"/>
        </w:rPr>
        <w:t>)</w:t>
      </w:r>
      <w:r w:rsidRPr="000803AC">
        <w:rPr>
          <w:rFonts w:cstheme="minorHAnsi"/>
          <w:color w:val="0A0A0A"/>
          <w:sz w:val="32"/>
          <w:szCs w:val="32"/>
          <w:u w:color="0A0A0A"/>
        </w:rPr>
        <w:t xml:space="preserve">, a term often applied to </w:t>
      </w:r>
      <w:r w:rsidRPr="000803AC">
        <w:rPr>
          <w:rFonts w:cstheme="minorHAnsi"/>
          <w:i/>
          <w:iCs/>
          <w:color w:val="0A0A0A"/>
          <w:sz w:val="32"/>
          <w:szCs w:val="32"/>
          <w:u w:color="0A0A0A"/>
        </w:rPr>
        <w:t>Babylon</w:t>
      </w:r>
      <w:r w:rsidRPr="000803AC">
        <w:rPr>
          <w:rFonts w:cstheme="minorHAnsi"/>
          <w:color w:val="0A0A0A"/>
          <w:sz w:val="32"/>
          <w:szCs w:val="32"/>
          <w:u w:color="0A0A0A"/>
        </w:rPr>
        <w:t>, the headquarters of Antichrist (</w:t>
      </w:r>
      <w:hyperlink r:id="rId33" w:history="1">
        <w:r w:rsidRPr="000803AC">
          <w:rPr>
            <w:rFonts w:cstheme="minorHAnsi"/>
            <w:b/>
            <w:bCs/>
            <w:color w:val="FF0000"/>
            <w:sz w:val="32"/>
            <w:szCs w:val="32"/>
            <w:u w:color="0A0A0A"/>
          </w:rPr>
          <w:t>Revelation 16:19</w:t>
        </w:r>
      </w:hyperlink>
      <w:r w:rsidRPr="000803AC">
        <w:rPr>
          <w:rFonts w:cstheme="minorHAnsi"/>
          <w:b/>
          <w:bCs/>
          <w:color w:val="FF0000"/>
          <w:sz w:val="32"/>
          <w:szCs w:val="32"/>
          <w:u w:color="0A0A0A"/>
        </w:rPr>
        <w:t xml:space="preserve">, </w:t>
      </w:r>
      <w:hyperlink r:id="rId34" w:history="1">
        <w:r w:rsidRPr="000803AC">
          <w:rPr>
            <w:rFonts w:cstheme="minorHAnsi"/>
            <w:b/>
            <w:bCs/>
            <w:color w:val="FF0000"/>
            <w:sz w:val="32"/>
            <w:szCs w:val="32"/>
            <w:u w:color="0A0A0A"/>
          </w:rPr>
          <w:t>17:18</w:t>
        </w:r>
      </w:hyperlink>
      <w:r w:rsidRPr="000803AC">
        <w:rPr>
          <w:rFonts w:cstheme="minorHAnsi"/>
          <w:b/>
          <w:bCs/>
          <w:color w:val="FF0000"/>
          <w:sz w:val="32"/>
          <w:szCs w:val="32"/>
          <w:u w:color="0A0A0A"/>
        </w:rPr>
        <w:t xml:space="preserve">, </w:t>
      </w:r>
      <w:hyperlink r:id="rId35" w:history="1">
        <w:r w:rsidRPr="000803AC">
          <w:rPr>
            <w:rFonts w:cstheme="minorHAnsi"/>
            <w:b/>
            <w:bCs/>
            <w:color w:val="FF0000"/>
            <w:sz w:val="32"/>
            <w:szCs w:val="32"/>
            <w:u w:color="0A0A0A"/>
          </w:rPr>
          <w:t>18:10</w:t>
        </w:r>
      </w:hyperlink>
      <w:r w:rsidRPr="000803AC">
        <w:rPr>
          <w:rFonts w:cstheme="minorHAnsi"/>
          <w:b/>
          <w:bCs/>
          <w:color w:val="FF0000"/>
          <w:sz w:val="32"/>
          <w:szCs w:val="32"/>
          <w:u w:color="0A0A0A"/>
        </w:rPr>
        <w:t xml:space="preserve">, </w:t>
      </w:r>
      <w:hyperlink r:id="rId36" w:history="1">
        <w:r w:rsidRPr="000803AC">
          <w:rPr>
            <w:rFonts w:cstheme="minorHAnsi"/>
            <w:b/>
            <w:bCs/>
            <w:color w:val="FF0000"/>
            <w:sz w:val="32"/>
            <w:szCs w:val="32"/>
            <w:u w:color="0A0A0A"/>
          </w:rPr>
          <w:t>18:16</w:t>
        </w:r>
      </w:hyperlink>
      <w:r w:rsidRPr="000803AC">
        <w:rPr>
          <w:rFonts w:cstheme="minorHAnsi"/>
          <w:b/>
          <w:bCs/>
          <w:color w:val="FF0000"/>
          <w:sz w:val="32"/>
          <w:szCs w:val="32"/>
          <w:u w:color="0A0A0A"/>
        </w:rPr>
        <w:t xml:space="preserve">, </w:t>
      </w:r>
      <w:hyperlink r:id="rId37" w:history="1">
        <w:r w:rsidRPr="000803AC">
          <w:rPr>
            <w:rFonts w:cstheme="minorHAnsi"/>
            <w:b/>
            <w:bCs/>
            <w:color w:val="FF0000"/>
            <w:sz w:val="32"/>
            <w:szCs w:val="32"/>
            <w:u w:color="0A0A0A"/>
          </w:rPr>
          <w:t>18:18</w:t>
        </w:r>
      </w:hyperlink>
      <w:r w:rsidRPr="000803AC">
        <w:rPr>
          <w:rFonts w:cstheme="minorHAnsi"/>
          <w:b/>
          <w:bCs/>
          <w:color w:val="FF0000"/>
          <w:sz w:val="32"/>
          <w:szCs w:val="32"/>
          <w:u w:color="0A0A0A"/>
        </w:rPr>
        <w:t xml:space="preserve">, </w:t>
      </w:r>
      <w:hyperlink r:id="rId38" w:history="1">
        <w:r w:rsidRPr="000803AC">
          <w:rPr>
            <w:rFonts w:cstheme="minorHAnsi"/>
            <w:b/>
            <w:bCs/>
            <w:color w:val="FF0000"/>
            <w:sz w:val="32"/>
            <w:szCs w:val="32"/>
            <w:u w:color="0A0A0A"/>
          </w:rPr>
          <w:t>18:19</w:t>
        </w:r>
      </w:hyperlink>
      <w:r w:rsidRPr="000803AC">
        <w:rPr>
          <w:rFonts w:cstheme="minorHAnsi"/>
          <w:b/>
          <w:bCs/>
          <w:color w:val="FF0000"/>
          <w:sz w:val="32"/>
          <w:szCs w:val="32"/>
          <w:u w:color="0A0A0A"/>
        </w:rPr>
        <w:t xml:space="preserve">, </w:t>
      </w:r>
      <w:hyperlink r:id="rId39" w:history="1">
        <w:r w:rsidRPr="000803AC">
          <w:rPr>
            <w:rFonts w:cstheme="minorHAnsi"/>
            <w:b/>
            <w:bCs/>
            <w:color w:val="FF0000"/>
            <w:sz w:val="32"/>
            <w:szCs w:val="32"/>
            <w:u w:color="0A0A0A"/>
          </w:rPr>
          <w:t>18:21</w:t>
        </w:r>
      </w:hyperlink>
      <w:r w:rsidRPr="000803AC">
        <w:rPr>
          <w:rFonts w:cstheme="minorHAnsi"/>
          <w:color w:val="0A0A0A"/>
          <w:sz w:val="32"/>
          <w:szCs w:val="32"/>
          <w:u w:color="0A0A0A"/>
        </w:rPr>
        <w:t>).</w:t>
      </w:r>
    </w:p>
    <w:p w14:paraId="25D3F9D9" w14:textId="595AB964" w:rsidR="000803AC" w:rsidRPr="000803AC" w:rsidRDefault="006637FC"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Called</w:t>
      </w:r>
      <w:r w:rsidR="003E18C3" w:rsidRPr="000803AC">
        <w:rPr>
          <w:rFonts w:cstheme="minorHAnsi"/>
          <w:color w:val="0A0A0A"/>
          <w:sz w:val="32"/>
          <w:szCs w:val="32"/>
          <w:u w:color="0A0A0A"/>
        </w:rPr>
        <w:t xml:space="preserve"> </w:t>
      </w:r>
      <w:r w:rsidR="003E18C3" w:rsidRPr="000803AC">
        <w:rPr>
          <w:rFonts w:cstheme="minorHAnsi"/>
          <w:b/>
          <w:bCs/>
          <w:color w:val="0070C0"/>
          <w:sz w:val="32"/>
          <w:szCs w:val="32"/>
          <w:u w:color="0A0A0A"/>
        </w:rPr>
        <w:t>Sodom</w:t>
      </w:r>
      <w:r w:rsidR="003E18C3" w:rsidRPr="000803AC">
        <w:rPr>
          <w:rFonts w:cstheme="minorHAnsi"/>
          <w:color w:val="0A0A0A"/>
          <w:sz w:val="32"/>
          <w:szCs w:val="32"/>
          <w:u w:color="0A0A0A"/>
        </w:rPr>
        <w:t>, speaking of immorality.</w:t>
      </w:r>
    </w:p>
    <w:p w14:paraId="78EB5E95" w14:textId="42572BDD" w:rsidR="000803AC" w:rsidRPr="000803AC" w:rsidRDefault="006637FC"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Called</w:t>
      </w:r>
      <w:r w:rsidR="003E18C3" w:rsidRPr="000803AC">
        <w:rPr>
          <w:rFonts w:cstheme="minorHAnsi"/>
          <w:color w:val="0A0A0A"/>
          <w:sz w:val="32"/>
          <w:szCs w:val="32"/>
          <w:u w:color="0A0A0A"/>
        </w:rPr>
        <w:t xml:space="preserve"> </w:t>
      </w:r>
      <w:r w:rsidR="003E18C3" w:rsidRPr="000803AC">
        <w:rPr>
          <w:rFonts w:cstheme="minorHAnsi"/>
          <w:b/>
          <w:bCs/>
          <w:color w:val="0070C0"/>
          <w:sz w:val="32"/>
          <w:szCs w:val="32"/>
          <w:u w:color="0A0A0A"/>
        </w:rPr>
        <w:t>Egypt</w:t>
      </w:r>
      <w:r w:rsidR="003E18C3" w:rsidRPr="000803AC">
        <w:rPr>
          <w:rFonts w:cstheme="minorHAnsi"/>
          <w:color w:val="0A0A0A"/>
          <w:sz w:val="32"/>
          <w:szCs w:val="32"/>
          <w:u w:color="0A0A0A"/>
        </w:rPr>
        <w:t>, speaking of oppression and slavery.</w:t>
      </w:r>
    </w:p>
    <w:p w14:paraId="78FE519E" w14:textId="77777777" w:rsidR="00437E69" w:rsidRPr="00437E69" w:rsidRDefault="003E18C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437E69">
        <w:rPr>
          <w:rFonts w:cstheme="minorHAnsi"/>
          <w:color w:val="0A0A0A"/>
          <w:sz w:val="32"/>
          <w:szCs w:val="32"/>
          <w:u w:color="0A0A0A"/>
        </w:rPr>
        <w:t xml:space="preserve">If, during the first three and one-half years, Jerusalem’s leadership is in league with the Antichrist, it is easy to see how these titles apply. Any city in love with the Antichrist, or entering into a covenant with him, could be called </w:t>
      </w:r>
      <w:r w:rsidRPr="00437E69">
        <w:rPr>
          <w:rFonts w:cstheme="minorHAnsi"/>
          <w:b/>
          <w:bCs/>
          <w:color w:val="000000" w:themeColor="text1"/>
          <w:sz w:val="32"/>
          <w:szCs w:val="32"/>
          <w:u w:color="0A0A0A"/>
        </w:rPr>
        <w:t>Sodom</w:t>
      </w:r>
      <w:r w:rsidRPr="00437E69">
        <w:rPr>
          <w:rFonts w:cstheme="minorHAnsi"/>
          <w:color w:val="0A0A0A"/>
          <w:sz w:val="32"/>
          <w:szCs w:val="32"/>
          <w:u w:color="0A0A0A"/>
        </w:rPr>
        <w:t xml:space="preserve">, </w:t>
      </w:r>
      <w:r w:rsidRPr="00437E69">
        <w:rPr>
          <w:rFonts w:cstheme="minorHAnsi"/>
          <w:b/>
          <w:bCs/>
          <w:color w:val="000000" w:themeColor="text1"/>
          <w:sz w:val="32"/>
          <w:szCs w:val="32"/>
          <w:u w:color="0A0A0A"/>
        </w:rPr>
        <w:t>Egypt</w:t>
      </w:r>
      <w:r w:rsidRPr="00437E69">
        <w:rPr>
          <w:rFonts w:cstheme="minorHAnsi"/>
          <w:color w:val="0A0A0A"/>
          <w:sz w:val="32"/>
          <w:szCs w:val="32"/>
          <w:u w:color="0A0A0A"/>
        </w:rPr>
        <w:t xml:space="preserve">, and </w:t>
      </w:r>
      <w:r w:rsidRPr="00437E69">
        <w:rPr>
          <w:rFonts w:cstheme="minorHAnsi"/>
          <w:b/>
          <w:bCs/>
          <w:color w:val="0A0A0A"/>
          <w:sz w:val="32"/>
          <w:szCs w:val="32"/>
          <w:u w:color="0A0A0A"/>
        </w:rPr>
        <w:t>Babylon</w:t>
      </w:r>
      <w:r w:rsidRPr="00437E69">
        <w:rPr>
          <w:rFonts w:cstheme="minorHAnsi"/>
          <w:color w:val="0A0A0A"/>
          <w:sz w:val="32"/>
          <w:szCs w:val="32"/>
          <w:u w:color="0A0A0A"/>
        </w:rPr>
        <w:t>.</w:t>
      </w:r>
    </w:p>
    <w:p w14:paraId="01859374" w14:textId="77777777" w:rsidR="00437E69" w:rsidRDefault="000803AC"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437E69">
        <w:rPr>
          <w:rFonts w:cstheme="minorHAnsi"/>
          <w:b/>
          <w:bCs/>
          <w:color w:val="0070C0"/>
          <w:sz w:val="32"/>
          <w:szCs w:val="32"/>
          <w:u w:color="0A0A0A"/>
        </w:rPr>
        <w:t xml:space="preserve">Then </w:t>
      </w:r>
      <w:r w:rsidRPr="00437E69">
        <w:rPr>
          <w:rFonts w:cstheme="minorHAnsi"/>
          <w:b/>
          <w:bCs/>
          <w:i/>
          <w:iCs/>
          <w:color w:val="0070C0"/>
          <w:sz w:val="32"/>
          <w:szCs w:val="32"/>
          <w:u w:color="0A0A0A"/>
        </w:rPr>
        <w:t>those from</w:t>
      </w:r>
      <w:r w:rsidRPr="00437E69">
        <w:rPr>
          <w:rFonts w:cstheme="minorHAnsi"/>
          <w:b/>
          <w:bCs/>
          <w:color w:val="0070C0"/>
          <w:sz w:val="32"/>
          <w:szCs w:val="32"/>
          <w:u w:color="0A0A0A"/>
        </w:rPr>
        <w:t xml:space="preserve"> the peoples, tribes, tongues, and nations will see their dead bodies three-and-a-half days, and not allow their dead bodies to be put into graves</w:t>
      </w:r>
    </w:p>
    <w:p w14:paraId="4A5A52E9" w14:textId="77777777" w:rsidR="00667393" w:rsidRDefault="00913AC2" w:rsidP="00404442">
      <w:pPr>
        <w:pStyle w:val="ListParagraph"/>
        <w:numPr>
          <w:ilvl w:val="1"/>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A Jewish funeral usually occurs within 24 hours after death</w:t>
      </w:r>
      <w:r w:rsidR="00667393">
        <w:rPr>
          <w:rFonts w:cstheme="minorHAnsi"/>
          <w:color w:val="000000" w:themeColor="text1"/>
          <w:sz w:val="32"/>
          <w:szCs w:val="32"/>
          <w:u w:color="0A0A0A"/>
        </w:rPr>
        <w:t>;</w:t>
      </w:r>
    </w:p>
    <w:p w14:paraId="667639E0" w14:textId="57ED257A" w:rsidR="00913AC2" w:rsidRDefault="00667393" w:rsidP="00404442">
      <w:pPr>
        <w:pStyle w:val="ListParagraph"/>
        <w:numPr>
          <w:ilvl w:val="2"/>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B</w:t>
      </w:r>
      <w:r w:rsidR="00913AC2">
        <w:rPr>
          <w:rFonts w:cstheme="minorHAnsi"/>
          <w:color w:val="000000" w:themeColor="text1"/>
          <w:sz w:val="32"/>
          <w:szCs w:val="32"/>
          <w:u w:color="0A0A0A"/>
        </w:rPr>
        <w:t>ut not these 2</w:t>
      </w:r>
      <w:r>
        <w:rPr>
          <w:rFonts w:cstheme="minorHAnsi"/>
          <w:color w:val="000000" w:themeColor="text1"/>
          <w:sz w:val="32"/>
          <w:szCs w:val="32"/>
          <w:u w:color="0A0A0A"/>
        </w:rPr>
        <w:t xml:space="preserve">, because they are happy to see them dead and unable to </w:t>
      </w:r>
      <w:r w:rsidR="00BC6934">
        <w:rPr>
          <w:rFonts w:cstheme="minorHAnsi"/>
          <w:color w:val="000000" w:themeColor="text1"/>
          <w:sz w:val="32"/>
          <w:szCs w:val="32"/>
          <w:u w:color="0A0A0A"/>
        </w:rPr>
        <w:t>torment</w:t>
      </w:r>
      <w:r>
        <w:rPr>
          <w:rFonts w:cstheme="minorHAnsi"/>
          <w:color w:val="000000" w:themeColor="text1"/>
          <w:sz w:val="32"/>
          <w:szCs w:val="32"/>
          <w:u w:color="0A0A0A"/>
        </w:rPr>
        <w:t xml:space="preserve"> or hurt them again.</w:t>
      </w:r>
    </w:p>
    <w:p w14:paraId="318BD1CE" w14:textId="7453AC95" w:rsidR="0059107B" w:rsidRDefault="00913AC2" w:rsidP="00404442">
      <w:pPr>
        <w:pStyle w:val="ListParagraph"/>
        <w:numPr>
          <w:ilvl w:val="1"/>
          <w:numId w:val="13"/>
        </w:numPr>
        <w:autoSpaceDE w:val="0"/>
        <w:autoSpaceDN w:val="0"/>
        <w:adjustRightInd w:val="0"/>
        <w:snapToGrid w:val="0"/>
        <w:contextualSpacing w:val="0"/>
        <w:rPr>
          <w:rFonts w:cstheme="minorHAnsi"/>
          <w:color w:val="000000" w:themeColor="text1"/>
          <w:sz w:val="32"/>
          <w:szCs w:val="32"/>
          <w:u w:color="0A0A0A"/>
        </w:rPr>
      </w:pPr>
      <w:r>
        <w:rPr>
          <w:rFonts w:cstheme="minorHAnsi"/>
          <w:color w:val="000000" w:themeColor="text1"/>
          <w:sz w:val="32"/>
          <w:szCs w:val="32"/>
          <w:u w:color="0A0A0A"/>
        </w:rPr>
        <w:t xml:space="preserve">These 2 will be left for </w:t>
      </w:r>
      <w:r w:rsidR="00437E69">
        <w:rPr>
          <w:rFonts w:cstheme="minorHAnsi"/>
          <w:color w:val="000000" w:themeColor="text1"/>
          <w:sz w:val="32"/>
          <w:szCs w:val="32"/>
          <w:u w:color="0A0A0A"/>
        </w:rPr>
        <w:t xml:space="preserve">3 ½ days </w:t>
      </w:r>
      <w:r>
        <w:rPr>
          <w:rFonts w:cstheme="minorHAnsi"/>
          <w:color w:val="000000" w:themeColor="text1"/>
          <w:sz w:val="32"/>
          <w:szCs w:val="32"/>
          <w:u w:color="0A0A0A"/>
        </w:rPr>
        <w:t xml:space="preserve">for </w:t>
      </w:r>
      <w:r w:rsidR="00437E69">
        <w:rPr>
          <w:rFonts w:cstheme="minorHAnsi"/>
          <w:color w:val="000000" w:themeColor="text1"/>
          <w:sz w:val="32"/>
          <w:szCs w:val="32"/>
          <w:u w:color="0A0A0A"/>
        </w:rPr>
        <w:t>w</w:t>
      </w:r>
      <w:r w:rsidR="00437E69" w:rsidRPr="00437E69">
        <w:rPr>
          <w:rFonts w:cstheme="minorHAnsi"/>
          <w:color w:val="000000" w:themeColor="text1"/>
          <w:sz w:val="32"/>
          <w:szCs w:val="32"/>
          <w:u w:color="0A0A0A"/>
        </w:rPr>
        <w:t>orldwide viewing</w:t>
      </w:r>
    </w:p>
    <w:p w14:paraId="06AB8EAE" w14:textId="77777777" w:rsidR="00402132" w:rsidRPr="00402132" w:rsidRDefault="003E18C3"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437E69">
        <w:rPr>
          <w:rFonts w:cstheme="minorHAnsi"/>
          <w:b/>
          <w:bCs/>
          <w:color w:val="0070C0"/>
          <w:sz w:val="32"/>
          <w:szCs w:val="32"/>
          <w:u w:color="0A0A0A"/>
        </w:rPr>
        <w:lastRenderedPageBreak/>
        <w:t>Those who dwell on the earth will rejoice over them, make merry, and send gifts to one another</w:t>
      </w:r>
      <w:r w:rsidRPr="00437E69">
        <w:rPr>
          <w:rFonts w:cstheme="minorHAnsi"/>
          <w:color w:val="0A0A0A"/>
          <w:sz w:val="32"/>
          <w:szCs w:val="32"/>
          <w:u w:color="0A0A0A"/>
        </w:rPr>
        <w:t xml:space="preserve">: The </w:t>
      </w:r>
      <w:r w:rsidRPr="00437E69">
        <w:rPr>
          <w:rFonts w:cstheme="minorHAnsi"/>
          <w:b/>
          <w:bCs/>
          <w:color w:val="0A0A0A"/>
          <w:sz w:val="32"/>
          <w:szCs w:val="32"/>
          <w:u w:val="single"/>
        </w:rPr>
        <w:t>earth saw</w:t>
      </w:r>
      <w:r w:rsidRPr="00437E69">
        <w:rPr>
          <w:rFonts w:cstheme="minorHAnsi"/>
          <w:color w:val="0A0A0A"/>
          <w:sz w:val="32"/>
          <w:szCs w:val="32"/>
          <w:u w:color="0A0A0A"/>
        </w:rPr>
        <w:t xml:space="preserve"> and rejoiced over the deaths of the two witnesses.</w:t>
      </w:r>
    </w:p>
    <w:p w14:paraId="3A43E21A" w14:textId="77777777" w:rsidR="00893CDB" w:rsidRPr="00893CDB" w:rsidRDefault="003E18C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402132">
        <w:rPr>
          <w:rFonts w:cstheme="minorHAnsi"/>
          <w:color w:val="0A0A0A"/>
          <w:sz w:val="32"/>
          <w:szCs w:val="32"/>
          <w:u w:color="0A0A0A"/>
        </w:rPr>
        <w:t xml:space="preserve">The fact that this is seen by all </w:t>
      </w:r>
      <w:r w:rsidRPr="00402132">
        <w:rPr>
          <w:rFonts w:cstheme="minorHAnsi"/>
          <w:b/>
          <w:bCs/>
          <w:color w:val="00B050"/>
          <w:sz w:val="32"/>
          <w:szCs w:val="32"/>
          <w:u w:color="0A0A0A"/>
        </w:rPr>
        <w:t xml:space="preserve">people, tribes, tongues, </w:t>
      </w:r>
      <w:r w:rsidRPr="00402132">
        <w:rPr>
          <w:rFonts w:cstheme="minorHAnsi"/>
          <w:color w:val="000000" w:themeColor="text1"/>
          <w:sz w:val="32"/>
          <w:szCs w:val="32"/>
          <w:u w:color="0A0A0A"/>
        </w:rPr>
        <w:t>and</w:t>
      </w:r>
      <w:r w:rsidRPr="00402132">
        <w:rPr>
          <w:rFonts w:cstheme="minorHAnsi"/>
          <w:b/>
          <w:bCs/>
          <w:color w:val="000000" w:themeColor="text1"/>
          <w:sz w:val="32"/>
          <w:szCs w:val="32"/>
          <w:u w:color="0A0A0A"/>
        </w:rPr>
        <w:t xml:space="preserve"> </w:t>
      </w:r>
      <w:r w:rsidRPr="00402132">
        <w:rPr>
          <w:rFonts w:cstheme="minorHAnsi"/>
          <w:b/>
          <w:bCs/>
          <w:color w:val="00B050"/>
          <w:sz w:val="32"/>
          <w:szCs w:val="32"/>
          <w:u w:color="0A0A0A"/>
        </w:rPr>
        <w:t>nations</w:t>
      </w:r>
      <w:r w:rsidRPr="00402132">
        <w:rPr>
          <w:rFonts w:cstheme="minorHAnsi"/>
          <w:color w:val="00B050"/>
          <w:sz w:val="32"/>
          <w:szCs w:val="32"/>
          <w:u w:color="0A0A0A"/>
        </w:rPr>
        <w:t xml:space="preserve"> </w:t>
      </w:r>
      <w:r w:rsidRPr="00402132">
        <w:rPr>
          <w:rFonts w:cstheme="minorHAnsi"/>
          <w:color w:val="0A0A0A"/>
          <w:sz w:val="32"/>
          <w:szCs w:val="32"/>
          <w:u w:color="0A0A0A"/>
        </w:rPr>
        <w:t>is perhaps a</w:t>
      </w:r>
      <w:r w:rsidR="00367426" w:rsidRPr="00402132">
        <w:rPr>
          <w:rFonts w:cstheme="minorHAnsi"/>
          <w:color w:val="0A0A0A"/>
          <w:sz w:val="32"/>
          <w:szCs w:val="32"/>
          <w:u w:color="0A0A0A"/>
        </w:rPr>
        <w:t xml:space="preserve"> </w:t>
      </w:r>
      <w:r w:rsidRPr="00402132">
        <w:rPr>
          <w:rFonts w:cstheme="minorHAnsi"/>
          <w:color w:val="0A0A0A"/>
          <w:sz w:val="32"/>
          <w:szCs w:val="32"/>
          <w:u w:color="0A0A0A"/>
        </w:rPr>
        <w:t xml:space="preserve">prophecy of modern </w:t>
      </w:r>
      <w:r w:rsidRPr="00402132">
        <w:rPr>
          <w:rFonts w:cstheme="minorHAnsi"/>
          <w:i/>
          <w:iCs/>
          <w:color w:val="0A0A0A"/>
          <w:sz w:val="32"/>
          <w:szCs w:val="32"/>
          <w:u w:val="single"/>
        </w:rPr>
        <w:t>mass media</w:t>
      </w:r>
      <w:r w:rsidRPr="00402132">
        <w:rPr>
          <w:rFonts w:cstheme="minorHAnsi"/>
          <w:color w:val="0A0A0A"/>
          <w:sz w:val="32"/>
          <w:szCs w:val="32"/>
          <w:u w:color="0A0A0A"/>
        </w:rPr>
        <w:t>.</w:t>
      </w:r>
    </w:p>
    <w:tbl>
      <w:tblPr>
        <w:tblStyle w:val="TableGrid"/>
        <w:tblpPr w:leftFromText="180" w:rightFromText="180" w:vertAnchor="text" w:horzAnchor="margin" w:tblpY="212"/>
        <w:tblW w:w="0" w:type="auto"/>
        <w:tblLook w:val="04A0" w:firstRow="1" w:lastRow="0" w:firstColumn="1" w:lastColumn="0" w:noHBand="0" w:noVBand="1"/>
      </w:tblPr>
      <w:tblGrid>
        <w:gridCol w:w="1074"/>
        <w:gridCol w:w="1073"/>
        <w:gridCol w:w="1076"/>
        <w:gridCol w:w="1126"/>
        <w:gridCol w:w="1073"/>
        <w:gridCol w:w="1073"/>
        <w:gridCol w:w="1076"/>
        <w:gridCol w:w="1074"/>
        <w:gridCol w:w="1072"/>
        <w:gridCol w:w="1073"/>
      </w:tblGrid>
      <w:tr w:rsidR="00893CDB" w14:paraId="6F9348EC" w14:textId="77777777" w:rsidTr="00C21C3B">
        <w:tc>
          <w:tcPr>
            <w:tcW w:w="1074" w:type="dxa"/>
          </w:tcPr>
          <w:p w14:paraId="175ABD11"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ABC</w:t>
            </w:r>
          </w:p>
        </w:tc>
        <w:tc>
          <w:tcPr>
            <w:tcW w:w="1073" w:type="dxa"/>
          </w:tcPr>
          <w:p w14:paraId="0F140068"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NBC</w:t>
            </w:r>
          </w:p>
        </w:tc>
        <w:tc>
          <w:tcPr>
            <w:tcW w:w="1076" w:type="dxa"/>
          </w:tcPr>
          <w:p w14:paraId="0D605759"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CBS</w:t>
            </w:r>
          </w:p>
        </w:tc>
        <w:tc>
          <w:tcPr>
            <w:tcW w:w="1126" w:type="dxa"/>
          </w:tcPr>
          <w:p w14:paraId="4403A256"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FOX</w:t>
            </w:r>
          </w:p>
        </w:tc>
        <w:tc>
          <w:tcPr>
            <w:tcW w:w="1073" w:type="dxa"/>
          </w:tcPr>
          <w:p w14:paraId="5A778F23"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CW</w:t>
            </w:r>
          </w:p>
        </w:tc>
        <w:tc>
          <w:tcPr>
            <w:tcW w:w="1073" w:type="dxa"/>
          </w:tcPr>
          <w:p w14:paraId="37BB2003"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USA</w:t>
            </w:r>
          </w:p>
        </w:tc>
        <w:tc>
          <w:tcPr>
            <w:tcW w:w="1076" w:type="dxa"/>
          </w:tcPr>
          <w:p w14:paraId="20C7D4F4"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ESPN</w:t>
            </w:r>
          </w:p>
        </w:tc>
        <w:tc>
          <w:tcPr>
            <w:tcW w:w="1074" w:type="dxa"/>
          </w:tcPr>
          <w:p w14:paraId="2D416185"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CNN</w:t>
            </w:r>
          </w:p>
        </w:tc>
        <w:tc>
          <w:tcPr>
            <w:tcW w:w="1072" w:type="dxa"/>
          </w:tcPr>
          <w:p w14:paraId="4046ECBB"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ION</w:t>
            </w:r>
          </w:p>
        </w:tc>
        <w:tc>
          <w:tcPr>
            <w:tcW w:w="1073" w:type="dxa"/>
          </w:tcPr>
          <w:p w14:paraId="7BF48B5C"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Nat Geo</w:t>
            </w:r>
          </w:p>
        </w:tc>
      </w:tr>
      <w:tr w:rsidR="00893CDB" w14:paraId="1E3A0E9E" w14:textId="77777777" w:rsidTr="00C21C3B">
        <w:tc>
          <w:tcPr>
            <w:tcW w:w="1074" w:type="dxa"/>
          </w:tcPr>
          <w:p w14:paraId="0061735C"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HBO</w:t>
            </w:r>
          </w:p>
        </w:tc>
        <w:tc>
          <w:tcPr>
            <w:tcW w:w="1073" w:type="dxa"/>
          </w:tcPr>
          <w:p w14:paraId="35933A02"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A&amp;E</w:t>
            </w:r>
          </w:p>
        </w:tc>
        <w:tc>
          <w:tcPr>
            <w:tcW w:w="1076" w:type="dxa"/>
          </w:tcPr>
          <w:p w14:paraId="6C25314C"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Disco very</w:t>
            </w:r>
          </w:p>
        </w:tc>
        <w:tc>
          <w:tcPr>
            <w:tcW w:w="1126" w:type="dxa"/>
          </w:tcPr>
          <w:p w14:paraId="69E11F47"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Animal Planet</w:t>
            </w:r>
          </w:p>
        </w:tc>
        <w:tc>
          <w:tcPr>
            <w:tcW w:w="1073" w:type="dxa"/>
          </w:tcPr>
          <w:p w14:paraId="7C79CB91"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TNT</w:t>
            </w:r>
          </w:p>
        </w:tc>
        <w:tc>
          <w:tcPr>
            <w:tcW w:w="1073" w:type="dxa"/>
          </w:tcPr>
          <w:p w14:paraId="678385A4"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Me Tv</w:t>
            </w:r>
          </w:p>
        </w:tc>
        <w:tc>
          <w:tcPr>
            <w:tcW w:w="1076" w:type="dxa"/>
          </w:tcPr>
          <w:p w14:paraId="3BAACA1B"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TBS</w:t>
            </w:r>
          </w:p>
        </w:tc>
        <w:tc>
          <w:tcPr>
            <w:tcW w:w="1074" w:type="dxa"/>
          </w:tcPr>
          <w:p w14:paraId="22184C5F"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BET</w:t>
            </w:r>
          </w:p>
        </w:tc>
        <w:tc>
          <w:tcPr>
            <w:tcW w:w="1072" w:type="dxa"/>
          </w:tcPr>
          <w:p w14:paraId="193694D5"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r>
              <w:rPr>
                <w:rFonts w:cstheme="minorHAnsi"/>
                <w:color w:val="000000" w:themeColor="text1"/>
                <w:sz w:val="32"/>
                <w:szCs w:val="32"/>
                <w:u w:color="0A0A0A"/>
              </w:rPr>
              <w:t>Get TV</w:t>
            </w:r>
          </w:p>
        </w:tc>
        <w:tc>
          <w:tcPr>
            <w:tcW w:w="1073" w:type="dxa"/>
          </w:tcPr>
          <w:p w14:paraId="5DF86B52" w14:textId="77777777" w:rsidR="00893CDB" w:rsidRDefault="00893CDB" w:rsidP="00404442">
            <w:pPr>
              <w:pStyle w:val="ListParagraph"/>
              <w:autoSpaceDE w:val="0"/>
              <w:autoSpaceDN w:val="0"/>
              <w:adjustRightInd w:val="0"/>
              <w:snapToGrid w:val="0"/>
              <w:spacing w:after="120"/>
              <w:ind w:left="0"/>
              <w:contextualSpacing w:val="0"/>
              <w:rPr>
                <w:rFonts w:cstheme="minorHAnsi"/>
                <w:color w:val="000000" w:themeColor="text1"/>
                <w:sz w:val="32"/>
                <w:szCs w:val="32"/>
                <w:u w:color="0A0A0A"/>
              </w:rPr>
            </w:pPr>
          </w:p>
        </w:tc>
      </w:tr>
    </w:tbl>
    <w:p w14:paraId="7C286509" w14:textId="77777777" w:rsidR="00893CDB" w:rsidRPr="00893CDB" w:rsidRDefault="00893CDB" w:rsidP="00404442">
      <w:pPr>
        <w:autoSpaceDE w:val="0"/>
        <w:autoSpaceDN w:val="0"/>
        <w:adjustRightInd w:val="0"/>
        <w:snapToGrid w:val="0"/>
        <w:ind w:left="360"/>
        <w:rPr>
          <w:rFonts w:cstheme="minorHAnsi"/>
          <w:b/>
          <w:bCs/>
          <w:color w:val="0070C0"/>
          <w:sz w:val="32"/>
          <w:szCs w:val="32"/>
          <w:u w:color="0A0A0A"/>
        </w:rPr>
      </w:pPr>
    </w:p>
    <w:p w14:paraId="5E1561A0" w14:textId="1446D364" w:rsidR="00893CDB" w:rsidRPr="00893CDB" w:rsidRDefault="00CF20AB"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893CDB">
        <w:rPr>
          <w:rFonts w:cstheme="minorHAnsi"/>
          <w:color w:val="000000" w:themeColor="text1"/>
          <w:sz w:val="32"/>
          <w:szCs w:val="32"/>
          <w:u w:color="0A0A0A"/>
        </w:rPr>
        <w:t>Internet, Facebook, X/Twitter, Instagram and 19 others.</w:t>
      </w:r>
    </w:p>
    <w:p w14:paraId="77EB8D0C" w14:textId="77777777" w:rsidR="00893CDB" w:rsidRPr="00977A83" w:rsidRDefault="003E18C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sidRPr="00893CDB">
        <w:rPr>
          <w:rFonts w:cstheme="minorHAnsi"/>
          <w:color w:val="0A0A0A"/>
          <w:sz w:val="32"/>
          <w:szCs w:val="32"/>
          <w:u w:color="0A0A0A"/>
        </w:rPr>
        <w:t>It is amazing — and not far-fetched at all — to think of a live, worldwide broadcast on channels and over the internet, “</w:t>
      </w:r>
      <w:r w:rsidRPr="00893CDB">
        <w:rPr>
          <w:rFonts w:cstheme="minorHAnsi"/>
          <w:b/>
          <w:bCs/>
          <w:i/>
          <w:iCs/>
          <w:color w:val="0A0A0A"/>
          <w:sz w:val="32"/>
          <w:szCs w:val="32"/>
          <w:u w:color="0A0A0A"/>
        </w:rPr>
        <w:t>Live from Jerusalem</w:t>
      </w:r>
      <w:r w:rsidRPr="00893CDB">
        <w:rPr>
          <w:rFonts w:cstheme="minorHAnsi"/>
          <w:color w:val="0A0A0A"/>
          <w:sz w:val="32"/>
          <w:szCs w:val="32"/>
          <w:u w:color="0A0A0A"/>
        </w:rPr>
        <w:t>,” and seeing the amazing scene described here taking place.</w:t>
      </w:r>
    </w:p>
    <w:p w14:paraId="7CEB6507" w14:textId="16BAD23B" w:rsidR="00977A83" w:rsidRPr="00893CDB" w:rsidRDefault="00977A83" w:rsidP="00404442">
      <w:pPr>
        <w:pStyle w:val="ListParagraph"/>
        <w:numPr>
          <w:ilvl w:val="1"/>
          <w:numId w:val="13"/>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Can you visualize the place surrounded by multiple news people describing an hour by hour of the celebrating that is taking place?</w:t>
      </w:r>
    </w:p>
    <w:p w14:paraId="5AF2161A" w14:textId="77777777" w:rsidR="00893CDB" w:rsidRPr="00741CB3" w:rsidRDefault="003E18C3"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893CDB">
        <w:rPr>
          <w:rFonts w:cstheme="minorHAnsi"/>
          <w:b/>
          <w:bCs/>
          <w:color w:val="0070C0"/>
          <w:sz w:val="32"/>
          <w:szCs w:val="32"/>
          <w:u w:color="0A0A0A"/>
        </w:rPr>
        <w:t>Make merry, and send gifts to one another</w:t>
      </w:r>
      <w:r w:rsidRPr="00893CDB">
        <w:rPr>
          <w:rFonts w:cstheme="minorHAnsi"/>
          <w:color w:val="0A0A0A"/>
          <w:sz w:val="32"/>
          <w:szCs w:val="32"/>
          <w:u w:color="0A0A0A"/>
        </w:rPr>
        <w:t xml:space="preserve">: </w:t>
      </w:r>
      <w:r w:rsidR="002D2858" w:rsidRPr="00893CDB">
        <w:rPr>
          <w:rFonts w:cstheme="minorHAnsi"/>
          <w:color w:val="0A0A0A"/>
          <w:sz w:val="32"/>
          <w:szCs w:val="32"/>
          <w:u w:color="0A0A0A"/>
        </w:rPr>
        <w:t>A new holiday, eat drink and be merry and give gifts</w:t>
      </w:r>
      <w:r w:rsidR="002D2858" w:rsidRPr="00893CDB">
        <w:rPr>
          <w:rFonts w:cstheme="minorHAnsi"/>
          <w:color w:val="000000" w:themeColor="text1"/>
          <w:sz w:val="32"/>
          <w:szCs w:val="32"/>
          <w:u w:color="0A0A0A"/>
        </w:rPr>
        <w:t>.</w:t>
      </w:r>
    </w:p>
    <w:p w14:paraId="1B2554D1" w14:textId="5F079CC6" w:rsidR="00741CB3" w:rsidRPr="00741CB3" w:rsidRDefault="00741CB3" w:rsidP="00404442">
      <w:pPr>
        <w:pStyle w:val="ListParagraph"/>
        <w:numPr>
          <w:ilvl w:val="1"/>
          <w:numId w:val="13"/>
        </w:numPr>
        <w:autoSpaceDE w:val="0"/>
        <w:autoSpaceDN w:val="0"/>
        <w:adjustRightInd w:val="0"/>
        <w:snapToGrid w:val="0"/>
        <w:contextualSpacing w:val="0"/>
        <w:rPr>
          <w:rFonts w:cstheme="minorHAnsi"/>
          <w:color w:val="000000" w:themeColor="text1"/>
          <w:sz w:val="32"/>
          <w:szCs w:val="32"/>
          <w:u w:color="0A0A0A"/>
        </w:rPr>
      </w:pPr>
      <w:r w:rsidRPr="00741CB3">
        <w:rPr>
          <w:rFonts w:cstheme="minorHAnsi"/>
          <w:color w:val="000000" w:themeColor="text1"/>
          <w:sz w:val="32"/>
          <w:szCs w:val="32"/>
          <w:u w:color="0A0A0A"/>
        </w:rPr>
        <w:t>Party</w:t>
      </w:r>
      <w:r>
        <w:rPr>
          <w:rFonts w:cstheme="minorHAnsi"/>
          <w:color w:val="000000" w:themeColor="text1"/>
          <w:sz w:val="32"/>
          <w:szCs w:val="32"/>
          <w:u w:color="0A0A0A"/>
        </w:rPr>
        <w:t>, party on</w:t>
      </w:r>
      <w:r w:rsidR="00FC72CF">
        <w:rPr>
          <w:rFonts w:cstheme="minorHAnsi"/>
          <w:color w:val="000000" w:themeColor="text1"/>
          <w:sz w:val="32"/>
          <w:szCs w:val="32"/>
          <w:u w:color="0A0A0A"/>
        </w:rPr>
        <w:t xml:space="preserve">, </w:t>
      </w:r>
      <w:r w:rsidR="00353F69">
        <w:rPr>
          <w:rFonts w:cstheme="minorHAnsi"/>
          <w:color w:val="000000" w:themeColor="text1"/>
          <w:sz w:val="32"/>
          <w:szCs w:val="32"/>
          <w:u w:color="0A0A0A"/>
        </w:rPr>
        <w:t xml:space="preserve">I believe it will be </w:t>
      </w:r>
      <w:r w:rsidR="00FC72CF">
        <w:rPr>
          <w:rFonts w:cstheme="minorHAnsi"/>
          <w:color w:val="000000" w:themeColor="text1"/>
          <w:sz w:val="32"/>
          <w:szCs w:val="32"/>
          <w:u w:color="0A0A0A"/>
        </w:rPr>
        <w:t xml:space="preserve">bigger than Burning Man: Black Rock Desert NV, Coachella: Indio CA, </w:t>
      </w:r>
      <w:r w:rsidR="00353F69">
        <w:rPr>
          <w:rFonts w:cstheme="minorHAnsi"/>
          <w:color w:val="000000" w:themeColor="text1"/>
          <w:sz w:val="32"/>
          <w:szCs w:val="32"/>
          <w:u w:color="0A0A0A"/>
        </w:rPr>
        <w:t xml:space="preserve">Octoberfest: Munich, </w:t>
      </w:r>
      <w:r w:rsidR="00FC72CF">
        <w:rPr>
          <w:rFonts w:cstheme="minorHAnsi"/>
          <w:color w:val="000000" w:themeColor="text1"/>
          <w:sz w:val="32"/>
          <w:szCs w:val="32"/>
          <w:u w:color="0A0A0A"/>
        </w:rPr>
        <w:t>Mardi Gras</w:t>
      </w:r>
      <w:r w:rsidR="00353F69">
        <w:rPr>
          <w:rFonts w:cstheme="minorHAnsi"/>
          <w:color w:val="000000" w:themeColor="text1"/>
          <w:sz w:val="32"/>
          <w:szCs w:val="32"/>
          <w:u w:color="0A0A0A"/>
        </w:rPr>
        <w:t>:</w:t>
      </w:r>
      <w:r w:rsidR="00353F69" w:rsidRPr="00353F69">
        <w:rPr>
          <w:rFonts w:cstheme="minorHAnsi"/>
          <w:color w:val="000000" w:themeColor="text1"/>
          <w:sz w:val="32"/>
          <w:szCs w:val="32"/>
          <w:u w:color="0A0A0A"/>
        </w:rPr>
        <w:t xml:space="preserve"> </w:t>
      </w:r>
      <w:r w:rsidR="00353F69">
        <w:rPr>
          <w:rFonts w:cstheme="minorHAnsi"/>
          <w:color w:val="000000" w:themeColor="text1"/>
          <w:sz w:val="32"/>
          <w:szCs w:val="32"/>
          <w:u w:color="0A0A0A"/>
        </w:rPr>
        <w:t>New Orleans.</w:t>
      </w:r>
    </w:p>
    <w:p w14:paraId="1DDB11E5" w14:textId="00D034EC" w:rsidR="00FD6491" w:rsidRPr="00FD6491" w:rsidRDefault="003E18C3" w:rsidP="00404442">
      <w:pPr>
        <w:pStyle w:val="ListParagraph"/>
        <w:numPr>
          <w:ilvl w:val="0"/>
          <w:numId w:val="13"/>
        </w:numPr>
        <w:autoSpaceDE w:val="0"/>
        <w:autoSpaceDN w:val="0"/>
        <w:adjustRightInd w:val="0"/>
        <w:snapToGrid w:val="0"/>
        <w:contextualSpacing w:val="0"/>
        <w:rPr>
          <w:rFonts w:cstheme="minorHAnsi"/>
          <w:b/>
          <w:bCs/>
          <w:color w:val="0070C0"/>
          <w:sz w:val="32"/>
          <w:szCs w:val="32"/>
          <w:u w:color="0A0A0A"/>
        </w:rPr>
      </w:pPr>
      <w:r w:rsidRPr="00893CDB">
        <w:rPr>
          <w:rFonts w:cstheme="minorHAnsi"/>
          <w:b/>
          <w:bCs/>
          <w:color w:val="0070C0"/>
          <w:sz w:val="32"/>
          <w:szCs w:val="32"/>
          <w:u w:color="0A0A0A"/>
        </w:rPr>
        <w:t>Because these two prophets tormented those who dwell on the earth</w:t>
      </w:r>
      <w:r w:rsidRPr="00893CDB">
        <w:rPr>
          <w:rFonts w:cstheme="minorHAnsi"/>
          <w:color w:val="0A0A0A"/>
          <w:sz w:val="32"/>
          <w:szCs w:val="32"/>
          <w:u w:color="0A0A0A"/>
        </w:rPr>
        <w:t xml:space="preserve">: The </w:t>
      </w:r>
      <w:r w:rsidRPr="00E54964">
        <w:rPr>
          <w:rFonts w:cstheme="minorHAnsi"/>
          <w:b/>
          <w:bCs/>
          <w:color w:val="000000" w:themeColor="text1"/>
          <w:sz w:val="32"/>
          <w:szCs w:val="32"/>
          <w:u w:color="0A0A0A"/>
        </w:rPr>
        <w:t>preaching</w:t>
      </w:r>
      <w:r w:rsidRPr="00E54964">
        <w:rPr>
          <w:rFonts w:cstheme="minorHAnsi"/>
          <w:color w:val="000000" w:themeColor="text1"/>
          <w:sz w:val="32"/>
          <w:szCs w:val="32"/>
          <w:u w:color="0A0A0A"/>
        </w:rPr>
        <w:t xml:space="preserve"> </w:t>
      </w:r>
      <w:r w:rsidRPr="00893CDB">
        <w:rPr>
          <w:rFonts w:cstheme="minorHAnsi"/>
          <w:color w:val="0A0A0A"/>
          <w:sz w:val="32"/>
          <w:szCs w:val="32"/>
          <w:u w:color="0A0A0A"/>
        </w:rPr>
        <w:t xml:space="preserve">of these two witnesses and their </w:t>
      </w:r>
      <w:r w:rsidRPr="00E54964">
        <w:rPr>
          <w:rFonts w:cstheme="minorHAnsi"/>
          <w:b/>
          <w:bCs/>
          <w:color w:val="0A0A0A"/>
          <w:sz w:val="32"/>
          <w:szCs w:val="32"/>
          <w:u w:color="0A0A0A"/>
        </w:rPr>
        <w:t>call to repentance</w:t>
      </w:r>
      <w:r w:rsidRPr="00893CDB">
        <w:rPr>
          <w:rFonts w:cstheme="minorHAnsi"/>
          <w:color w:val="0A0A0A"/>
          <w:sz w:val="32"/>
          <w:szCs w:val="32"/>
          <w:u w:color="0A0A0A"/>
        </w:rPr>
        <w:t xml:space="preserve"> was a torment for many, because they could not stand to hear the truth </w:t>
      </w:r>
      <w:r w:rsidRPr="00893CDB">
        <w:rPr>
          <w:rFonts w:cstheme="minorHAnsi"/>
          <w:i/>
          <w:iCs/>
          <w:color w:val="0A0A0A"/>
          <w:sz w:val="32"/>
          <w:szCs w:val="32"/>
          <w:u w:val="single"/>
        </w:rPr>
        <w:t>while they loved their lie</w:t>
      </w:r>
      <w:r w:rsidR="00FA1F61" w:rsidRPr="00893CDB">
        <w:rPr>
          <w:rFonts w:cstheme="minorHAnsi"/>
          <w:i/>
          <w:iCs/>
          <w:color w:val="0A0A0A"/>
          <w:sz w:val="32"/>
          <w:szCs w:val="32"/>
          <w:u w:val="single"/>
        </w:rPr>
        <w:t>s</w:t>
      </w:r>
      <w:r w:rsidRPr="00893CDB">
        <w:rPr>
          <w:rFonts w:cstheme="minorHAnsi"/>
          <w:color w:val="0A0A0A"/>
          <w:sz w:val="32"/>
          <w:szCs w:val="32"/>
          <w:u w:color="0A0A0A"/>
        </w:rPr>
        <w:t>.</w:t>
      </w:r>
      <w:r w:rsidR="00E158F5">
        <w:rPr>
          <w:rFonts w:cstheme="minorHAnsi"/>
          <w:color w:val="0A0A0A"/>
          <w:sz w:val="32"/>
          <w:szCs w:val="32"/>
          <w:u w:color="0A0A0A"/>
        </w:rPr>
        <w:t xml:space="preserve"> (</w:t>
      </w:r>
      <w:r w:rsidR="00E158F5" w:rsidRPr="00E158F5">
        <w:rPr>
          <w:rFonts w:cstheme="minorHAnsi"/>
          <w:color w:val="538135" w:themeColor="accent6" w:themeShade="BF"/>
          <w:sz w:val="32"/>
          <w:szCs w:val="32"/>
          <w:u w:color="0A0A0A"/>
        </w:rPr>
        <w:t>I’m ok your ok</w:t>
      </w:r>
      <w:r w:rsidR="00E158F5">
        <w:rPr>
          <w:rFonts w:cstheme="minorHAnsi"/>
          <w:color w:val="0A0A0A"/>
          <w:sz w:val="32"/>
          <w:szCs w:val="32"/>
          <w:u w:color="0A0A0A"/>
        </w:rPr>
        <w:t>)</w:t>
      </w:r>
    </w:p>
    <w:p w14:paraId="1001371A" w14:textId="77777777" w:rsidR="007251C3" w:rsidRDefault="007251C3" w:rsidP="00404442">
      <w:pPr>
        <w:autoSpaceDE w:val="0"/>
        <w:autoSpaceDN w:val="0"/>
        <w:adjustRightInd w:val="0"/>
        <w:snapToGrid w:val="0"/>
        <w:ind w:left="180"/>
        <w:rPr>
          <w:rFonts w:cstheme="minorHAnsi"/>
          <w:b/>
          <w:bCs/>
          <w:color w:val="0A0A0A"/>
          <w:sz w:val="32"/>
          <w:szCs w:val="32"/>
          <w:u w:color="0A0A0A"/>
        </w:rPr>
      </w:pPr>
    </w:p>
    <w:p w14:paraId="65AA1E2A" w14:textId="77777777" w:rsidR="007251C3" w:rsidRDefault="007251C3" w:rsidP="00404442">
      <w:pPr>
        <w:autoSpaceDE w:val="0"/>
        <w:autoSpaceDN w:val="0"/>
        <w:adjustRightInd w:val="0"/>
        <w:snapToGrid w:val="0"/>
        <w:ind w:left="180"/>
        <w:rPr>
          <w:rFonts w:cstheme="minorHAnsi"/>
          <w:b/>
          <w:bCs/>
          <w:color w:val="0A0A0A"/>
          <w:sz w:val="32"/>
          <w:szCs w:val="32"/>
          <w:u w:color="0A0A0A"/>
        </w:rPr>
      </w:pPr>
    </w:p>
    <w:p w14:paraId="08A00948" w14:textId="77777777" w:rsidR="007251C3" w:rsidRDefault="007251C3" w:rsidP="00404442">
      <w:pPr>
        <w:autoSpaceDE w:val="0"/>
        <w:autoSpaceDN w:val="0"/>
        <w:adjustRightInd w:val="0"/>
        <w:snapToGrid w:val="0"/>
        <w:ind w:left="180"/>
        <w:rPr>
          <w:rFonts w:cstheme="minorHAnsi"/>
          <w:b/>
          <w:bCs/>
          <w:color w:val="0A0A0A"/>
          <w:sz w:val="32"/>
          <w:szCs w:val="32"/>
          <w:u w:color="0A0A0A"/>
        </w:rPr>
      </w:pPr>
    </w:p>
    <w:p w14:paraId="1076AA53" w14:textId="77777777" w:rsidR="007251C3" w:rsidRDefault="007251C3" w:rsidP="00404442">
      <w:pPr>
        <w:autoSpaceDE w:val="0"/>
        <w:autoSpaceDN w:val="0"/>
        <w:adjustRightInd w:val="0"/>
        <w:snapToGrid w:val="0"/>
        <w:ind w:left="180"/>
        <w:rPr>
          <w:rFonts w:cstheme="minorHAnsi"/>
          <w:b/>
          <w:bCs/>
          <w:color w:val="0A0A0A"/>
          <w:sz w:val="32"/>
          <w:szCs w:val="32"/>
          <w:u w:color="0A0A0A"/>
        </w:rPr>
      </w:pPr>
    </w:p>
    <w:p w14:paraId="45EF61D2" w14:textId="7E90B4D7" w:rsidR="00FD6491" w:rsidRPr="00FD6491" w:rsidRDefault="003E18C3" w:rsidP="00404442">
      <w:pPr>
        <w:autoSpaceDE w:val="0"/>
        <w:autoSpaceDN w:val="0"/>
        <w:adjustRightInd w:val="0"/>
        <w:snapToGrid w:val="0"/>
        <w:ind w:left="180"/>
        <w:rPr>
          <w:rFonts w:cstheme="minorHAnsi"/>
          <w:b/>
          <w:bCs/>
          <w:color w:val="0070C0"/>
          <w:sz w:val="32"/>
          <w:szCs w:val="32"/>
          <w:u w:color="0A0A0A"/>
        </w:rPr>
      </w:pPr>
      <w:r w:rsidRPr="00FD6491">
        <w:rPr>
          <w:rFonts w:cstheme="minorHAnsi"/>
          <w:b/>
          <w:bCs/>
          <w:color w:val="0A0A0A"/>
          <w:sz w:val="32"/>
          <w:szCs w:val="32"/>
          <w:u w:color="0A0A0A"/>
        </w:rPr>
        <w:t>The reviving of the two witnesses.</w:t>
      </w:r>
    </w:p>
    <w:p w14:paraId="1C094C56" w14:textId="77777777" w:rsidR="00FD6491" w:rsidRPr="00FD6491" w:rsidRDefault="00895E0E" w:rsidP="00404442">
      <w:pPr>
        <w:autoSpaceDE w:val="0"/>
        <w:autoSpaceDN w:val="0"/>
        <w:adjustRightInd w:val="0"/>
        <w:snapToGrid w:val="0"/>
        <w:ind w:left="180"/>
        <w:rPr>
          <w:rFonts w:cstheme="minorHAnsi"/>
          <w:b/>
          <w:bCs/>
          <w:color w:val="0070C0"/>
          <w:sz w:val="32"/>
          <w:szCs w:val="32"/>
          <w:u w:color="0A0A0A"/>
        </w:rPr>
      </w:pPr>
      <w:hyperlink r:id="rId40" w:history="1">
        <w:r w:rsidR="0051112C" w:rsidRPr="00FD6491">
          <w:rPr>
            <w:rFonts w:cstheme="minorHAnsi"/>
            <w:b/>
            <w:bCs/>
            <w:color w:val="FF0000"/>
            <w:sz w:val="32"/>
            <w:szCs w:val="32"/>
            <w:u w:color="0A0A0A"/>
          </w:rPr>
          <w:t>Revelation 11:11-14</w:t>
        </w:r>
      </w:hyperlink>
      <w:r w:rsidR="0051112C" w:rsidRPr="00FD6491">
        <w:rPr>
          <w:rFonts w:cstheme="minorHAnsi"/>
          <w:b/>
          <w:bCs/>
          <w:color w:val="FF0000"/>
          <w:sz w:val="32"/>
          <w:szCs w:val="32"/>
          <w:u w:color="0A0A0A"/>
        </w:rPr>
        <w:t xml:space="preserve"> </w:t>
      </w:r>
      <w:r w:rsidR="003E18C3" w:rsidRPr="00FD6491">
        <w:rPr>
          <w:rFonts w:cstheme="minorHAnsi"/>
          <w:b/>
          <w:bCs/>
          <w:color w:val="0070C0"/>
          <w:sz w:val="32"/>
          <w:szCs w:val="32"/>
          <w:u w:color="0A0A0A"/>
        </w:rPr>
        <w:t>Now after the three-and-a-half days the breath of life from God entered them, and they stood on their feet, and great fear fell on those who saw them. And they heard a loud voice from heaven saying to them, “Come up here.” And they ascended to heaven in a cloud, and their enemies saw them. In the same hour there was a great earthquake, and a tenth of the city fell. In the earthquake seven thousand people were killed, and the rest were afraid and gave glory to the God of heaven. The second woe is past. Behold, the third woe is coming quickly.</w:t>
      </w:r>
    </w:p>
    <w:p w14:paraId="2C4B6800" w14:textId="63E18DFB" w:rsidR="001D050A" w:rsidRPr="00BF6A7E" w:rsidRDefault="001D050A" w:rsidP="00404442">
      <w:pPr>
        <w:pStyle w:val="ListParagraph"/>
        <w:numPr>
          <w:ilvl w:val="0"/>
          <w:numId w:val="15"/>
        </w:numPr>
        <w:autoSpaceDE w:val="0"/>
        <w:autoSpaceDN w:val="0"/>
        <w:adjustRightInd w:val="0"/>
        <w:snapToGrid w:val="0"/>
        <w:contextualSpacing w:val="0"/>
        <w:rPr>
          <w:rFonts w:cstheme="minorHAnsi"/>
          <w:b/>
          <w:bCs/>
          <w:color w:val="0070C0"/>
          <w:sz w:val="32"/>
          <w:szCs w:val="32"/>
          <w:highlight w:val="yellow"/>
          <w:u w:color="0A0A0A"/>
        </w:rPr>
      </w:pPr>
      <w:r w:rsidRPr="00BF6A7E">
        <w:rPr>
          <w:rFonts w:cstheme="minorHAnsi"/>
          <w:b/>
          <w:bCs/>
          <w:color w:val="0070C0"/>
          <w:sz w:val="32"/>
          <w:szCs w:val="32"/>
          <w:highlight w:val="yellow"/>
          <w:u w:color="0A0A0A"/>
        </w:rPr>
        <w:t>Now after the three-and-a-half days the breath of life from God entered them,</w:t>
      </w:r>
    </w:p>
    <w:p w14:paraId="172CC280" w14:textId="1BEC9F8F" w:rsidR="00521E44" w:rsidRPr="00521E44" w:rsidRDefault="00521E44" w:rsidP="00404442">
      <w:pPr>
        <w:pStyle w:val="ListParagraph"/>
        <w:numPr>
          <w:ilvl w:val="1"/>
          <w:numId w:val="15"/>
        </w:numPr>
        <w:autoSpaceDE w:val="0"/>
        <w:autoSpaceDN w:val="0"/>
        <w:adjustRightInd w:val="0"/>
        <w:snapToGrid w:val="0"/>
        <w:contextualSpacing w:val="0"/>
        <w:rPr>
          <w:rFonts w:cstheme="minorHAnsi"/>
          <w:color w:val="0070C0"/>
          <w:sz w:val="32"/>
          <w:szCs w:val="32"/>
          <w:u w:color="0A0A0A"/>
        </w:rPr>
      </w:pPr>
      <w:r w:rsidRPr="00521E44">
        <w:rPr>
          <w:rFonts w:cstheme="minorHAnsi"/>
          <w:color w:val="000000" w:themeColor="text1"/>
          <w:sz w:val="32"/>
          <w:szCs w:val="32"/>
          <w:u w:color="0A0A0A"/>
        </w:rPr>
        <w:t>Where have we heard this before,</w:t>
      </w:r>
      <w:r>
        <w:rPr>
          <w:rFonts w:cstheme="minorHAnsi"/>
          <w:color w:val="000000" w:themeColor="text1"/>
          <w:sz w:val="32"/>
          <w:szCs w:val="32"/>
          <w:u w:color="0A0A0A"/>
        </w:rPr>
        <w:t xml:space="preserve"> </w:t>
      </w:r>
      <w:r w:rsidRPr="00521E44">
        <w:rPr>
          <w:rFonts w:cstheme="minorHAnsi"/>
          <w:b/>
          <w:bCs/>
          <w:color w:val="FF0000"/>
          <w:sz w:val="32"/>
          <w:szCs w:val="32"/>
          <w:u w:color="0A0A0A"/>
        </w:rPr>
        <w:t>Genesis 2:7</w:t>
      </w:r>
      <w:r>
        <w:rPr>
          <w:rFonts w:cstheme="minorHAnsi"/>
          <w:b/>
          <w:bCs/>
          <w:color w:val="FF0000"/>
          <w:sz w:val="32"/>
          <w:szCs w:val="32"/>
          <w:u w:color="0A0A0A"/>
        </w:rPr>
        <w:t xml:space="preserve"> </w:t>
      </w:r>
      <w:r w:rsidRPr="00521E44">
        <w:rPr>
          <w:rFonts w:cstheme="minorHAnsi"/>
          <w:b/>
          <w:bCs/>
          <w:color w:val="0070C0"/>
          <w:sz w:val="32"/>
          <w:szCs w:val="32"/>
          <w:u w:color="0A0A0A"/>
        </w:rPr>
        <w:t xml:space="preserve">And the LORD God formed man of the dust of the ground, and breathed into his nostrils </w:t>
      </w:r>
      <w:r w:rsidRPr="00521E44">
        <w:rPr>
          <w:rFonts w:cstheme="minorHAnsi"/>
          <w:b/>
          <w:bCs/>
          <w:i/>
          <w:iCs/>
          <w:color w:val="0070C0"/>
          <w:sz w:val="32"/>
          <w:szCs w:val="32"/>
          <w:u w:val="single"/>
        </w:rPr>
        <w:t>the breath of life</w:t>
      </w:r>
      <w:r w:rsidRPr="00521E44">
        <w:rPr>
          <w:rFonts w:cstheme="minorHAnsi"/>
          <w:b/>
          <w:bCs/>
          <w:color w:val="0070C0"/>
          <w:sz w:val="32"/>
          <w:szCs w:val="32"/>
          <w:u w:color="0A0A0A"/>
        </w:rPr>
        <w:t>; and man became a living being.</w:t>
      </w:r>
    </w:p>
    <w:p w14:paraId="0AB97675" w14:textId="2CC3AE21" w:rsidR="009F0DE6" w:rsidRDefault="00521E44" w:rsidP="00404442">
      <w:pPr>
        <w:pStyle w:val="ListParagraph"/>
        <w:numPr>
          <w:ilvl w:val="0"/>
          <w:numId w:val="15"/>
        </w:numPr>
        <w:autoSpaceDE w:val="0"/>
        <w:autoSpaceDN w:val="0"/>
        <w:adjustRightInd w:val="0"/>
        <w:snapToGrid w:val="0"/>
        <w:contextualSpacing w:val="0"/>
        <w:rPr>
          <w:rFonts w:cstheme="minorHAnsi"/>
          <w:color w:val="000000" w:themeColor="text1"/>
          <w:sz w:val="32"/>
          <w:szCs w:val="32"/>
          <w:u w:color="0A0A0A"/>
        </w:rPr>
      </w:pPr>
      <w:r w:rsidRPr="00521E44">
        <w:rPr>
          <w:rFonts w:cstheme="minorHAnsi"/>
          <w:color w:val="000000" w:themeColor="text1"/>
          <w:sz w:val="32"/>
          <w:szCs w:val="32"/>
          <w:u w:color="0A0A0A"/>
        </w:rPr>
        <w:t>Can you imagine being one of the reporters that is reporting the 2 dead witness and the people still partying and drinking and giving gifts</w:t>
      </w:r>
      <w:r w:rsidR="00AD291F">
        <w:rPr>
          <w:rFonts w:cstheme="minorHAnsi"/>
          <w:color w:val="000000" w:themeColor="text1"/>
          <w:sz w:val="32"/>
          <w:szCs w:val="32"/>
          <w:u w:color="0A0A0A"/>
        </w:rPr>
        <w:t xml:space="preserve">, and all of a </w:t>
      </w:r>
      <w:r w:rsidR="009F0DE6">
        <w:rPr>
          <w:rFonts w:cstheme="minorHAnsi"/>
          <w:color w:val="000000" w:themeColor="text1"/>
          <w:sz w:val="32"/>
          <w:szCs w:val="32"/>
          <w:u w:color="0A0A0A"/>
        </w:rPr>
        <w:t>sudden,</w:t>
      </w:r>
      <w:r w:rsidR="00AD291F">
        <w:rPr>
          <w:rFonts w:cstheme="minorHAnsi"/>
          <w:color w:val="000000" w:themeColor="text1"/>
          <w:sz w:val="32"/>
          <w:szCs w:val="32"/>
          <w:u w:color="0A0A0A"/>
        </w:rPr>
        <w:t xml:space="preserve"> the witnesses that have been </w:t>
      </w:r>
      <w:r w:rsidR="00AD291F" w:rsidRPr="00AD291F">
        <w:rPr>
          <w:rFonts w:cstheme="minorHAnsi"/>
          <w:b/>
          <w:bCs/>
          <w:i/>
          <w:iCs/>
          <w:color w:val="000000" w:themeColor="text1"/>
          <w:sz w:val="32"/>
          <w:szCs w:val="32"/>
          <w:u w:val="single"/>
        </w:rPr>
        <w:t>DEAD</w:t>
      </w:r>
      <w:r w:rsidR="00AD291F">
        <w:rPr>
          <w:rFonts w:cstheme="minorHAnsi"/>
          <w:color w:val="000000" w:themeColor="text1"/>
          <w:sz w:val="32"/>
          <w:szCs w:val="32"/>
          <w:u w:color="0A0A0A"/>
        </w:rPr>
        <w:t xml:space="preserve"> (not asleep) for 3 ½ days, stand up!</w:t>
      </w:r>
    </w:p>
    <w:p w14:paraId="0B677278" w14:textId="4CF2692B" w:rsidR="009F0DE6" w:rsidRPr="009F0DE6" w:rsidRDefault="009F0DE6" w:rsidP="00404442">
      <w:pPr>
        <w:pStyle w:val="ListParagraph"/>
        <w:numPr>
          <w:ilvl w:val="0"/>
          <w:numId w:val="15"/>
        </w:numPr>
        <w:autoSpaceDE w:val="0"/>
        <w:autoSpaceDN w:val="0"/>
        <w:adjustRightInd w:val="0"/>
        <w:snapToGrid w:val="0"/>
        <w:contextualSpacing w:val="0"/>
        <w:rPr>
          <w:rFonts w:cstheme="minorHAnsi"/>
          <w:color w:val="000000" w:themeColor="text1"/>
          <w:sz w:val="32"/>
          <w:szCs w:val="32"/>
          <w:u w:color="0A0A0A"/>
        </w:rPr>
      </w:pPr>
      <w:r w:rsidRPr="009F0DE6">
        <w:rPr>
          <w:rFonts w:cstheme="minorHAnsi"/>
          <w:b/>
          <w:bCs/>
          <w:color w:val="0070C0"/>
          <w:sz w:val="32"/>
          <w:szCs w:val="32"/>
          <w:u w:color="0A0A0A"/>
        </w:rPr>
        <w:t>They stood on their feet, and great fear fell on those who saw them</w:t>
      </w:r>
      <w:r w:rsidRPr="009F0DE6">
        <w:rPr>
          <w:rFonts w:cstheme="minorHAnsi"/>
          <w:color w:val="0A0A0A"/>
          <w:sz w:val="32"/>
          <w:szCs w:val="32"/>
          <w:u w:color="0A0A0A"/>
        </w:rPr>
        <w:t xml:space="preserve">: As this happens before the eyes of the watching world, the enemies of these two witnesses are </w:t>
      </w:r>
      <w:r w:rsidRPr="009F0DE6">
        <w:rPr>
          <w:rFonts w:cstheme="minorHAnsi"/>
          <w:color w:val="0A0A0A"/>
          <w:sz w:val="32"/>
          <w:szCs w:val="32"/>
          <w:u w:val="single"/>
        </w:rPr>
        <w:t>horrified</w:t>
      </w:r>
      <w:r w:rsidRPr="009F0DE6">
        <w:rPr>
          <w:rFonts w:cstheme="minorHAnsi"/>
          <w:color w:val="0A0A0A"/>
          <w:sz w:val="32"/>
          <w:szCs w:val="32"/>
          <w:u w:color="0A0A0A"/>
        </w:rPr>
        <w:t xml:space="preserve"> and </w:t>
      </w:r>
      <w:r w:rsidRPr="009F0DE6">
        <w:rPr>
          <w:rFonts w:cstheme="minorHAnsi"/>
          <w:color w:val="0A0A0A"/>
          <w:sz w:val="32"/>
          <w:szCs w:val="32"/>
          <w:u w:val="single"/>
        </w:rPr>
        <w:t>astonished</w:t>
      </w:r>
      <w:r w:rsidRPr="009F0DE6">
        <w:rPr>
          <w:rFonts w:cstheme="minorHAnsi"/>
          <w:color w:val="0A0A0A"/>
          <w:sz w:val="32"/>
          <w:szCs w:val="32"/>
          <w:u w:color="0A0A0A"/>
        </w:rPr>
        <w:t>.</w:t>
      </w:r>
    </w:p>
    <w:p w14:paraId="20BA0792" w14:textId="77777777" w:rsidR="009F0DE6" w:rsidRPr="009F0DE6" w:rsidRDefault="001D050A" w:rsidP="00404442">
      <w:pPr>
        <w:pStyle w:val="ListParagraph"/>
        <w:numPr>
          <w:ilvl w:val="0"/>
          <w:numId w:val="15"/>
        </w:numPr>
        <w:autoSpaceDE w:val="0"/>
        <w:autoSpaceDN w:val="0"/>
        <w:adjustRightInd w:val="0"/>
        <w:snapToGrid w:val="0"/>
        <w:contextualSpacing w:val="0"/>
        <w:rPr>
          <w:rFonts w:cstheme="minorHAnsi"/>
          <w:b/>
          <w:bCs/>
          <w:color w:val="0070C0"/>
          <w:sz w:val="32"/>
          <w:szCs w:val="32"/>
          <w:u w:color="0A0A0A"/>
        </w:rPr>
      </w:pPr>
      <w:r w:rsidRPr="001D050A">
        <w:rPr>
          <w:rFonts w:cstheme="minorHAnsi"/>
          <w:b/>
          <w:bCs/>
          <w:color w:val="0070C0"/>
          <w:sz w:val="32"/>
          <w:szCs w:val="32"/>
          <w:u w:color="0A0A0A"/>
        </w:rPr>
        <w:t>And they heard a loud voice from heaven saying to them, “Come up here.”</w:t>
      </w:r>
      <w:r w:rsidR="003E18C3" w:rsidRPr="001D050A">
        <w:rPr>
          <w:rFonts w:cstheme="minorHAnsi"/>
          <w:color w:val="0A0A0A"/>
          <w:sz w:val="32"/>
          <w:szCs w:val="32"/>
          <w:u w:color="0A0A0A"/>
        </w:rPr>
        <w:t xml:space="preserve">: The earth was not worthy of these two witnesses, so God simply calls them home, and </w:t>
      </w:r>
      <w:r w:rsidR="003E18C3" w:rsidRPr="001D050A">
        <w:rPr>
          <w:rFonts w:cstheme="minorHAnsi"/>
          <w:b/>
          <w:bCs/>
          <w:color w:val="0070C0"/>
          <w:sz w:val="32"/>
          <w:szCs w:val="32"/>
          <w:u w:color="0A0A0A"/>
        </w:rPr>
        <w:t>they ascended to heaven in a cloud</w:t>
      </w:r>
      <w:r w:rsidR="003E18C3" w:rsidRPr="001D050A">
        <w:rPr>
          <w:rFonts w:cstheme="minorHAnsi"/>
          <w:color w:val="0A0A0A"/>
          <w:sz w:val="32"/>
          <w:szCs w:val="32"/>
          <w:u w:color="0A0A0A"/>
        </w:rPr>
        <w:t>.</w:t>
      </w:r>
    </w:p>
    <w:p w14:paraId="698A64A2" w14:textId="3A01E612" w:rsidR="00020B3E" w:rsidRPr="00AD31A3" w:rsidRDefault="003E18C3" w:rsidP="00404442">
      <w:pPr>
        <w:pStyle w:val="ListParagraph"/>
        <w:numPr>
          <w:ilvl w:val="0"/>
          <w:numId w:val="15"/>
        </w:numPr>
        <w:autoSpaceDE w:val="0"/>
        <w:autoSpaceDN w:val="0"/>
        <w:adjustRightInd w:val="0"/>
        <w:snapToGrid w:val="0"/>
        <w:contextualSpacing w:val="0"/>
        <w:rPr>
          <w:rFonts w:cstheme="minorHAnsi"/>
          <w:b/>
          <w:bCs/>
          <w:color w:val="0070C0"/>
          <w:sz w:val="32"/>
          <w:szCs w:val="32"/>
          <w:u w:color="0A0A0A"/>
        </w:rPr>
      </w:pPr>
      <w:r w:rsidRPr="009F0DE6">
        <w:rPr>
          <w:rFonts w:cstheme="minorHAnsi"/>
          <w:b/>
          <w:bCs/>
          <w:color w:val="0070C0"/>
          <w:sz w:val="32"/>
          <w:szCs w:val="32"/>
          <w:u w:color="0A0A0A"/>
        </w:rPr>
        <w:t xml:space="preserve">In the same hour there was a </w:t>
      </w:r>
      <w:r w:rsidRPr="009F0DE6">
        <w:rPr>
          <w:rFonts w:cstheme="minorHAnsi"/>
          <w:b/>
          <w:bCs/>
          <w:i/>
          <w:iCs/>
          <w:color w:val="0070C0"/>
          <w:sz w:val="32"/>
          <w:szCs w:val="32"/>
          <w:u w:val="single"/>
        </w:rPr>
        <w:t>great</w:t>
      </w:r>
      <w:r w:rsidRPr="009F0DE6">
        <w:rPr>
          <w:rFonts w:cstheme="minorHAnsi"/>
          <w:b/>
          <w:bCs/>
          <w:color w:val="0070C0"/>
          <w:sz w:val="32"/>
          <w:szCs w:val="32"/>
          <w:u w:color="0A0A0A"/>
        </w:rPr>
        <w:t xml:space="preserve"> earthquake</w:t>
      </w:r>
      <w:r w:rsidRPr="009F0DE6">
        <w:rPr>
          <w:rFonts w:cstheme="minorHAnsi"/>
          <w:color w:val="0A0A0A"/>
          <w:sz w:val="32"/>
          <w:szCs w:val="32"/>
          <w:u w:color="0A0A0A"/>
        </w:rPr>
        <w:t xml:space="preserve">: </w:t>
      </w:r>
      <w:r w:rsidR="009F0DE6">
        <w:rPr>
          <w:rFonts w:cstheme="minorHAnsi"/>
          <w:color w:val="0A0A0A"/>
          <w:sz w:val="32"/>
          <w:szCs w:val="32"/>
          <w:u w:color="0A0A0A"/>
        </w:rPr>
        <w:t>This</w:t>
      </w:r>
      <w:r w:rsidRPr="009F0DE6">
        <w:rPr>
          <w:rFonts w:cstheme="minorHAnsi"/>
          <w:color w:val="0A0A0A"/>
          <w:sz w:val="32"/>
          <w:szCs w:val="32"/>
          <w:u w:color="0A0A0A"/>
        </w:rPr>
        <w:t xml:space="preserve"> earthquake brings judgment, and moves many to </w:t>
      </w:r>
      <w:r w:rsidRPr="009F0DE6">
        <w:rPr>
          <w:rFonts w:cstheme="minorHAnsi"/>
          <w:i/>
          <w:iCs/>
          <w:color w:val="0A0A0A"/>
          <w:sz w:val="32"/>
          <w:szCs w:val="32"/>
          <w:u w:val="single"/>
        </w:rPr>
        <w:t>give glory to God</w:t>
      </w:r>
      <w:r w:rsidRPr="009F0DE6">
        <w:rPr>
          <w:rFonts w:cstheme="minorHAnsi"/>
          <w:color w:val="0A0A0A"/>
          <w:sz w:val="32"/>
          <w:szCs w:val="32"/>
          <w:u w:color="0A0A0A"/>
        </w:rPr>
        <w:t>. But it remains to be seen if this will become true repentance unto salvation.</w:t>
      </w:r>
    </w:p>
    <w:p w14:paraId="5D60C7F9" w14:textId="77777777" w:rsidR="00AD31A3" w:rsidRPr="001F366D" w:rsidRDefault="00AD31A3" w:rsidP="00404442">
      <w:pPr>
        <w:pStyle w:val="ListParagraph"/>
        <w:numPr>
          <w:ilvl w:val="0"/>
          <w:numId w:val="15"/>
        </w:numPr>
        <w:autoSpaceDE w:val="0"/>
        <w:autoSpaceDN w:val="0"/>
        <w:adjustRightInd w:val="0"/>
        <w:snapToGrid w:val="0"/>
        <w:contextualSpacing w:val="0"/>
        <w:rPr>
          <w:rFonts w:cstheme="minorHAnsi"/>
          <w:b/>
          <w:bCs/>
          <w:color w:val="0070C0"/>
          <w:sz w:val="32"/>
          <w:szCs w:val="32"/>
          <w:u w:color="0A0A0A"/>
        </w:rPr>
      </w:pPr>
      <w:r w:rsidRPr="00FD6491">
        <w:rPr>
          <w:rFonts w:cstheme="minorHAnsi"/>
          <w:b/>
          <w:bCs/>
          <w:color w:val="0070C0"/>
          <w:sz w:val="32"/>
          <w:szCs w:val="32"/>
          <w:u w:color="0A0A0A"/>
        </w:rPr>
        <w:t xml:space="preserve">and a tenth of the city fell. In the earthquake </w:t>
      </w:r>
      <w:r w:rsidRPr="00404442">
        <w:rPr>
          <w:rFonts w:cstheme="minorHAnsi"/>
          <w:b/>
          <w:bCs/>
          <w:i/>
          <w:iCs/>
          <w:color w:val="000000" w:themeColor="text1"/>
          <w:sz w:val="32"/>
          <w:szCs w:val="32"/>
          <w:u w:val="single"/>
        </w:rPr>
        <w:t>seven thousand</w:t>
      </w:r>
      <w:r w:rsidRPr="00404442">
        <w:rPr>
          <w:rFonts w:cstheme="minorHAnsi"/>
          <w:b/>
          <w:bCs/>
          <w:color w:val="000000" w:themeColor="text1"/>
          <w:sz w:val="32"/>
          <w:szCs w:val="32"/>
          <w:u w:color="0A0A0A"/>
        </w:rPr>
        <w:t xml:space="preserve"> </w:t>
      </w:r>
      <w:r w:rsidRPr="00FD6491">
        <w:rPr>
          <w:rFonts w:cstheme="minorHAnsi"/>
          <w:b/>
          <w:bCs/>
          <w:color w:val="0070C0"/>
          <w:sz w:val="32"/>
          <w:szCs w:val="32"/>
          <w:u w:color="0A0A0A"/>
        </w:rPr>
        <w:t>people were killed,</w:t>
      </w:r>
      <w:r w:rsidRPr="00AD31A3">
        <w:rPr>
          <w:rFonts w:cstheme="minorHAnsi"/>
          <w:b/>
          <w:bCs/>
          <w:color w:val="000000" w:themeColor="text1"/>
          <w:sz w:val="32"/>
          <w:szCs w:val="32"/>
          <w:u w:color="0A0A0A"/>
        </w:rPr>
        <w:t xml:space="preserve"> 70</w:t>
      </w:r>
      <w:r>
        <w:rPr>
          <w:rFonts w:cstheme="minorHAnsi"/>
          <w:b/>
          <w:bCs/>
          <w:color w:val="000000" w:themeColor="text1"/>
          <w:sz w:val="32"/>
          <w:szCs w:val="32"/>
          <w:u w:color="0A0A0A"/>
        </w:rPr>
        <w:t>,000 were there and a tenth were killed.</w:t>
      </w:r>
    </w:p>
    <w:p w14:paraId="4E8943E2" w14:textId="77777777" w:rsidR="00F152E1" w:rsidRDefault="001F366D" w:rsidP="00404442">
      <w:pPr>
        <w:pStyle w:val="ListParagraph"/>
        <w:numPr>
          <w:ilvl w:val="0"/>
          <w:numId w:val="15"/>
        </w:numPr>
        <w:autoSpaceDE w:val="0"/>
        <w:autoSpaceDN w:val="0"/>
        <w:adjustRightInd w:val="0"/>
        <w:snapToGrid w:val="0"/>
        <w:contextualSpacing w:val="0"/>
        <w:rPr>
          <w:rFonts w:cstheme="minorHAnsi"/>
          <w:b/>
          <w:bCs/>
          <w:color w:val="0070C0"/>
          <w:sz w:val="32"/>
          <w:szCs w:val="32"/>
          <w:u w:color="0A0A0A"/>
        </w:rPr>
      </w:pPr>
      <w:r w:rsidRPr="00FD6491">
        <w:rPr>
          <w:rFonts w:cstheme="minorHAnsi"/>
          <w:b/>
          <w:bCs/>
          <w:color w:val="0070C0"/>
          <w:sz w:val="32"/>
          <w:szCs w:val="32"/>
          <w:u w:color="0A0A0A"/>
        </w:rPr>
        <w:lastRenderedPageBreak/>
        <w:t xml:space="preserve">The second woe is past. Behold, the third woe is coming </w:t>
      </w:r>
      <w:r w:rsidRPr="001F366D">
        <w:rPr>
          <w:rFonts w:cstheme="minorHAnsi"/>
          <w:b/>
          <w:bCs/>
          <w:color w:val="000000" w:themeColor="text1"/>
          <w:sz w:val="32"/>
          <w:szCs w:val="32"/>
          <w:u w:val="single"/>
        </w:rPr>
        <w:t>quickly</w:t>
      </w:r>
      <w:r w:rsidRPr="00FD6491">
        <w:rPr>
          <w:rFonts w:cstheme="minorHAnsi"/>
          <w:b/>
          <w:bCs/>
          <w:color w:val="0070C0"/>
          <w:sz w:val="32"/>
          <w:szCs w:val="32"/>
          <w:u w:color="0A0A0A"/>
        </w:rPr>
        <w:t>.</w:t>
      </w:r>
    </w:p>
    <w:p w14:paraId="04DFED9D" w14:textId="5DC12509" w:rsidR="00F152E1" w:rsidRPr="00F152E1" w:rsidRDefault="00CB0C1C" w:rsidP="00404442">
      <w:pPr>
        <w:autoSpaceDE w:val="0"/>
        <w:autoSpaceDN w:val="0"/>
        <w:adjustRightInd w:val="0"/>
        <w:snapToGrid w:val="0"/>
        <w:ind w:left="180"/>
        <w:rPr>
          <w:rFonts w:cstheme="minorHAnsi"/>
          <w:b/>
          <w:bCs/>
          <w:color w:val="0070C0"/>
          <w:sz w:val="32"/>
          <w:szCs w:val="32"/>
          <w:u w:color="0A0A0A"/>
        </w:rPr>
      </w:pPr>
      <w:r>
        <w:rPr>
          <w:rFonts w:cstheme="minorHAnsi"/>
          <w:b/>
          <w:bCs/>
          <w:color w:val="0A0A0A"/>
          <w:sz w:val="32"/>
          <w:szCs w:val="32"/>
          <w:u w:color="0A0A0A"/>
        </w:rPr>
        <w:t>What is t</w:t>
      </w:r>
      <w:r w:rsidR="003E18C3" w:rsidRPr="00F152E1">
        <w:rPr>
          <w:rFonts w:cstheme="minorHAnsi"/>
          <w:b/>
          <w:bCs/>
          <w:color w:val="0A0A0A"/>
          <w:sz w:val="32"/>
          <w:szCs w:val="32"/>
          <w:u w:color="0A0A0A"/>
        </w:rPr>
        <w:t>he identity of the two witnesses</w:t>
      </w:r>
      <w:r>
        <w:rPr>
          <w:rFonts w:cstheme="minorHAnsi"/>
          <w:b/>
          <w:bCs/>
          <w:color w:val="0A0A0A"/>
          <w:sz w:val="32"/>
          <w:szCs w:val="32"/>
          <w:u w:color="0A0A0A"/>
        </w:rPr>
        <w:t>?</w:t>
      </w:r>
    </w:p>
    <w:p w14:paraId="3F1BE478" w14:textId="77777777" w:rsidR="00DE3CFF" w:rsidRPr="00DE3CFF"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F152E1">
        <w:rPr>
          <w:rFonts w:cstheme="minorHAnsi"/>
          <w:color w:val="0A0A0A"/>
          <w:sz w:val="32"/>
          <w:szCs w:val="32"/>
          <w:u w:color="0A0A0A"/>
        </w:rPr>
        <w:t xml:space="preserve">Many interpreters see the two witnesses as symbolic of the entire church in the tribulation period or as symbols of the law and the prophets. </w:t>
      </w:r>
    </w:p>
    <w:p w14:paraId="5249D90F" w14:textId="77777777" w:rsidR="00DE3CFF" w:rsidRPr="00DE3CFF"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DE3CFF">
        <w:rPr>
          <w:rFonts w:cstheme="minorHAnsi"/>
          <w:color w:val="0A0A0A"/>
          <w:sz w:val="32"/>
          <w:szCs w:val="32"/>
          <w:u w:color="0A0A0A"/>
        </w:rPr>
        <w:t xml:space="preserve">The most plain and straightforward interpretation sees them as two real individuals, </w:t>
      </w:r>
      <w:r w:rsidRPr="00DE3CFF">
        <w:rPr>
          <w:rFonts w:cstheme="minorHAnsi"/>
          <w:i/>
          <w:iCs/>
          <w:color w:val="0A0A0A"/>
          <w:sz w:val="32"/>
          <w:szCs w:val="32"/>
          <w:u w:val="single"/>
        </w:rPr>
        <w:t>not</w:t>
      </w:r>
      <w:r w:rsidRPr="00DE3CFF">
        <w:rPr>
          <w:rFonts w:cstheme="minorHAnsi"/>
          <w:color w:val="0A0A0A"/>
          <w:sz w:val="32"/>
          <w:szCs w:val="32"/>
          <w:u w:color="0A0A0A"/>
        </w:rPr>
        <w:t xml:space="preserve"> symbolic representations.</w:t>
      </w:r>
    </w:p>
    <w:p w14:paraId="3B5F746A" w14:textId="77777777" w:rsidR="00721BD6" w:rsidRPr="00721BD6"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DE3CFF">
        <w:rPr>
          <w:rFonts w:cstheme="minorHAnsi"/>
          <w:color w:val="0A0A0A"/>
          <w:sz w:val="32"/>
          <w:szCs w:val="32"/>
          <w:u w:color="0A0A0A"/>
        </w:rPr>
        <w:t xml:space="preserve">Unfortunately, the list is not short of </w:t>
      </w:r>
      <w:r w:rsidR="00020B3E" w:rsidRPr="00DE3CFF">
        <w:rPr>
          <w:rFonts w:cstheme="minorHAnsi"/>
          <w:color w:val="0A0A0A"/>
          <w:sz w:val="32"/>
          <w:szCs w:val="32"/>
          <w:u w:color="0A0A0A"/>
        </w:rPr>
        <w:t>those</w:t>
      </w:r>
      <w:r w:rsidRPr="00DE3CFF">
        <w:rPr>
          <w:rFonts w:cstheme="minorHAnsi"/>
          <w:color w:val="0A0A0A"/>
          <w:sz w:val="32"/>
          <w:szCs w:val="32"/>
          <w:u w:color="0A0A0A"/>
        </w:rPr>
        <w:t xml:space="preserve"> who think </w:t>
      </w:r>
      <w:r w:rsidR="00DE3CFF">
        <w:rPr>
          <w:rFonts w:cstheme="minorHAnsi"/>
          <w:color w:val="0A0A0A"/>
          <w:sz w:val="32"/>
          <w:szCs w:val="32"/>
          <w:u w:color="0A0A0A"/>
        </w:rPr>
        <w:t xml:space="preserve">that </w:t>
      </w:r>
      <w:r w:rsidRPr="00DE3CFF">
        <w:rPr>
          <w:rFonts w:cstheme="minorHAnsi"/>
          <w:b/>
          <w:bCs/>
          <w:i/>
          <w:iCs/>
          <w:color w:val="000000" w:themeColor="text1"/>
          <w:sz w:val="32"/>
          <w:szCs w:val="32"/>
          <w:u w:color="0A0A0A"/>
        </w:rPr>
        <w:t>they</w:t>
      </w:r>
      <w:r w:rsidRPr="00DE3CFF">
        <w:rPr>
          <w:rFonts w:cstheme="minorHAnsi"/>
          <w:color w:val="0A0A0A"/>
          <w:sz w:val="32"/>
          <w:szCs w:val="32"/>
          <w:u w:color="0A0A0A"/>
        </w:rPr>
        <w:t xml:space="preserve"> are one of the two witnesses. </w:t>
      </w:r>
    </w:p>
    <w:p w14:paraId="4BC9F2F7" w14:textId="77777777" w:rsidR="00721BD6" w:rsidRPr="00721BD6"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721BD6">
        <w:rPr>
          <w:rFonts w:cstheme="minorHAnsi"/>
          <w:color w:val="0A0A0A"/>
          <w:sz w:val="32"/>
          <w:szCs w:val="32"/>
          <w:u w:color="0A0A0A"/>
        </w:rPr>
        <w:t xml:space="preserve">Generally, if the two witnesses are identified with any two individuals from the past, the leading candidates are </w:t>
      </w:r>
      <w:r w:rsidR="00020B3E" w:rsidRPr="00721BD6">
        <w:rPr>
          <w:rFonts w:cstheme="minorHAnsi"/>
          <w:color w:val="0A0A0A"/>
          <w:sz w:val="32"/>
          <w:szCs w:val="32"/>
          <w:u w:color="0A0A0A"/>
        </w:rPr>
        <w:t xml:space="preserve">Elijah and Enoch </w:t>
      </w:r>
      <w:r w:rsidR="00020B3E" w:rsidRPr="00721BD6">
        <w:rPr>
          <w:rFonts w:cstheme="minorHAnsi"/>
          <w:i/>
          <w:iCs/>
          <w:color w:val="0A0A0A"/>
          <w:sz w:val="32"/>
          <w:szCs w:val="32"/>
          <w:u w:val="single"/>
        </w:rPr>
        <w:t>or</w:t>
      </w:r>
      <w:r w:rsidR="00020B3E" w:rsidRPr="00721BD6">
        <w:rPr>
          <w:rFonts w:cstheme="minorHAnsi"/>
          <w:color w:val="0A0A0A"/>
          <w:sz w:val="32"/>
          <w:szCs w:val="32"/>
          <w:u w:color="0A0A0A"/>
        </w:rPr>
        <w:t xml:space="preserve"> </w:t>
      </w:r>
      <w:r w:rsidRPr="00721BD6">
        <w:rPr>
          <w:rFonts w:cstheme="minorHAnsi"/>
          <w:color w:val="0A0A0A"/>
          <w:sz w:val="32"/>
          <w:szCs w:val="32"/>
          <w:u w:color="0A0A0A"/>
        </w:rPr>
        <w:t>Elijah</w:t>
      </w:r>
      <w:r w:rsidR="00020B3E" w:rsidRPr="00721BD6">
        <w:rPr>
          <w:rFonts w:cstheme="minorHAnsi"/>
          <w:color w:val="0A0A0A"/>
          <w:sz w:val="32"/>
          <w:szCs w:val="32"/>
          <w:u w:color="0A0A0A"/>
        </w:rPr>
        <w:t xml:space="preserve"> and</w:t>
      </w:r>
      <w:r w:rsidRPr="00721BD6">
        <w:rPr>
          <w:rFonts w:cstheme="minorHAnsi"/>
          <w:color w:val="0A0A0A"/>
          <w:sz w:val="32"/>
          <w:szCs w:val="32"/>
          <w:u w:color="0A0A0A"/>
        </w:rPr>
        <w:t xml:space="preserve"> Moses</w:t>
      </w:r>
      <w:r w:rsidR="00545C0B" w:rsidRPr="00721BD6">
        <w:rPr>
          <w:rFonts w:cstheme="minorHAnsi"/>
          <w:color w:val="0A0A0A"/>
          <w:sz w:val="32"/>
          <w:szCs w:val="32"/>
          <w:u w:color="0A0A0A"/>
        </w:rPr>
        <w:t xml:space="preserve"> </w:t>
      </w:r>
      <w:r w:rsidR="00545C0B" w:rsidRPr="00721BD6">
        <w:rPr>
          <w:rFonts w:cstheme="minorHAnsi"/>
          <w:i/>
          <w:iCs/>
          <w:color w:val="0A0A0A"/>
          <w:sz w:val="32"/>
          <w:szCs w:val="32"/>
          <w:u w:val="single"/>
        </w:rPr>
        <w:t>or</w:t>
      </w:r>
      <w:r w:rsidR="00545C0B" w:rsidRPr="00721BD6">
        <w:rPr>
          <w:rFonts w:cstheme="minorHAnsi"/>
          <w:color w:val="0A0A0A"/>
          <w:sz w:val="32"/>
          <w:szCs w:val="32"/>
          <w:u w:color="0A0A0A"/>
        </w:rPr>
        <w:t xml:space="preserve"> …</w:t>
      </w:r>
      <w:r w:rsidR="00721BD6">
        <w:rPr>
          <w:rFonts w:cstheme="minorHAnsi"/>
          <w:color w:val="0A0A0A"/>
          <w:sz w:val="32"/>
          <w:szCs w:val="32"/>
          <w:u w:color="0A0A0A"/>
        </w:rPr>
        <w:t>…</w:t>
      </w:r>
      <w:proofErr w:type="gramStart"/>
      <w:r w:rsidR="00721BD6">
        <w:rPr>
          <w:rFonts w:cstheme="minorHAnsi"/>
          <w:color w:val="0A0A0A"/>
          <w:sz w:val="32"/>
          <w:szCs w:val="32"/>
          <w:u w:color="0A0A0A"/>
        </w:rPr>
        <w:t>…..</w:t>
      </w:r>
      <w:proofErr w:type="gramEnd"/>
    </w:p>
    <w:p w14:paraId="422FCEEE" w14:textId="17E1C832" w:rsidR="00E55E8C" w:rsidRPr="00721BD6"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721BD6">
        <w:rPr>
          <w:rFonts w:cstheme="minorHAnsi"/>
          <w:color w:val="0A0A0A"/>
          <w:sz w:val="32"/>
          <w:szCs w:val="32"/>
          <w:u w:color="0A0A0A"/>
        </w:rPr>
        <w:t>Some think Enoch is one of the witnesses because he was carried up to heaven by God (</w:t>
      </w:r>
      <w:hyperlink r:id="rId41" w:history="1">
        <w:r w:rsidR="00E55E8C" w:rsidRPr="00721BD6">
          <w:rPr>
            <w:rFonts w:cstheme="minorHAnsi"/>
            <w:b/>
            <w:bCs/>
            <w:color w:val="FF0000"/>
            <w:sz w:val="32"/>
            <w:szCs w:val="32"/>
            <w:u w:color="0A0A0A"/>
          </w:rPr>
          <w:t>Genesis</w:t>
        </w:r>
      </w:hyperlink>
      <w:r w:rsidR="00E55E8C" w:rsidRPr="00721BD6">
        <w:rPr>
          <w:rFonts w:cstheme="minorHAnsi"/>
          <w:b/>
          <w:bCs/>
          <w:color w:val="FF0000"/>
          <w:sz w:val="32"/>
          <w:szCs w:val="32"/>
          <w:u w:color="0A0A0A"/>
        </w:rPr>
        <w:t xml:space="preserve"> 5:24</w:t>
      </w:r>
      <w:r w:rsidR="00E55E8C" w:rsidRPr="00721BD6">
        <w:rPr>
          <w:rFonts w:cstheme="minorHAnsi"/>
          <w:color w:val="2C416C"/>
          <w:sz w:val="32"/>
          <w:szCs w:val="32"/>
          <w:u w:color="0A0A0A"/>
        </w:rPr>
        <w:t>)</w:t>
      </w:r>
    </w:p>
    <w:p w14:paraId="459D045D" w14:textId="77777777" w:rsidR="00E55E8C" w:rsidRPr="00E55E8C"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E55E8C">
        <w:rPr>
          <w:rFonts w:cstheme="minorHAnsi"/>
          <w:color w:val="0A0A0A"/>
          <w:sz w:val="32"/>
          <w:szCs w:val="32"/>
          <w:u w:color="0A0A0A"/>
        </w:rPr>
        <w:t>Some think Elijah is one of the witnesses because:</w:t>
      </w:r>
    </w:p>
    <w:p w14:paraId="6D44FCE4"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His ministry seems like one of these two witnesses (</w:t>
      </w:r>
      <w:hyperlink r:id="rId42" w:history="1">
        <w:r w:rsidRPr="00776E71">
          <w:rPr>
            <w:rFonts w:cstheme="minorHAnsi"/>
            <w:b/>
            <w:bCs/>
            <w:color w:val="FF0000"/>
            <w:sz w:val="32"/>
            <w:szCs w:val="32"/>
            <w:u w:color="0A0A0A"/>
          </w:rPr>
          <w:t>2 Kings 1</w:t>
        </w:r>
      </w:hyperlink>
      <w:r w:rsidRPr="00776E71">
        <w:rPr>
          <w:rFonts w:cstheme="minorHAnsi"/>
          <w:b/>
          <w:bCs/>
          <w:color w:val="FF0000"/>
          <w:sz w:val="32"/>
          <w:szCs w:val="32"/>
          <w:u w:color="0A0A0A"/>
        </w:rPr>
        <w:t xml:space="preserve"> and </w:t>
      </w:r>
      <w:hyperlink r:id="rId43" w:history="1">
        <w:r w:rsidRPr="00776E71">
          <w:rPr>
            <w:rFonts w:cstheme="minorHAnsi"/>
            <w:b/>
            <w:bCs/>
            <w:color w:val="FF0000"/>
            <w:sz w:val="32"/>
            <w:szCs w:val="32"/>
            <w:u w:color="0A0A0A"/>
          </w:rPr>
          <w:t>James 5:17-18</w:t>
        </w:r>
      </w:hyperlink>
      <w:r w:rsidRPr="00776E71">
        <w:rPr>
          <w:rFonts w:cstheme="minorHAnsi"/>
          <w:b/>
          <w:bCs/>
          <w:color w:val="FF0000"/>
          <w:sz w:val="32"/>
          <w:szCs w:val="32"/>
          <w:u w:color="0A0A0A"/>
        </w:rPr>
        <w:t>).</w:t>
      </w:r>
    </w:p>
    <w:p w14:paraId="3285AE22"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He was carried up to heaven (</w:t>
      </w:r>
      <w:hyperlink r:id="rId44" w:history="1">
        <w:r w:rsidRPr="00776E71">
          <w:rPr>
            <w:rFonts w:cstheme="minorHAnsi"/>
            <w:b/>
            <w:bCs/>
            <w:color w:val="FF0000"/>
            <w:sz w:val="32"/>
            <w:szCs w:val="32"/>
            <w:u w:color="0A0A0A"/>
          </w:rPr>
          <w:t>2 Kings 2:11</w:t>
        </w:r>
      </w:hyperlink>
      <w:r w:rsidRPr="00E55E8C">
        <w:rPr>
          <w:rFonts w:cstheme="minorHAnsi"/>
          <w:color w:val="0A0A0A"/>
          <w:sz w:val="32"/>
          <w:szCs w:val="32"/>
          <w:u w:color="0A0A0A"/>
        </w:rPr>
        <w:t>).</w:t>
      </w:r>
    </w:p>
    <w:p w14:paraId="28692559"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Enemies of Elijah were destroyed by fire (</w:t>
      </w:r>
      <w:hyperlink r:id="rId45" w:history="1">
        <w:r w:rsidRPr="00776E71">
          <w:rPr>
            <w:rFonts w:cstheme="minorHAnsi"/>
            <w:b/>
            <w:bCs/>
            <w:color w:val="FF0000"/>
            <w:sz w:val="32"/>
            <w:szCs w:val="32"/>
            <w:u w:color="0A0A0A"/>
          </w:rPr>
          <w:t>2 Kings 1</w:t>
        </w:r>
      </w:hyperlink>
      <w:r w:rsidRPr="00E55E8C">
        <w:rPr>
          <w:rFonts w:cstheme="minorHAnsi"/>
          <w:color w:val="0A0A0A"/>
          <w:sz w:val="32"/>
          <w:szCs w:val="32"/>
          <w:u w:color="0A0A0A"/>
        </w:rPr>
        <w:t>).</w:t>
      </w:r>
    </w:p>
    <w:p w14:paraId="4AB450EF"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It is specifically prophesied that Elijah will return before the end of the age (</w:t>
      </w:r>
      <w:hyperlink r:id="rId46" w:history="1">
        <w:r w:rsidRPr="00776E71">
          <w:rPr>
            <w:rFonts w:cstheme="minorHAnsi"/>
            <w:b/>
            <w:bCs/>
            <w:color w:val="FF0000"/>
            <w:sz w:val="32"/>
            <w:szCs w:val="32"/>
            <w:u w:color="0A0A0A"/>
          </w:rPr>
          <w:t>Malachi 4:5-6</w:t>
        </w:r>
      </w:hyperlink>
      <w:r w:rsidRPr="00E55E8C">
        <w:rPr>
          <w:rFonts w:cstheme="minorHAnsi"/>
          <w:color w:val="0A0A0A"/>
          <w:sz w:val="32"/>
          <w:szCs w:val="32"/>
          <w:u w:color="0A0A0A"/>
        </w:rPr>
        <w:t>).</w:t>
      </w:r>
    </w:p>
    <w:p w14:paraId="77F07B87"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Elijah had a unique “conference” with Jesus at the Mount of Transfiguration (</w:t>
      </w:r>
      <w:hyperlink r:id="rId47" w:history="1">
        <w:r w:rsidRPr="00040177">
          <w:rPr>
            <w:rFonts w:cstheme="minorHAnsi"/>
            <w:b/>
            <w:bCs/>
            <w:color w:val="FF0000"/>
            <w:sz w:val="32"/>
            <w:szCs w:val="32"/>
            <w:u w:color="0A0A0A"/>
          </w:rPr>
          <w:t>Matthew 17:1-6</w:t>
        </w:r>
      </w:hyperlink>
      <w:r w:rsidRPr="00E55E8C">
        <w:rPr>
          <w:rFonts w:cstheme="minorHAnsi"/>
          <w:color w:val="0A0A0A"/>
          <w:sz w:val="32"/>
          <w:szCs w:val="32"/>
          <w:u w:color="0A0A0A"/>
        </w:rPr>
        <w:t>).</w:t>
      </w:r>
    </w:p>
    <w:p w14:paraId="5C25D545" w14:textId="77777777" w:rsidR="00E55E8C" w:rsidRPr="00E55E8C"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E55E8C">
        <w:rPr>
          <w:rFonts w:cstheme="minorHAnsi"/>
          <w:color w:val="0A0A0A"/>
          <w:sz w:val="32"/>
          <w:szCs w:val="32"/>
          <w:u w:color="0A0A0A"/>
        </w:rPr>
        <w:t xml:space="preserve">Some think </w:t>
      </w:r>
      <w:r w:rsidR="00E55E8C">
        <w:rPr>
          <w:rFonts w:cstheme="minorHAnsi"/>
          <w:color w:val="0A0A0A"/>
          <w:sz w:val="32"/>
          <w:szCs w:val="32"/>
          <w:u w:color="0A0A0A"/>
        </w:rPr>
        <w:t xml:space="preserve">that </w:t>
      </w:r>
      <w:r w:rsidRPr="00E55E8C">
        <w:rPr>
          <w:rFonts w:cstheme="minorHAnsi"/>
          <w:color w:val="0A0A0A"/>
          <w:sz w:val="32"/>
          <w:szCs w:val="32"/>
          <w:u w:color="0A0A0A"/>
        </w:rPr>
        <w:t>Moses is one of the witnesses because:</w:t>
      </w:r>
    </w:p>
    <w:p w14:paraId="4752C648"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His ministry seems like one of these witnesses (</w:t>
      </w:r>
      <w:hyperlink r:id="rId48" w:history="1">
        <w:r w:rsidRPr="00040177">
          <w:rPr>
            <w:rFonts w:cstheme="minorHAnsi"/>
            <w:b/>
            <w:bCs/>
            <w:color w:val="FF0000"/>
            <w:sz w:val="32"/>
            <w:szCs w:val="32"/>
            <w:u w:color="0A0A0A"/>
          </w:rPr>
          <w:t>Exodus 7:20-21</w:t>
        </w:r>
      </w:hyperlink>
      <w:r w:rsidRPr="00E55E8C">
        <w:rPr>
          <w:rFonts w:cstheme="minorHAnsi"/>
          <w:color w:val="0A0A0A"/>
          <w:sz w:val="32"/>
          <w:szCs w:val="32"/>
          <w:u w:color="0A0A0A"/>
        </w:rPr>
        <w:t>).</w:t>
      </w:r>
    </w:p>
    <w:p w14:paraId="7473822A" w14:textId="77777777" w:rsidR="00E55E8C" w:rsidRPr="00040177"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God seems to have a special purpose for the body of Moses that Satan wanted to defeat (</w:t>
      </w:r>
      <w:hyperlink r:id="rId49" w:history="1">
        <w:r w:rsidRPr="00040177">
          <w:rPr>
            <w:rFonts w:cstheme="minorHAnsi"/>
            <w:b/>
            <w:bCs/>
            <w:color w:val="FF0000"/>
            <w:sz w:val="32"/>
            <w:szCs w:val="32"/>
            <w:u w:color="0A0A0A"/>
          </w:rPr>
          <w:t>Jude 9</w:t>
        </w:r>
      </w:hyperlink>
      <w:r w:rsidRPr="00E55E8C">
        <w:rPr>
          <w:rFonts w:cstheme="minorHAnsi"/>
          <w:color w:val="0A0A0A"/>
          <w:sz w:val="32"/>
          <w:szCs w:val="32"/>
          <w:u w:color="0A0A0A"/>
        </w:rPr>
        <w:t>).</w:t>
      </w:r>
    </w:p>
    <w:p w14:paraId="7AB50285" w14:textId="1074526F" w:rsidR="00040177" w:rsidRPr="00E55E8C" w:rsidRDefault="00040177"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040177">
        <w:rPr>
          <w:rFonts w:cstheme="minorHAnsi"/>
          <w:b/>
          <w:bCs/>
          <w:color w:val="FF0000"/>
          <w:sz w:val="32"/>
          <w:szCs w:val="32"/>
          <w:u w:color="0A0A0A"/>
        </w:rPr>
        <w:lastRenderedPageBreak/>
        <w:t>Deuteronomy 34:6</w:t>
      </w:r>
      <w:r w:rsidRPr="00040177">
        <w:rPr>
          <w:rFonts w:cstheme="minorHAnsi"/>
          <w:color w:val="FF0000"/>
          <w:sz w:val="32"/>
          <w:szCs w:val="32"/>
          <w:u w:color="0A0A0A"/>
        </w:rPr>
        <w:t xml:space="preserve"> </w:t>
      </w:r>
      <w:r w:rsidRPr="00040177">
        <w:rPr>
          <w:rFonts w:cstheme="minorHAnsi"/>
          <w:b/>
          <w:bCs/>
          <w:color w:val="0070C0"/>
          <w:sz w:val="32"/>
          <w:szCs w:val="32"/>
          <w:u w:color="0A0A0A"/>
        </w:rPr>
        <w:t>So Moses, the servant of the LORD, died there in the land of Moab, just as the LORD had said. The LORD buried him in a valley near Beth-</w:t>
      </w:r>
      <w:proofErr w:type="spellStart"/>
      <w:r w:rsidRPr="00040177">
        <w:rPr>
          <w:rFonts w:cstheme="minorHAnsi"/>
          <w:b/>
          <w:bCs/>
          <w:color w:val="0070C0"/>
          <w:sz w:val="32"/>
          <w:szCs w:val="32"/>
          <w:u w:color="0A0A0A"/>
        </w:rPr>
        <w:t>peor</w:t>
      </w:r>
      <w:proofErr w:type="spellEnd"/>
      <w:r w:rsidRPr="00040177">
        <w:rPr>
          <w:rFonts w:cstheme="minorHAnsi"/>
          <w:b/>
          <w:bCs/>
          <w:color w:val="0070C0"/>
          <w:sz w:val="32"/>
          <w:szCs w:val="32"/>
          <w:u w:color="0A0A0A"/>
        </w:rPr>
        <w:t xml:space="preserve"> in Moab, but to this day no one knows the exact place.</w:t>
      </w:r>
    </w:p>
    <w:p w14:paraId="4F7DC4CC"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The enemies of Moses were destroyed by fire (</w:t>
      </w:r>
      <w:hyperlink r:id="rId50" w:history="1">
        <w:r w:rsidRPr="004B3B6B">
          <w:rPr>
            <w:rFonts w:cstheme="minorHAnsi"/>
            <w:b/>
            <w:bCs/>
            <w:color w:val="FF0000"/>
            <w:sz w:val="32"/>
            <w:szCs w:val="32"/>
            <w:u w:color="0A0A0A"/>
          </w:rPr>
          <w:t>Numbers 16:35</w:t>
        </w:r>
      </w:hyperlink>
      <w:r w:rsidRPr="00E55E8C">
        <w:rPr>
          <w:rFonts w:cstheme="minorHAnsi"/>
          <w:color w:val="0A0A0A"/>
          <w:sz w:val="32"/>
          <w:szCs w:val="32"/>
          <w:u w:color="0A0A0A"/>
        </w:rPr>
        <w:t>).</w:t>
      </w:r>
    </w:p>
    <w:p w14:paraId="7CDD2316" w14:textId="77777777" w:rsidR="00E55E8C" w:rsidRPr="00E55E8C"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Moses had a unique “conference” with Jesus at the Mount of Transfiguration (</w:t>
      </w:r>
      <w:hyperlink r:id="rId51" w:history="1">
        <w:r w:rsidRPr="004B3B6B">
          <w:rPr>
            <w:rFonts w:cstheme="minorHAnsi"/>
            <w:b/>
            <w:bCs/>
            <w:color w:val="FF0000"/>
            <w:sz w:val="32"/>
            <w:szCs w:val="32"/>
            <w:u w:color="0A0A0A"/>
          </w:rPr>
          <w:t>Matthew 17:1-6</w:t>
        </w:r>
      </w:hyperlink>
      <w:r w:rsidRPr="00E55E8C">
        <w:rPr>
          <w:rFonts w:cstheme="minorHAnsi"/>
          <w:color w:val="0A0A0A"/>
          <w:sz w:val="32"/>
          <w:szCs w:val="32"/>
          <w:u w:color="0A0A0A"/>
        </w:rPr>
        <w:t>).</w:t>
      </w:r>
    </w:p>
    <w:p w14:paraId="2EF3A74B" w14:textId="77777777" w:rsidR="004B3B6B" w:rsidRPr="004B3B6B" w:rsidRDefault="003E18C3"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721BD6">
        <w:rPr>
          <w:rFonts w:cstheme="minorHAnsi"/>
          <w:color w:val="000000" w:themeColor="text1"/>
          <w:sz w:val="32"/>
          <w:szCs w:val="32"/>
          <w:u w:color="0A0A0A"/>
        </w:rPr>
        <w:t xml:space="preserve">Some believe the two witnesses </w:t>
      </w:r>
      <w:r w:rsidRPr="00721BD6">
        <w:rPr>
          <w:rFonts w:cstheme="minorHAnsi"/>
          <w:b/>
          <w:bCs/>
          <w:color w:val="000000" w:themeColor="text1"/>
          <w:sz w:val="32"/>
          <w:szCs w:val="32"/>
          <w:u w:color="0A0A0A"/>
        </w:rPr>
        <w:t>must</w:t>
      </w:r>
      <w:r w:rsidRPr="00721BD6">
        <w:rPr>
          <w:rFonts w:cstheme="minorHAnsi"/>
          <w:color w:val="000000" w:themeColor="text1"/>
          <w:sz w:val="32"/>
          <w:szCs w:val="32"/>
          <w:u w:color="0A0A0A"/>
        </w:rPr>
        <w:t xml:space="preserve"> be Enoch and Elijah, because neither of them died a natural death and were instead carried to heaven, and </w:t>
      </w:r>
      <w:hyperlink r:id="rId52" w:history="1">
        <w:r w:rsidRPr="004B3B6B">
          <w:rPr>
            <w:rFonts w:cstheme="minorHAnsi"/>
            <w:b/>
            <w:bCs/>
            <w:color w:val="FF0000"/>
            <w:sz w:val="32"/>
            <w:szCs w:val="32"/>
            <w:u w:color="0A0A0A"/>
          </w:rPr>
          <w:t>Hebrews 9:27</w:t>
        </w:r>
      </w:hyperlink>
      <w:r w:rsidRPr="00E55E8C">
        <w:rPr>
          <w:rFonts w:cstheme="minorHAnsi"/>
          <w:color w:val="0A0A0A"/>
          <w:sz w:val="32"/>
          <w:szCs w:val="32"/>
          <w:u w:color="0A0A0A"/>
        </w:rPr>
        <w:t xml:space="preserve"> says that it is appointed for men to die once — so Enoch and Elijah must return to die on the earth. </w:t>
      </w:r>
    </w:p>
    <w:p w14:paraId="2A4045A3" w14:textId="77777777" w:rsidR="004B3B6B" w:rsidRPr="004B3B6B"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 xml:space="preserve">This is a misunderstanding of </w:t>
      </w:r>
      <w:hyperlink r:id="rId53" w:history="1">
        <w:r w:rsidRPr="004B3B6B">
          <w:rPr>
            <w:rFonts w:cstheme="minorHAnsi"/>
            <w:b/>
            <w:bCs/>
            <w:color w:val="FF0000"/>
            <w:sz w:val="32"/>
            <w:szCs w:val="32"/>
            <w:u w:color="0A0A0A"/>
          </w:rPr>
          <w:t>Hebrews 9:27</w:t>
        </w:r>
      </w:hyperlink>
      <w:r w:rsidRPr="00E55E8C">
        <w:rPr>
          <w:rFonts w:cstheme="minorHAnsi"/>
          <w:color w:val="0A0A0A"/>
          <w:sz w:val="32"/>
          <w:szCs w:val="32"/>
          <w:u w:color="0A0A0A"/>
        </w:rPr>
        <w:t>, which is a principle rather than an absolute</w:t>
      </w:r>
      <w:r w:rsidR="004B3B6B">
        <w:rPr>
          <w:rFonts w:cstheme="minorHAnsi"/>
          <w:color w:val="0A0A0A"/>
          <w:sz w:val="32"/>
          <w:szCs w:val="32"/>
          <w:u w:color="0A0A0A"/>
        </w:rPr>
        <w:t xml:space="preserve"> </w:t>
      </w:r>
      <w:r w:rsidRPr="00E55E8C">
        <w:rPr>
          <w:rFonts w:cstheme="minorHAnsi"/>
          <w:color w:val="0A0A0A"/>
          <w:sz w:val="32"/>
          <w:szCs w:val="32"/>
          <w:u w:color="0A0A0A"/>
        </w:rPr>
        <w:t xml:space="preserve">law. For example, Lazarus and others were raised from the dead and apparently died </w:t>
      </w:r>
      <w:r w:rsidRPr="00E55E8C">
        <w:rPr>
          <w:rFonts w:cstheme="minorHAnsi"/>
          <w:i/>
          <w:iCs/>
          <w:color w:val="0A0A0A"/>
          <w:sz w:val="32"/>
          <w:szCs w:val="32"/>
          <w:u w:color="0A0A0A"/>
        </w:rPr>
        <w:t>twice</w:t>
      </w:r>
      <w:r w:rsidRPr="00E55E8C">
        <w:rPr>
          <w:rFonts w:cstheme="minorHAnsi"/>
          <w:color w:val="0A0A0A"/>
          <w:sz w:val="32"/>
          <w:szCs w:val="32"/>
          <w:u w:color="0A0A0A"/>
        </w:rPr>
        <w:t xml:space="preserve"> — yet this does not disprove </w:t>
      </w:r>
      <w:hyperlink r:id="rId54" w:history="1">
        <w:r w:rsidRPr="004B3B6B">
          <w:rPr>
            <w:rFonts w:cstheme="minorHAnsi"/>
            <w:b/>
            <w:bCs/>
            <w:color w:val="FF0000"/>
            <w:sz w:val="32"/>
            <w:szCs w:val="32"/>
            <w:u w:color="0A0A0A"/>
          </w:rPr>
          <w:t>Hebrews 9:27</w:t>
        </w:r>
      </w:hyperlink>
      <w:r w:rsidRPr="00E55E8C">
        <w:rPr>
          <w:rFonts w:cstheme="minorHAnsi"/>
          <w:color w:val="0A0A0A"/>
          <w:sz w:val="32"/>
          <w:szCs w:val="32"/>
          <w:u w:color="0A0A0A"/>
        </w:rPr>
        <w:t xml:space="preserve">. </w:t>
      </w:r>
    </w:p>
    <w:p w14:paraId="328A2E65" w14:textId="48FCEDEC" w:rsidR="00E55E8C" w:rsidRPr="00404442" w:rsidRDefault="003E18C3" w:rsidP="00404442">
      <w:pPr>
        <w:pStyle w:val="ListParagraph"/>
        <w:numPr>
          <w:ilvl w:val="2"/>
          <w:numId w:val="19"/>
        </w:numPr>
        <w:autoSpaceDE w:val="0"/>
        <w:autoSpaceDN w:val="0"/>
        <w:adjustRightInd w:val="0"/>
        <w:snapToGrid w:val="0"/>
        <w:ind w:left="1080"/>
        <w:contextualSpacing w:val="0"/>
        <w:rPr>
          <w:rFonts w:cstheme="minorHAnsi"/>
          <w:b/>
          <w:bCs/>
          <w:color w:val="0070C0"/>
          <w:sz w:val="32"/>
          <w:szCs w:val="32"/>
          <w:u w:color="0A0A0A"/>
        </w:rPr>
      </w:pPr>
      <w:r w:rsidRPr="00E55E8C">
        <w:rPr>
          <w:rFonts w:cstheme="minorHAnsi"/>
          <w:color w:val="0A0A0A"/>
          <w:sz w:val="32"/>
          <w:szCs w:val="32"/>
          <w:u w:color="0A0A0A"/>
        </w:rPr>
        <w:t xml:space="preserve">The entire church on earth at the time of the rapture will </w:t>
      </w:r>
      <w:r w:rsidRPr="00721BD6">
        <w:rPr>
          <w:rFonts w:cstheme="minorHAnsi"/>
          <w:i/>
          <w:iCs/>
          <w:color w:val="0A0A0A"/>
          <w:sz w:val="32"/>
          <w:szCs w:val="32"/>
          <w:u w:val="single"/>
        </w:rPr>
        <w:t>not die</w:t>
      </w:r>
      <w:r w:rsidRPr="00E55E8C">
        <w:rPr>
          <w:rFonts w:cstheme="minorHAnsi"/>
          <w:color w:val="0A0A0A"/>
          <w:sz w:val="32"/>
          <w:szCs w:val="32"/>
          <w:u w:color="0A0A0A"/>
        </w:rPr>
        <w:t xml:space="preserve">, but be carried to heaven. </w:t>
      </w:r>
      <w:hyperlink r:id="rId55" w:history="1">
        <w:r w:rsidRPr="004B3B6B">
          <w:rPr>
            <w:rFonts w:cstheme="minorHAnsi"/>
            <w:b/>
            <w:bCs/>
            <w:color w:val="FF0000"/>
            <w:sz w:val="32"/>
            <w:szCs w:val="32"/>
            <w:u w:color="0A0A0A"/>
          </w:rPr>
          <w:t>Hebrews 9:27</w:t>
        </w:r>
      </w:hyperlink>
      <w:r w:rsidRPr="00E55E8C">
        <w:rPr>
          <w:rFonts w:cstheme="minorHAnsi"/>
          <w:color w:val="0A0A0A"/>
          <w:sz w:val="32"/>
          <w:szCs w:val="32"/>
          <w:u w:color="0A0A0A"/>
        </w:rPr>
        <w:t xml:space="preserve"> stands as a principle, and there are a few notable exceptions which ultimately serve to prove the rule, not deny it. There may be good reasons for considering Enoch and Elijah as the two witnesses, but the principle of </w:t>
      </w:r>
      <w:hyperlink r:id="rId56" w:history="1">
        <w:r w:rsidRPr="004B3B6B">
          <w:rPr>
            <w:rFonts w:cstheme="minorHAnsi"/>
            <w:b/>
            <w:bCs/>
            <w:color w:val="FF0000"/>
            <w:sz w:val="32"/>
            <w:szCs w:val="32"/>
            <w:u w:color="0A0A0A"/>
          </w:rPr>
          <w:t>Hebrews 9:27</w:t>
        </w:r>
      </w:hyperlink>
      <w:r w:rsidRPr="004B3B6B">
        <w:rPr>
          <w:rFonts w:cstheme="minorHAnsi"/>
          <w:color w:val="FF0000"/>
          <w:sz w:val="32"/>
          <w:szCs w:val="32"/>
          <w:u w:color="0A0A0A"/>
        </w:rPr>
        <w:t xml:space="preserve"> </w:t>
      </w:r>
      <w:r w:rsidRPr="00E55E8C">
        <w:rPr>
          <w:rFonts w:cstheme="minorHAnsi"/>
          <w:color w:val="0A0A0A"/>
          <w:sz w:val="32"/>
          <w:szCs w:val="32"/>
          <w:u w:color="0A0A0A"/>
        </w:rPr>
        <w:t>is not among those good reasons.</w:t>
      </w:r>
    </w:p>
    <w:p w14:paraId="79CC72AB" w14:textId="4911AB80" w:rsidR="00404442" w:rsidRPr="00721BD6" w:rsidRDefault="00404442"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Pr>
          <w:rFonts w:cstheme="minorHAnsi"/>
          <w:color w:val="0A0A0A"/>
          <w:sz w:val="32"/>
          <w:szCs w:val="32"/>
          <w:u w:color="0A0A0A"/>
        </w:rPr>
        <w:t>God is God and he can use whomever he pleases</w:t>
      </w:r>
      <w:r w:rsidR="009665C3">
        <w:rPr>
          <w:rFonts w:cstheme="minorHAnsi"/>
          <w:color w:val="0A0A0A"/>
          <w:sz w:val="32"/>
          <w:szCs w:val="32"/>
          <w:u w:color="0A0A0A"/>
        </w:rPr>
        <w:t>,</w:t>
      </w:r>
      <w:r>
        <w:rPr>
          <w:rFonts w:cstheme="minorHAnsi"/>
          <w:color w:val="0A0A0A"/>
          <w:sz w:val="32"/>
          <w:szCs w:val="32"/>
          <w:u w:color="0A0A0A"/>
        </w:rPr>
        <w:t xml:space="preserve"> even 2 others that we haven’t mentioned!</w:t>
      </w:r>
    </w:p>
    <w:p w14:paraId="6B8B3848" w14:textId="4FEA2D61" w:rsidR="00721BD6" w:rsidRPr="00721BD6" w:rsidRDefault="00721BD6" w:rsidP="00404442">
      <w:pPr>
        <w:pStyle w:val="ListParagraph"/>
        <w:numPr>
          <w:ilvl w:val="0"/>
          <w:numId w:val="19"/>
        </w:numPr>
        <w:autoSpaceDE w:val="0"/>
        <w:autoSpaceDN w:val="0"/>
        <w:adjustRightInd w:val="0"/>
        <w:snapToGrid w:val="0"/>
        <w:contextualSpacing w:val="0"/>
        <w:rPr>
          <w:rFonts w:cstheme="minorHAnsi"/>
          <w:b/>
          <w:bCs/>
          <w:color w:val="0070C0"/>
          <w:sz w:val="32"/>
          <w:szCs w:val="32"/>
          <w:u w:color="0A0A0A"/>
        </w:rPr>
      </w:pPr>
      <w:r w:rsidRPr="00721BD6">
        <w:rPr>
          <w:rFonts w:cstheme="minorHAnsi"/>
          <w:color w:val="0A0A0A"/>
          <w:sz w:val="32"/>
          <w:szCs w:val="32"/>
          <w:u w:color="0A0A0A"/>
        </w:rPr>
        <w:t xml:space="preserve">Who they are must not be terribly important, or </w:t>
      </w:r>
      <w:r w:rsidR="00434CC8">
        <w:rPr>
          <w:rFonts w:cstheme="minorHAnsi"/>
          <w:color w:val="0A0A0A"/>
          <w:sz w:val="32"/>
          <w:szCs w:val="32"/>
          <w:u w:color="0A0A0A"/>
        </w:rPr>
        <w:t>God</w:t>
      </w:r>
      <w:r w:rsidRPr="00721BD6">
        <w:rPr>
          <w:rFonts w:cstheme="minorHAnsi"/>
          <w:color w:val="0A0A0A"/>
          <w:sz w:val="32"/>
          <w:szCs w:val="32"/>
          <w:u w:color="0A0A0A"/>
        </w:rPr>
        <w:t xml:space="preserve"> would have told </w:t>
      </w:r>
      <w:r w:rsidRPr="00434CC8">
        <w:rPr>
          <w:rFonts w:cstheme="minorHAnsi"/>
          <w:i/>
          <w:iCs/>
          <w:color w:val="0A0A0A"/>
          <w:sz w:val="32"/>
          <w:szCs w:val="32"/>
          <w:u w:val="single"/>
        </w:rPr>
        <w:t>exactly</w:t>
      </w:r>
      <w:r w:rsidRPr="00721BD6">
        <w:rPr>
          <w:rFonts w:cstheme="minorHAnsi"/>
          <w:color w:val="0A0A0A"/>
          <w:sz w:val="32"/>
          <w:szCs w:val="32"/>
          <w:u w:color="0A0A0A"/>
        </w:rPr>
        <w:t xml:space="preserve"> who they are!</w:t>
      </w:r>
    </w:p>
    <w:p w14:paraId="0DC8215D" w14:textId="77777777" w:rsidR="00E55E8C" w:rsidRDefault="00E55E8C" w:rsidP="00404442">
      <w:pPr>
        <w:autoSpaceDE w:val="0"/>
        <w:autoSpaceDN w:val="0"/>
        <w:adjustRightInd w:val="0"/>
        <w:snapToGrid w:val="0"/>
        <w:rPr>
          <w:rFonts w:cstheme="minorHAnsi"/>
          <w:b/>
          <w:bCs/>
          <w:color w:val="0A0A0A"/>
          <w:sz w:val="32"/>
          <w:szCs w:val="32"/>
          <w:u w:color="0A0A0A"/>
        </w:rPr>
      </w:pPr>
    </w:p>
    <w:p w14:paraId="5BAB31AC" w14:textId="2469E6CE" w:rsidR="00E55E8C" w:rsidRPr="00E55E8C" w:rsidRDefault="003E18C3" w:rsidP="00404442">
      <w:pPr>
        <w:autoSpaceDE w:val="0"/>
        <w:autoSpaceDN w:val="0"/>
        <w:adjustRightInd w:val="0"/>
        <w:snapToGrid w:val="0"/>
        <w:rPr>
          <w:rFonts w:cstheme="minorHAnsi"/>
          <w:b/>
          <w:bCs/>
          <w:color w:val="0070C0"/>
          <w:sz w:val="32"/>
          <w:szCs w:val="32"/>
          <w:u w:color="0A0A0A"/>
        </w:rPr>
      </w:pPr>
      <w:r w:rsidRPr="00E55E8C">
        <w:rPr>
          <w:rFonts w:cstheme="minorHAnsi"/>
          <w:b/>
          <w:bCs/>
          <w:color w:val="0A0A0A"/>
          <w:sz w:val="32"/>
          <w:szCs w:val="32"/>
          <w:u w:color="0A0A0A"/>
        </w:rPr>
        <w:t>The seventh trumpet finally sounds.</w:t>
      </w:r>
    </w:p>
    <w:p w14:paraId="04B149E4" w14:textId="77777777" w:rsidR="00E55E8C" w:rsidRPr="00E55E8C" w:rsidRDefault="00895E0E" w:rsidP="00404442">
      <w:pPr>
        <w:autoSpaceDE w:val="0"/>
        <w:autoSpaceDN w:val="0"/>
        <w:adjustRightInd w:val="0"/>
        <w:snapToGrid w:val="0"/>
        <w:rPr>
          <w:rFonts w:cstheme="minorHAnsi"/>
          <w:b/>
          <w:bCs/>
          <w:color w:val="0070C0"/>
          <w:sz w:val="32"/>
          <w:szCs w:val="32"/>
          <w:u w:color="0A0A0A"/>
        </w:rPr>
      </w:pPr>
      <w:hyperlink r:id="rId57" w:history="1">
        <w:r w:rsidR="00E55E8C" w:rsidRPr="00E55E8C">
          <w:rPr>
            <w:rFonts w:cstheme="minorHAnsi"/>
            <w:b/>
            <w:bCs/>
            <w:color w:val="FF0000"/>
            <w:sz w:val="32"/>
            <w:szCs w:val="32"/>
            <w:u w:color="0A0A0A"/>
          </w:rPr>
          <w:t>Revelation 11:15</w:t>
        </w:r>
      </w:hyperlink>
      <w:r w:rsidR="00E55E8C" w:rsidRPr="00E55E8C">
        <w:rPr>
          <w:rFonts w:cstheme="minorHAnsi"/>
          <w:b/>
          <w:bCs/>
          <w:color w:val="2C416C"/>
          <w:sz w:val="32"/>
          <w:szCs w:val="32"/>
          <w:u w:color="0A0A0A"/>
        </w:rPr>
        <w:t xml:space="preserve"> </w:t>
      </w:r>
      <w:r w:rsidR="003E18C3" w:rsidRPr="00E55E8C">
        <w:rPr>
          <w:rFonts w:cstheme="minorHAnsi"/>
          <w:b/>
          <w:bCs/>
          <w:color w:val="0070C0"/>
          <w:sz w:val="32"/>
          <w:szCs w:val="32"/>
          <w:u w:color="0A0A0A"/>
        </w:rPr>
        <w:t xml:space="preserve">Then the seventh angel sounded: And there were loud voices in heaven, saying, “The kingdoms of this world have become </w:t>
      </w:r>
      <w:r w:rsidR="003E18C3" w:rsidRPr="00E55E8C">
        <w:rPr>
          <w:rFonts w:cstheme="minorHAnsi"/>
          <w:b/>
          <w:bCs/>
          <w:i/>
          <w:iCs/>
          <w:color w:val="0070C0"/>
          <w:sz w:val="32"/>
          <w:szCs w:val="32"/>
          <w:u w:color="0A0A0A"/>
        </w:rPr>
        <w:t>the kingdoms of o</w:t>
      </w:r>
      <w:r w:rsidR="003E18C3" w:rsidRPr="00E55E8C">
        <w:rPr>
          <w:rFonts w:cstheme="minorHAnsi"/>
          <w:b/>
          <w:bCs/>
          <w:color w:val="0070C0"/>
          <w:sz w:val="32"/>
          <w:szCs w:val="32"/>
          <w:u w:color="0A0A0A"/>
        </w:rPr>
        <w:t>ur Lord and of His Christ, and He shall reign forever and ever!”</w:t>
      </w:r>
    </w:p>
    <w:p w14:paraId="5999BB52" w14:textId="36A6A514" w:rsidR="00DF4367" w:rsidRDefault="003E18C3" w:rsidP="00404442">
      <w:pPr>
        <w:pStyle w:val="ListParagraph"/>
        <w:numPr>
          <w:ilvl w:val="0"/>
          <w:numId w:val="9"/>
        </w:numPr>
        <w:autoSpaceDE w:val="0"/>
        <w:autoSpaceDN w:val="0"/>
        <w:adjustRightInd w:val="0"/>
        <w:snapToGrid w:val="0"/>
        <w:contextualSpacing w:val="0"/>
        <w:rPr>
          <w:rFonts w:cstheme="minorHAnsi"/>
          <w:b/>
          <w:bCs/>
          <w:color w:val="0070C0"/>
          <w:sz w:val="32"/>
          <w:szCs w:val="32"/>
          <w:u w:color="0A0A0A"/>
        </w:rPr>
      </w:pPr>
      <w:r w:rsidRPr="00E55E8C">
        <w:rPr>
          <w:rFonts w:cstheme="minorHAnsi"/>
          <w:b/>
          <w:bCs/>
          <w:color w:val="0070C0"/>
          <w:sz w:val="32"/>
          <w:szCs w:val="32"/>
          <w:u w:color="0A0A0A"/>
        </w:rPr>
        <w:lastRenderedPageBreak/>
        <w:t xml:space="preserve">Then the </w:t>
      </w:r>
      <w:r w:rsidR="00E55E8C">
        <w:rPr>
          <w:rFonts w:cstheme="minorHAnsi"/>
          <w:b/>
          <w:bCs/>
          <w:color w:val="0070C0"/>
          <w:sz w:val="32"/>
          <w:szCs w:val="32"/>
          <w:u w:color="0A0A0A"/>
        </w:rPr>
        <w:t>7th</w:t>
      </w:r>
      <w:r w:rsidRPr="00E55E8C">
        <w:rPr>
          <w:rFonts w:cstheme="minorHAnsi"/>
          <w:b/>
          <w:bCs/>
          <w:color w:val="0070C0"/>
          <w:sz w:val="32"/>
          <w:szCs w:val="32"/>
          <w:u w:color="0A0A0A"/>
        </w:rPr>
        <w:t xml:space="preserve"> angel sounded</w:t>
      </w:r>
      <w:r w:rsidRPr="00E55E8C">
        <w:rPr>
          <w:rFonts w:cstheme="minorHAnsi"/>
          <w:color w:val="0A0A0A"/>
          <w:sz w:val="32"/>
          <w:szCs w:val="32"/>
          <w:u w:color="0A0A0A"/>
        </w:rPr>
        <w:t xml:space="preserve">: The seventh seal brought forth a profound </w:t>
      </w:r>
      <w:r w:rsidRPr="00453622">
        <w:rPr>
          <w:rFonts w:cstheme="minorHAnsi"/>
          <w:i/>
          <w:iCs/>
          <w:color w:val="0A0A0A"/>
          <w:sz w:val="32"/>
          <w:szCs w:val="32"/>
          <w:u w:val="single"/>
        </w:rPr>
        <w:t>silence</w:t>
      </w:r>
      <w:r w:rsidRPr="00E55E8C">
        <w:rPr>
          <w:rFonts w:cstheme="minorHAnsi"/>
          <w:color w:val="0A0A0A"/>
          <w:sz w:val="32"/>
          <w:szCs w:val="32"/>
          <w:u w:color="0A0A0A"/>
        </w:rPr>
        <w:t xml:space="preserve"> (</w:t>
      </w:r>
      <w:hyperlink r:id="rId58" w:history="1">
        <w:r w:rsidRPr="00453622">
          <w:rPr>
            <w:rFonts w:cstheme="minorHAnsi"/>
            <w:b/>
            <w:bCs/>
            <w:color w:val="FF0000"/>
            <w:sz w:val="32"/>
            <w:szCs w:val="32"/>
            <w:u w:color="0A0A0A"/>
          </w:rPr>
          <w:t>Revelation 8:1</w:t>
        </w:r>
      </w:hyperlink>
      <w:r w:rsidRPr="00E55E8C">
        <w:rPr>
          <w:rFonts w:cstheme="minorHAnsi"/>
          <w:color w:val="0A0A0A"/>
          <w:sz w:val="32"/>
          <w:szCs w:val="32"/>
          <w:u w:color="0A0A0A"/>
        </w:rPr>
        <w:t xml:space="preserve">); the seventh trumpet </w:t>
      </w:r>
      <w:r w:rsidRPr="00453622">
        <w:rPr>
          <w:rFonts w:cstheme="minorHAnsi"/>
          <w:i/>
          <w:iCs/>
          <w:color w:val="0A0A0A"/>
          <w:sz w:val="32"/>
          <w:szCs w:val="32"/>
          <w:u w:val="single"/>
        </w:rPr>
        <w:t>initiates joy</w:t>
      </w:r>
      <w:r w:rsidRPr="00E55E8C">
        <w:rPr>
          <w:rFonts w:cstheme="minorHAnsi"/>
          <w:color w:val="0A0A0A"/>
          <w:sz w:val="32"/>
          <w:szCs w:val="32"/>
          <w:u w:color="0A0A0A"/>
        </w:rPr>
        <w:t xml:space="preserve"> at the inevitable resolution. </w:t>
      </w:r>
      <w:r w:rsidR="006F3D09">
        <w:rPr>
          <w:rFonts w:cstheme="minorHAnsi"/>
          <w:color w:val="0A0A0A"/>
          <w:sz w:val="32"/>
          <w:szCs w:val="32"/>
          <w:u w:color="0A0A0A"/>
        </w:rPr>
        <w:t>What a</w:t>
      </w:r>
      <w:r w:rsidRPr="00E55E8C">
        <w:rPr>
          <w:rFonts w:cstheme="minorHAnsi"/>
          <w:color w:val="0A0A0A"/>
          <w:sz w:val="32"/>
          <w:szCs w:val="32"/>
          <w:u w:color="0A0A0A"/>
        </w:rPr>
        <w:t xml:space="preserve"> glorious proclamatio</w:t>
      </w:r>
      <w:r w:rsidR="006F3D09">
        <w:rPr>
          <w:rFonts w:cstheme="minorHAnsi"/>
          <w:color w:val="0A0A0A"/>
          <w:sz w:val="32"/>
          <w:szCs w:val="32"/>
          <w:u w:color="0A0A0A"/>
        </w:rPr>
        <w:t>n</w:t>
      </w:r>
      <w:r w:rsidRPr="00E55E8C">
        <w:rPr>
          <w:rFonts w:cstheme="minorHAnsi"/>
          <w:color w:val="0A0A0A"/>
          <w:sz w:val="32"/>
          <w:szCs w:val="32"/>
          <w:u w:color="0A0A0A"/>
        </w:rPr>
        <w:t xml:space="preserve">: </w:t>
      </w:r>
      <w:r w:rsidRPr="00DF4367">
        <w:rPr>
          <w:rFonts w:cstheme="minorHAnsi"/>
          <w:b/>
          <w:bCs/>
          <w:color w:val="0070C0"/>
          <w:sz w:val="32"/>
          <w:szCs w:val="32"/>
          <w:u w:color="0A0A0A"/>
        </w:rPr>
        <w:t>The kingdoms of this world have become the kingdoms of our Lord and of His Christ, and He shall reign forever and ever!</w:t>
      </w:r>
    </w:p>
    <w:p w14:paraId="5ECB8218" w14:textId="77777777" w:rsidR="00DF4367" w:rsidRPr="00DF4367" w:rsidRDefault="003E18C3" w:rsidP="00404442">
      <w:pPr>
        <w:pStyle w:val="ListParagraph"/>
        <w:numPr>
          <w:ilvl w:val="0"/>
          <w:numId w:val="9"/>
        </w:numPr>
        <w:autoSpaceDE w:val="0"/>
        <w:autoSpaceDN w:val="0"/>
        <w:adjustRightInd w:val="0"/>
        <w:snapToGrid w:val="0"/>
        <w:contextualSpacing w:val="0"/>
        <w:rPr>
          <w:rFonts w:cstheme="minorHAnsi"/>
          <w:b/>
          <w:bCs/>
          <w:color w:val="0070C0"/>
          <w:sz w:val="32"/>
          <w:szCs w:val="32"/>
          <w:u w:color="0A0A0A"/>
        </w:rPr>
      </w:pPr>
      <w:r w:rsidRPr="00DF4367">
        <w:rPr>
          <w:rFonts w:cstheme="minorHAnsi"/>
          <w:b/>
          <w:bCs/>
          <w:color w:val="0070C0"/>
          <w:sz w:val="32"/>
          <w:szCs w:val="32"/>
          <w:u w:color="0A0A0A"/>
        </w:rPr>
        <w:t>Have become the kingdoms of our Lord</w:t>
      </w:r>
      <w:r w:rsidRPr="00DF4367">
        <w:rPr>
          <w:rFonts w:cstheme="minorHAnsi"/>
          <w:color w:val="0A0A0A"/>
          <w:sz w:val="32"/>
          <w:szCs w:val="32"/>
          <w:u w:color="0A0A0A"/>
        </w:rPr>
        <w:t xml:space="preserve">: In the ancient Greek grammar, the verb tense of </w:t>
      </w:r>
      <w:r w:rsidRPr="00DF4367">
        <w:rPr>
          <w:rFonts w:cstheme="minorHAnsi"/>
          <w:b/>
          <w:bCs/>
          <w:color w:val="0070C0"/>
          <w:sz w:val="32"/>
          <w:szCs w:val="32"/>
          <w:u w:color="0A0A0A"/>
        </w:rPr>
        <w:t>have become</w:t>
      </w:r>
      <w:r w:rsidRPr="00DF4367">
        <w:rPr>
          <w:rFonts w:cstheme="minorHAnsi"/>
          <w:color w:val="0070C0"/>
          <w:sz w:val="32"/>
          <w:szCs w:val="32"/>
          <w:u w:color="0A0A0A"/>
        </w:rPr>
        <w:t xml:space="preserve"> </w:t>
      </w:r>
      <w:r w:rsidRPr="00DF4367">
        <w:rPr>
          <w:rFonts w:cstheme="minorHAnsi"/>
          <w:color w:val="0A0A0A"/>
          <w:sz w:val="32"/>
          <w:szCs w:val="32"/>
          <w:u w:color="0A0A0A"/>
        </w:rPr>
        <w:t xml:space="preserve">indicates an absolute certainty about Jesus’ coming and reign, even </w:t>
      </w:r>
      <w:r w:rsidRPr="00DF4367">
        <w:rPr>
          <w:rFonts w:cstheme="minorHAnsi"/>
          <w:i/>
          <w:iCs/>
          <w:color w:val="0A0A0A"/>
          <w:sz w:val="32"/>
          <w:szCs w:val="32"/>
          <w:u w:color="0A0A0A"/>
        </w:rPr>
        <w:t>before</w:t>
      </w:r>
      <w:r w:rsidRPr="00DF4367">
        <w:rPr>
          <w:rFonts w:cstheme="minorHAnsi"/>
          <w:color w:val="0A0A0A"/>
          <w:sz w:val="32"/>
          <w:szCs w:val="32"/>
          <w:u w:color="0A0A0A"/>
        </w:rPr>
        <w:t xml:space="preserve"> the fact is accomplished.</w:t>
      </w:r>
    </w:p>
    <w:p w14:paraId="0BD07B5E" w14:textId="77777777" w:rsidR="00DF4367" w:rsidRPr="00DF4367" w:rsidRDefault="003E18C3" w:rsidP="00404442">
      <w:pPr>
        <w:pStyle w:val="ListParagraph"/>
        <w:numPr>
          <w:ilvl w:val="0"/>
          <w:numId w:val="9"/>
        </w:numPr>
        <w:autoSpaceDE w:val="0"/>
        <w:autoSpaceDN w:val="0"/>
        <w:adjustRightInd w:val="0"/>
        <w:snapToGrid w:val="0"/>
        <w:contextualSpacing w:val="0"/>
        <w:rPr>
          <w:rFonts w:cstheme="minorHAnsi"/>
          <w:b/>
          <w:bCs/>
          <w:color w:val="0070C0"/>
          <w:sz w:val="32"/>
          <w:szCs w:val="32"/>
          <w:u w:color="0A0A0A"/>
        </w:rPr>
      </w:pPr>
      <w:r w:rsidRPr="00DF4367">
        <w:rPr>
          <w:rFonts w:cstheme="minorHAnsi"/>
          <w:b/>
          <w:bCs/>
          <w:color w:val="0070C0"/>
          <w:sz w:val="32"/>
          <w:szCs w:val="32"/>
          <w:u w:color="0A0A0A"/>
        </w:rPr>
        <w:t>He shall reign forever and ever!</w:t>
      </w:r>
      <w:r w:rsidRPr="00DF4367">
        <w:rPr>
          <w:rFonts w:cstheme="minorHAnsi"/>
          <w:color w:val="0070C0"/>
          <w:sz w:val="32"/>
          <w:szCs w:val="32"/>
          <w:u w:color="0A0A0A"/>
        </w:rPr>
        <w:t xml:space="preserve"> </w:t>
      </w:r>
      <w:r w:rsidRPr="00DF4367">
        <w:rPr>
          <w:rFonts w:cstheme="minorHAnsi"/>
          <w:color w:val="0A0A0A"/>
          <w:sz w:val="32"/>
          <w:szCs w:val="32"/>
          <w:u w:color="0A0A0A"/>
        </w:rPr>
        <w:t xml:space="preserve">How can there be such joy, when the King is not reigning completely yet? </w:t>
      </w:r>
    </w:p>
    <w:p w14:paraId="083EFF76" w14:textId="77777777" w:rsidR="00DF4367" w:rsidRPr="00DF4367" w:rsidRDefault="003E18C3" w:rsidP="00404442">
      <w:pPr>
        <w:pStyle w:val="ListParagraph"/>
        <w:numPr>
          <w:ilvl w:val="1"/>
          <w:numId w:val="9"/>
        </w:numPr>
        <w:autoSpaceDE w:val="0"/>
        <w:autoSpaceDN w:val="0"/>
        <w:adjustRightInd w:val="0"/>
        <w:snapToGrid w:val="0"/>
        <w:contextualSpacing w:val="0"/>
        <w:rPr>
          <w:rFonts w:cstheme="minorHAnsi"/>
          <w:b/>
          <w:bCs/>
          <w:color w:val="0070C0"/>
          <w:sz w:val="32"/>
          <w:szCs w:val="32"/>
          <w:u w:color="0A0A0A"/>
        </w:rPr>
      </w:pPr>
      <w:r w:rsidRPr="00DF4367">
        <w:rPr>
          <w:rFonts w:cstheme="minorHAnsi"/>
          <w:color w:val="0A0A0A"/>
          <w:sz w:val="32"/>
          <w:szCs w:val="32"/>
          <w:u w:color="0A0A0A"/>
        </w:rPr>
        <w:t>At the headquarters of a successful political campaign on election night, there is joy, even though it will be a while until their candidate is actually installed into office. The joy anticipates a certain result.</w:t>
      </w:r>
    </w:p>
    <w:p w14:paraId="7441B5B8" w14:textId="77777777" w:rsidR="00DF4367" w:rsidRPr="00DF4367" w:rsidRDefault="003E18C3" w:rsidP="00404442">
      <w:pPr>
        <w:autoSpaceDE w:val="0"/>
        <w:autoSpaceDN w:val="0"/>
        <w:adjustRightInd w:val="0"/>
        <w:snapToGrid w:val="0"/>
        <w:rPr>
          <w:rFonts w:cstheme="minorHAnsi"/>
          <w:b/>
          <w:bCs/>
          <w:color w:val="0070C0"/>
          <w:sz w:val="32"/>
          <w:szCs w:val="32"/>
          <w:u w:color="0A0A0A"/>
        </w:rPr>
      </w:pPr>
      <w:r w:rsidRPr="00DF4367">
        <w:rPr>
          <w:rFonts w:cstheme="minorHAnsi"/>
          <w:b/>
          <w:bCs/>
          <w:color w:val="0A0A0A"/>
          <w:sz w:val="32"/>
          <w:szCs w:val="32"/>
          <w:u w:color="0A0A0A"/>
        </w:rPr>
        <w:t>The twenty-four elders worship God.</w:t>
      </w:r>
    </w:p>
    <w:p w14:paraId="368B9C64" w14:textId="77777777" w:rsidR="00DF4367" w:rsidRPr="00DF4367" w:rsidRDefault="00895E0E" w:rsidP="00404442">
      <w:pPr>
        <w:autoSpaceDE w:val="0"/>
        <w:autoSpaceDN w:val="0"/>
        <w:adjustRightInd w:val="0"/>
        <w:snapToGrid w:val="0"/>
        <w:rPr>
          <w:rFonts w:cstheme="minorHAnsi"/>
          <w:b/>
          <w:bCs/>
          <w:color w:val="0070C0"/>
          <w:sz w:val="32"/>
          <w:szCs w:val="32"/>
          <w:u w:color="0A0A0A"/>
        </w:rPr>
      </w:pPr>
      <w:hyperlink r:id="rId59" w:history="1">
        <w:r w:rsidR="00DF4367" w:rsidRPr="00DF4367">
          <w:rPr>
            <w:rFonts w:cstheme="minorHAnsi"/>
            <w:b/>
            <w:bCs/>
            <w:color w:val="FF0000"/>
            <w:sz w:val="32"/>
            <w:szCs w:val="32"/>
            <w:u w:color="0A0A0A"/>
          </w:rPr>
          <w:t>Revelation 11:16-18</w:t>
        </w:r>
      </w:hyperlink>
      <w:r w:rsidR="00DF4367" w:rsidRPr="00DF4367">
        <w:rPr>
          <w:rFonts w:cstheme="minorHAnsi"/>
          <w:b/>
          <w:bCs/>
          <w:color w:val="0070C0"/>
          <w:sz w:val="32"/>
          <w:szCs w:val="32"/>
          <w:u w:color="0A0A0A"/>
        </w:rPr>
        <w:t xml:space="preserve"> </w:t>
      </w:r>
      <w:r w:rsidR="003E18C3" w:rsidRPr="00DF4367">
        <w:rPr>
          <w:rFonts w:cstheme="minorHAnsi"/>
          <w:b/>
          <w:bCs/>
          <w:color w:val="0070C0"/>
          <w:sz w:val="32"/>
          <w:szCs w:val="32"/>
          <w:u w:color="0A0A0A"/>
        </w:rPr>
        <w:t>And the twenty-four elders who sat before God on their thrones fell on their faces and worshiped God, saying:</w:t>
      </w:r>
      <w:r w:rsidR="00DF4367" w:rsidRPr="00DF4367">
        <w:rPr>
          <w:rFonts w:cstheme="minorHAnsi"/>
          <w:b/>
          <w:bCs/>
          <w:color w:val="0070C0"/>
          <w:sz w:val="32"/>
          <w:szCs w:val="32"/>
          <w:u w:color="0A0A0A"/>
        </w:rPr>
        <w:t xml:space="preserve"> </w:t>
      </w:r>
      <w:r w:rsidR="003E18C3" w:rsidRPr="00DF4367">
        <w:rPr>
          <w:rFonts w:cstheme="minorHAnsi"/>
          <w:b/>
          <w:bCs/>
          <w:color w:val="0070C0"/>
          <w:sz w:val="32"/>
          <w:szCs w:val="32"/>
          <w:u w:color="0A0A0A"/>
        </w:rPr>
        <w:t>“We give You thanks, O Lord God Almighty,</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The One who is and who was and who is to come,</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Because You have taken Your great power and reigned.</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The nations were angry, and Your wrath has come,</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And the time of the dead, that they should be judged,</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And that You should reward Your servants the prophets and the saints,</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And those who fear Your name, small and great,</w:t>
      </w:r>
      <w:r w:rsidR="003E18C3" w:rsidRPr="00DF4367">
        <w:rPr>
          <w:rFonts w:ascii="MS Gothic" w:eastAsia="MS Gothic" w:hAnsi="MS Gothic" w:cs="MS Gothic" w:hint="eastAsia"/>
          <w:b/>
          <w:bCs/>
          <w:color w:val="0070C0"/>
          <w:sz w:val="32"/>
          <w:szCs w:val="32"/>
          <w:u w:color="0A0A0A"/>
        </w:rPr>
        <w:t> </w:t>
      </w:r>
      <w:r w:rsidR="003E18C3" w:rsidRPr="00DF4367">
        <w:rPr>
          <w:rFonts w:cstheme="minorHAnsi"/>
          <w:b/>
          <w:bCs/>
          <w:color w:val="0070C0"/>
          <w:sz w:val="32"/>
          <w:szCs w:val="32"/>
          <w:u w:color="0A0A0A"/>
        </w:rPr>
        <w:t>And should destroy those who destroy the earth.”</w:t>
      </w:r>
    </w:p>
    <w:p w14:paraId="03E3FF6D" w14:textId="77777777" w:rsidR="002777A5" w:rsidRPr="002777A5" w:rsidRDefault="003E18C3" w:rsidP="00404442">
      <w:pPr>
        <w:pStyle w:val="ListParagraph"/>
        <w:numPr>
          <w:ilvl w:val="0"/>
          <w:numId w:val="10"/>
        </w:numPr>
        <w:autoSpaceDE w:val="0"/>
        <w:autoSpaceDN w:val="0"/>
        <w:adjustRightInd w:val="0"/>
        <w:snapToGrid w:val="0"/>
        <w:contextualSpacing w:val="0"/>
        <w:rPr>
          <w:rFonts w:cstheme="minorHAnsi"/>
          <w:b/>
          <w:bCs/>
          <w:color w:val="0070C0"/>
          <w:sz w:val="32"/>
          <w:szCs w:val="32"/>
          <w:u w:color="0A0A0A"/>
        </w:rPr>
      </w:pPr>
      <w:r w:rsidRPr="00DF4367">
        <w:rPr>
          <w:rFonts w:cstheme="minorHAnsi"/>
          <w:b/>
          <w:bCs/>
          <w:color w:val="0070C0"/>
          <w:sz w:val="32"/>
          <w:szCs w:val="32"/>
          <w:u w:color="0A0A0A"/>
        </w:rPr>
        <w:t>We give You thanks</w:t>
      </w:r>
      <w:r w:rsidRPr="00DF4367">
        <w:rPr>
          <w:rFonts w:cstheme="minorHAnsi"/>
          <w:color w:val="0A0A0A"/>
          <w:sz w:val="32"/>
          <w:szCs w:val="32"/>
          <w:u w:color="0A0A0A"/>
        </w:rPr>
        <w:t xml:space="preserve">: This thanksgiving isn’t to thank God that He has </w:t>
      </w:r>
      <w:r w:rsidRPr="00DF4367">
        <w:rPr>
          <w:rFonts w:cstheme="minorHAnsi"/>
          <w:i/>
          <w:iCs/>
          <w:color w:val="0A0A0A"/>
          <w:sz w:val="32"/>
          <w:szCs w:val="32"/>
          <w:u w:color="0A0A0A"/>
        </w:rPr>
        <w:t>already</w:t>
      </w:r>
      <w:r w:rsidRPr="00DF4367">
        <w:rPr>
          <w:rFonts w:cstheme="minorHAnsi"/>
          <w:color w:val="0A0A0A"/>
          <w:sz w:val="32"/>
          <w:szCs w:val="32"/>
          <w:u w:color="0A0A0A"/>
        </w:rPr>
        <w:t xml:space="preserve"> done this; but that the hour has come for it to take place, and that these things are permanently set in motion.</w:t>
      </w:r>
    </w:p>
    <w:p w14:paraId="50F88722" w14:textId="77777777" w:rsidR="00D2115C" w:rsidRPr="00D2115C" w:rsidRDefault="003E18C3" w:rsidP="00404442">
      <w:pPr>
        <w:pStyle w:val="ListParagraph"/>
        <w:numPr>
          <w:ilvl w:val="0"/>
          <w:numId w:val="10"/>
        </w:numPr>
        <w:autoSpaceDE w:val="0"/>
        <w:autoSpaceDN w:val="0"/>
        <w:adjustRightInd w:val="0"/>
        <w:snapToGrid w:val="0"/>
        <w:contextualSpacing w:val="0"/>
        <w:rPr>
          <w:rFonts w:cstheme="minorHAnsi"/>
          <w:b/>
          <w:bCs/>
          <w:color w:val="0070C0"/>
          <w:sz w:val="32"/>
          <w:szCs w:val="32"/>
          <w:u w:color="0A0A0A"/>
        </w:rPr>
      </w:pPr>
      <w:r w:rsidRPr="002777A5">
        <w:rPr>
          <w:rFonts w:cstheme="minorHAnsi"/>
          <w:b/>
          <w:bCs/>
          <w:color w:val="0070C0"/>
          <w:sz w:val="32"/>
          <w:szCs w:val="32"/>
          <w:u w:color="0A0A0A"/>
        </w:rPr>
        <w:t>The nations were angry, and Your wrath has come</w:t>
      </w:r>
      <w:r w:rsidRPr="002777A5">
        <w:rPr>
          <w:rFonts w:cstheme="minorHAnsi"/>
          <w:color w:val="0A0A0A"/>
          <w:sz w:val="32"/>
          <w:szCs w:val="32"/>
          <w:u w:color="0A0A0A"/>
        </w:rPr>
        <w:t xml:space="preserve">: God’s punishment matches the crime; there is nothing arbitrary about it. The nations are </w:t>
      </w:r>
      <w:r w:rsidRPr="00D2115C">
        <w:rPr>
          <w:rFonts w:cstheme="minorHAnsi"/>
          <w:b/>
          <w:bCs/>
          <w:color w:val="0070C0"/>
          <w:sz w:val="32"/>
          <w:szCs w:val="32"/>
          <w:u w:color="0A0A0A"/>
        </w:rPr>
        <w:t>angry</w:t>
      </w:r>
      <w:r w:rsidRPr="00D2115C">
        <w:rPr>
          <w:rFonts w:cstheme="minorHAnsi"/>
          <w:color w:val="0070C0"/>
          <w:sz w:val="32"/>
          <w:szCs w:val="32"/>
          <w:u w:color="0A0A0A"/>
        </w:rPr>
        <w:t xml:space="preserve"> </w:t>
      </w:r>
      <w:r w:rsidRPr="002777A5">
        <w:rPr>
          <w:rFonts w:cstheme="minorHAnsi"/>
          <w:color w:val="0A0A0A"/>
          <w:sz w:val="32"/>
          <w:szCs w:val="32"/>
          <w:u w:color="0A0A0A"/>
        </w:rPr>
        <w:t xml:space="preserve">with God and He responds with </w:t>
      </w:r>
      <w:r w:rsidRPr="00D2115C">
        <w:rPr>
          <w:rFonts w:cstheme="minorHAnsi"/>
          <w:b/>
          <w:bCs/>
          <w:color w:val="0070C0"/>
          <w:sz w:val="32"/>
          <w:szCs w:val="32"/>
          <w:u w:color="0A0A0A"/>
        </w:rPr>
        <w:t>wrath</w:t>
      </w:r>
      <w:r w:rsidRPr="002777A5">
        <w:rPr>
          <w:rFonts w:cstheme="minorHAnsi"/>
          <w:color w:val="0A0A0A"/>
          <w:sz w:val="32"/>
          <w:szCs w:val="32"/>
          <w:u w:color="0A0A0A"/>
        </w:rPr>
        <w:t xml:space="preserve">; those that </w:t>
      </w:r>
      <w:r w:rsidRPr="00D2115C">
        <w:rPr>
          <w:rFonts w:cstheme="minorHAnsi"/>
          <w:b/>
          <w:bCs/>
          <w:color w:val="0070C0"/>
          <w:sz w:val="32"/>
          <w:szCs w:val="32"/>
          <w:u w:color="0A0A0A"/>
        </w:rPr>
        <w:t>destroy</w:t>
      </w:r>
      <w:r w:rsidRPr="00D2115C">
        <w:rPr>
          <w:rFonts w:cstheme="minorHAnsi"/>
          <w:color w:val="0070C0"/>
          <w:sz w:val="32"/>
          <w:szCs w:val="32"/>
          <w:u w:color="0A0A0A"/>
        </w:rPr>
        <w:t xml:space="preserve"> </w:t>
      </w:r>
      <w:r w:rsidRPr="002777A5">
        <w:rPr>
          <w:rFonts w:cstheme="minorHAnsi"/>
          <w:color w:val="0A0A0A"/>
          <w:sz w:val="32"/>
          <w:szCs w:val="32"/>
          <w:u w:color="0A0A0A"/>
        </w:rPr>
        <w:t>the earth are themselves destroyed.</w:t>
      </w:r>
    </w:p>
    <w:p w14:paraId="5E2188FA" w14:textId="77777777" w:rsidR="00D2115C" w:rsidRPr="00D2115C" w:rsidRDefault="003E18C3" w:rsidP="00404442">
      <w:pPr>
        <w:pStyle w:val="ListParagraph"/>
        <w:numPr>
          <w:ilvl w:val="0"/>
          <w:numId w:val="10"/>
        </w:numPr>
        <w:autoSpaceDE w:val="0"/>
        <w:autoSpaceDN w:val="0"/>
        <w:adjustRightInd w:val="0"/>
        <w:snapToGrid w:val="0"/>
        <w:contextualSpacing w:val="0"/>
        <w:rPr>
          <w:rFonts w:cstheme="minorHAnsi"/>
          <w:b/>
          <w:bCs/>
          <w:color w:val="0070C0"/>
          <w:sz w:val="32"/>
          <w:szCs w:val="32"/>
          <w:u w:color="0A0A0A"/>
        </w:rPr>
      </w:pPr>
      <w:r w:rsidRPr="00D2115C">
        <w:rPr>
          <w:rFonts w:cstheme="minorHAnsi"/>
          <w:color w:val="0A0A0A"/>
          <w:sz w:val="32"/>
          <w:szCs w:val="32"/>
          <w:u w:color="0A0A0A"/>
        </w:rPr>
        <w:t xml:space="preserve">They are angry because God comes to rule. The world wants </w:t>
      </w:r>
      <w:r w:rsidRPr="00D2115C">
        <w:rPr>
          <w:rFonts w:cstheme="minorHAnsi"/>
          <w:i/>
          <w:iCs/>
          <w:color w:val="0A0A0A"/>
          <w:sz w:val="32"/>
          <w:szCs w:val="32"/>
          <w:u w:color="0A0A0A"/>
        </w:rPr>
        <w:t>anything</w:t>
      </w:r>
      <w:r w:rsidRPr="00D2115C">
        <w:rPr>
          <w:rFonts w:cstheme="minorHAnsi"/>
          <w:color w:val="0A0A0A"/>
          <w:sz w:val="32"/>
          <w:szCs w:val="32"/>
          <w:u w:color="0A0A0A"/>
        </w:rPr>
        <w:t xml:space="preserve"> but the reign of God. </w:t>
      </w:r>
    </w:p>
    <w:p w14:paraId="0EA412B1" w14:textId="77777777" w:rsidR="00D2115C" w:rsidRPr="00D2115C" w:rsidRDefault="003E18C3" w:rsidP="00404442">
      <w:pPr>
        <w:pStyle w:val="ListParagraph"/>
        <w:numPr>
          <w:ilvl w:val="1"/>
          <w:numId w:val="10"/>
        </w:numPr>
        <w:autoSpaceDE w:val="0"/>
        <w:autoSpaceDN w:val="0"/>
        <w:adjustRightInd w:val="0"/>
        <w:snapToGrid w:val="0"/>
        <w:contextualSpacing w:val="0"/>
        <w:rPr>
          <w:rFonts w:cstheme="minorHAnsi"/>
          <w:b/>
          <w:bCs/>
          <w:color w:val="0070C0"/>
          <w:sz w:val="32"/>
          <w:szCs w:val="32"/>
          <w:u w:color="0A0A0A"/>
        </w:rPr>
      </w:pPr>
      <w:r w:rsidRPr="00D2115C">
        <w:rPr>
          <w:rFonts w:cstheme="minorHAnsi"/>
          <w:color w:val="0A0A0A"/>
          <w:sz w:val="32"/>
          <w:szCs w:val="32"/>
          <w:u w:color="0A0A0A"/>
        </w:rPr>
        <w:lastRenderedPageBreak/>
        <w:t xml:space="preserve">As it says in a parable of Jesus, </w:t>
      </w:r>
      <w:hyperlink r:id="rId60" w:history="1">
        <w:r w:rsidR="00D2115C" w:rsidRPr="00D2115C">
          <w:rPr>
            <w:rFonts w:cstheme="minorHAnsi"/>
            <w:b/>
            <w:bCs/>
            <w:color w:val="FF0000"/>
            <w:sz w:val="32"/>
            <w:szCs w:val="32"/>
            <w:u w:color="0A0A0A"/>
          </w:rPr>
          <w:t>Luke 19:14</w:t>
        </w:r>
      </w:hyperlink>
      <w:r w:rsidR="00D2115C">
        <w:rPr>
          <w:rFonts w:cstheme="minorHAnsi"/>
          <w:b/>
          <w:bCs/>
          <w:color w:val="FF0000"/>
          <w:sz w:val="32"/>
          <w:szCs w:val="32"/>
          <w:u w:color="0A0A0A"/>
        </w:rPr>
        <w:t xml:space="preserve"> </w:t>
      </w:r>
      <w:r w:rsidRPr="00D2115C">
        <w:rPr>
          <w:rFonts w:cstheme="minorHAnsi"/>
          <w:i/>
          <w:iCs/>
          <w:color w:val="0A0A0A"/>
          <w:sz w:val="32"/>
          <w:szCs w:val="32"/>
          <w:u w:color="0A0A0A"/>
        </w:rPr>
        <w:t>We will not have this man to reign over us</w:t>
      </w:r>
      <w:r w:rsidRPr="00D2115C">
        <w:rPr>
          <w:rFonts w:cstheme="minorHAnsi"/>
          <w:color w:val="0A0A0A"/>
          <w:sz w:val="32"/>
          <w:szCs w:val="32"/>
          <w:u w:color="0A0A0A"/>
        </w:rPr>
        <w:t>.</w:t>
      </w:r>
    </w:p>
    <w:p w14:paraId="6988269E" w14:textId="77777777" w:rsidR="00674321" w:rsidRDefault="00674321" w:rsidP="00404442">
      <w:pPr>
        <w:autoSpaceDE w:val="0"/>
        <w:autoSpaceDN w:val="0"/>
        <w:adjustRightInd w:val="0"/>
        <w:snapToGrid w:val="0"/>
        <w:rPr>
          <w:rFonts w:cstheme="minorHAnsi"/>
          <w:b/>
          <w:bCs/>
          <w:color w:val="0A0A0A"/>
          <w:sz w:val="32"/>
          <w:szCs w:val="32"/>
          <w:u w:color="0A0A0A"/>
        </w:rPr>
      </w:pPr>
    </w:p>
    <w:p w14:paraId="6B41F4B9" w14:textId="7AA6BC06" w:rsidR="00D2115C" w:rsidRPr="00D2115C" w:rsidRDefault="003E18C3" w:rsidP="00404442">
      <w:pPr>
        <w:autoSpaceDE w:val="0"/>
        <w:autoSpaceDN w:val="0"/>
        <w:adjustRightInd w:val="0"/>
        <w:snapToGrid w:val="0"/>
        <w:rPr>
          <w:rFonts w:cstheme="minorHAnsi"/>
          <w:b/>
          <w:bCs/>
          <w:color w:val="0070C0"/>
          <w:sz w:val="32"/>
          <w:szCs w:val="32"/>
          <w:u w:color="0A0A0A"/>
        </w:rPr>
      </w:pPr>
      <w:r w:rsidRPr="00D2115C">
        <w:rPr>
          <w:rFonts w:cstheme="minorHAnsi"/>
          <w:b/>
          <w:bCs/>
          <w:color w:val="0A0A0A"/>
          <w:sz w:val="32"/>
          <w:szCs w:val="32"/>
          <w:u w:color="0A0A0A"/>
        </w:rPr>
        <w:t>The temple in heaven is opened.</w:t>
      </w:r>
    </w:p>
    <w:p w14:paraId="72E28B8E" w14:textId="77777777" w:rsidR="00D2115C" w:rsidRPr="00D2115C" w:rsidRDefault="00895E0E" w:rsidP="00404442">
      <w:pPr>
        <w:autoSpaceDE w:val="0"/>
        <w:autoSpaceDN w:val="0"/>
        <w:adjustRightInd w:val="0"/>
        <w:snapToGrid w:val="0"/>
        <w:rPr>
          <w:rFonts w:cstheme="minorHAnsi"/>
          <w:b/>
          <w:bCs/>
          <w:color w:val="0070C0"/>
          <w:sz w:val="32"/>
          <w:szCs w:val="32"/>
          <w:u w:color="0A0A0A"/>
        </w:rPr>
      </w:pPr>
      <w:hyperlink r:id="rId61" w:history="1">
        <w:r w:rsidR="00D2115C" w:rsidRPr="00D2115C">
          <w:rPr>
            <w:rFonts w:cstheme="minorHAnsi"/>
            <w:b/>
            <w:bCs/>
            <w:color w:val="FF0000"/>
            <w:sz w:val="32"/>
            <w:szCs w:val="32"/>
            <w:u w:color="0A0A0A"/>
          </w:rPr>
          <w:t>Revelation 11:19</w:t>
        </w:r>
      </w:hyperlink>
      <w:r w:rsidR="00D2115C" w:rsidRPr="00D2115C">
        <w:rPr>
          <w:rFonts w:cstheme="minorHAnsi"/>
          <w:b/>
          <w:bCs/>
          <w:color w:val="0070C0"/>
          <w:sz w:val="32"/>
          <w:szCs w:val="32"/>
          <w:u w:color="0A0A0A"/>
        </w:rPr>
        <w:t xml:space="preserve"> </w:t>
      </w:r>
      <w:r w:rsidR="003E18C3" w:rsidRPr="00D2115C">
        <w:rPr>
          <w:rFonts w:cstheme="minorHAnsi"/>
          <w:b/>
          <w:bCs/>
          <w:color w:val="0070C0"/>
          <w:sz w:val="32"/>
          <w:szCs w:val="32"/>
          <w:u w:color="0A0A0A"/>
        </w:rPr>
        <w:t>Then the temple of God was opened in heaven, and the ark of His covenant was seen in His temple. And there were lightnings, noises, thunderings, an earthquake, and great hail.</w:t>
      </w:r>
    </w:p>
    <w:p w14:paraId="0BDBA0B8" w14:textId="77777777" w:rsidR="00E53014" w:rsidRPr="00E53014" w:rsidRDefault="003E18C3" w:rsidP="00404442">
      <w:pPr>
        <w:pStyle w:val="ListParagraph"/>
        <w:numPr>
          <w:ilvl w:val="0"/>
          <w:numId w:val="11"/>
        </w:numPr>
        <w:autoSpaceDE w:val="0"/>
        <w:autoSpaceDN w:val="0"/>
        <w:adjustRightInd w:val="0"/>
        <w:snapToGrid w:val="0"/>
        <w:contextualSpacing w:val="0"/>
        <w:rPr>
          <w:rFonts w:cstheme="minorHAnsi"/>
          <w:b/>
          <w:bCs/>
          <w:color w:val="0070C0"/>
          <w:sz w:val="32"/>
          <w:szCs w:val="32"/>
          <w:u w:color="0A0A0A"/>
        </w:rPr>
      </w:pPr>
      <w:r w:rsidRPr="00D2115C">
        <w:rPr>
          <w:rFonts w:cstheme="minorHAnsi"/>
          <w:b/>
          <w:bCs/>
          <w:color w:val="0070C0"/>
          <w:sz w:val="32"/>
          <w:szCs w:val="32"/>
          <w:u w:color="0A0A0A"/>
        </w:rPr>
        <w:t>The ark of His covenant was seen in His temple</w:t>
      </w:r>
      <w:r w:rsidRPr="00D2115C">
        <w:rPr>
          <w:rFonts w:cstheme="minorHAnsi"/>
          <w:color w:val="0A0A0A"/>
          <w:sz w:val="32"/>
          <w:szCs w:val="32"/>
          <w:u w:color="0A0A0A"/>
        </w:rPr>
        <w:t xml:space="preserve">: The </w:t>
      </w:r>
      <w:r w:rsidRPr="00D2115C">
        <w:rPr>
          <w:rFonts w:cstheme="minorHAnsi"/>
          <w:b/>
          <w:bCs/>
          <w:color w:val="6B0001"/>
          <w:sz w:val="32"/>
          <w:szCs w:val="32"/>
          <w:u w:color="0A0A0A"/>
        </w:rPr>
        <w:t>ark</w:t>
      </w:r>
      <w:r w:rsidRPr="00D2115C">
        <w:rPr>
          <w:rFonts w:cstheme="minorHAnsi"/>
          <w:color w:val="0A0A0A"/>
          <w:sz w:val="32"/>
          <w:szCs w:val="32"/>
          <w:u w:color="0A0A0A"/>
        </w:rPr>
        <w:t xml:space="preserve"> refers to God’s throne, the place where the previously mentioned resolution will come from.</w:t>
      </w:r>
    </w:p>
    <w:p w14:paraId="1397BF5E" w14:textId="77777777" w:rsidR="00E53014" w:rsidRPr="00E53014" w:rsidRDefault="003E18C3" w:rsidP="00404442">
      <w:pPr>
        <w:pStyle w:val="ListParagraph"/>
        <w:numPr>
          <w:ilvl w:val="0"/>
          <w:numId w:val="11"/>
        </w:numPr>
        <w:autoSpaceDE w:val="0"/>
        <w:autoSpaceDN w:val="0"/>
        <w:adjustRightInd w:val="0"/>
        <w:snapToGrid w:val="0"/>
        <w:contextualSpacing w:val="0"/>
        <w:rPr>
          <w:rFonts w:cstheme="minorHAnsi"/>
          <w:b/>
          <w:bCs/>
          <w:color w:val="0070C0"/>
          <w:sz w:val="32"/>
          <w:szCs w:val="32"/>
          <w:u w:color="0A0A0A"/>
        </w:rPr>
      </w:pPr>
      <w:r w:rsidRPr="00E53014">
        <w:rPr>
          <w:rFonts w:cstheme="minorHAnsi"/>
          <w:b/>
          <w:bCs/>
          <w:color w:val="0070C0"/>
          <w:sz w:val="32"/>
          <w:szCs w:val="32"/>
          <w:u w:color="0A0A0A"/>
        </w:rPr>
        <w:t>The ark of His covenant was seen in His temple</w:t>
      </w:r>
      <w:r w:rsidRPr="00E53014">
        <w:rPr>
          <w:rFonts w:cstheme="minorHAnsi"/>
          <w:color w:val="0A0A0A"/>
          <w:sz w:val="32"/>
          <w:szCs w:val="32"/>
          <w:u w:color="0A0A0A"/>
        </w:rPr>
        <w:t xml:space="preserve">: It is called the </w:t>
      </w:r>
      <w:r w:rsidRPr="00E53014">
        <w:rPr>
          <w:rFonts w:cstheme="minorHAnsi"/>
          <w:b/>
          <w:bCs/>
          <w:color w:val="6B0001"/>
          <w:sz w:val="32"/>
          <w:szCs w:val="32"/>
          <w:u w:color="0A0A0A"/>
        </w:rPr>
        <w:t xml:space="preserve">ark of His </w:t>
      </w:r>
      <w:r w:rsidRPr="00E53014">
        <w:rPr>
          <w:rFonts w:cstheme="minorHAnsi"/>
          <w:b/>
          <w:bCs/>
          <w:i/>
          <w:iCs/>
          <w:color w:val="6B0001"/>
          <w:sz w:val="32"/>
          <w:szCs w:val="32"/>
          <w:u w:color="0A0A0A"/>
        </w:rPr>
        <w:t>covenant</w:t>
      </w:r>
      <w:r w:rsidRPr="00E53014">
        <w:rPr>
          <w:rFonts w:cstheme="minorHAnsi"/>
          <w:color w:val="0A0A0A"/>
          <w:sz w:val="32"/>
          <w:szCs w:val="32"/>
          <w:u w:color="0A0A0A"/>
        </w:rPr>
        <w:t xml:space="preserve"> — in the Old Testament, this was the earthly representation of God’s throne — to emphasize God’s faithfulness.</w:t>
      </w:r>
    </w:p>
    <w:p w14:paraId="40764934" w14:textId="04D8D1D6" w:rsidR="00E53014" w:rsidRPr="00E53014" w:rsidRDefault="003E18C3" w:rsidP="00404442">
      <w:pPr>
        <w:pStyle w:val="ListParagraph"/>
        <w:numPr>
          <w:ilvl w:val="1"/>
          <w:numId w:val="11"/>
        </w:numPr>
        <w:autoSpaceDE w:val="0"/>
        <w:autoSpaceDN w:val="0"/>
        <w:adjustRightInd w:val="0"/>
        <w:snapToGrid w:val="0"/>
        <w:contextualSpacing w:val="0"/>
        <w:rPr>
          <w:rFonts w:cstheme="minorHAnsi"/>
          <w:b/>
          <w:bCs/>
          <w:color w:val="0070C0"/>
          <w:sz w:val="32"/>
          <w:szCs w:val="32"/>
          <w:u w:color="0A0A0A"/>
        </w:rPr>
      </w:pPr>
      <w:r w:rsidRPr="00E53014">
        <w:rPr>
          <w:rFonts w:cstheme="minorHAnsi"/>
          <w:color w:val="0A0A0A"/>
          <w:sz w:val="32"/>
          <w:szCs w:val="32"/>
          <w:u w:color="0A0A0A"/>
        </w:rPr>
        <w:t>The ark of the covenant is</w:t>
      </w:r>
      <w:r w:rsidR="00E53014">
        <w:rPr>
          <w:rFonts w:cstheme="minorHAnsi"/>
          <w:color w:val="0A0A0A"/>
          <w:sz w:val="32"/>
          <w:szCs w:val="32"/>
          <w:u w:color="0A0A0A"/>
        </w:rPr>
        <w:t xml:space="preserve"> </w:t>
      </w:r>
      <w:r w:rsidR="00E53014" w:rsidRPr="00E53014">
        <w:rPr>
          <w:rFonts w:cstheme="minorHAnsi"/>
          <w:color w:val="0A0A0A"/>
          <w:sz w:val="32"/>
          <w:szCs w:val="32"/>
          <w:u w:color="0A0A0A"/>
        </w:rPr>
        <w:t>(Alford)</w:t>
      </w:r>
      <w:r w:rsidRPr="00E53014">
        <w:rPr>
          <w:rFonts w:cstheme="minorHAnsi"/>
          <w:color w:val="0A0A0A"/>
          <w:sz w:val="32"/>
          <w:szCs w:val="32"/>
          <w:u w:color="0A0A0A"/>
        </w:rPr>
        <w:t xml:space="preserve"> “The symbol of God’s faithfulness in bestowing grace on His people, and inflicting vengeance on His people’s enemies.” </w:t>
      </w:r>
    </w:p>
    <w:p w14:paraId="2D2ECE18" w14:textId="4395AE39" w:rsidR="003A26CA" w:rsidRPr="00E53014" w:rsidRDefault="003E18C3" w:rsidP="00404442">
      <w:pPr>
        <w:pStyle w:val="ListParagraph"/>
        <w:numPr>
          <w:ilvl w:val="0"/>
          <w:numId w:val="11"/>
        </w:numPr>
        <w:autoSpaceDE w:val="0"/>
        <w:autoSpaceDN w:val="0"/>
        <w:adjustRightInd w:val="0"/>
        <w:snapToGrid w:val="0"/>
        <w:contextualSpacing w:val="0"/>
        <w:rPr>
          <w:rFonts w:cstheme="minorHAnsi"/>
          <w:b/>
          <w:bCs/>
          <w:color w:val="0070C0"/>
          <w:sz w:val="32"/>
          <w:szCs w:val="32"/>
          <w:u w:color="0A0A0A"/>
        </w:rPr>
      </w:pPr>
      <w:r w:rsidRPr="00E53014">
        <w:rPr>
          <w:rFonts w:cstheme="minorHAnsi"/>
          <w:b/>
          <w:bCs/>
          <w:color w:val="0070C0"/>
          <w:sz w:val="32"/>
          <w:szCs w:val="32"/>
          <w:u w:color="0A0A0A"/>
        </w:rPr>
        <w:t>And there were lightnings, noises, thunderings, an earthquake, and great hail</w:t>
      </w:r>
      <w:r w:rsidRPr="00E53014">
        <w:rPr>
          <w:rFonts w:cstheme="minorHAnsi"/>
          <w:color w:val="0A0A0A"/>
          <w:sz w:val="32"/>
          <w:szCs w:val="32"/>
          <w:u w:color="0A0A0A"/>
        </w:rPr>
        <w:t>: The great and awesome</w:t>
      </w:r>
      <w:r w:rsidR="009355A4">
        <w:rPr>
          <w:rFonts w:cstheme="minorHAnsi"/>
          <w:color w:val="0A0A0A"/>
          <w:sz w:val="32"/>
          <w:szCs w:val="32"/>
          <w:u w:color="0A0A0A"/>
        </w:rPr>
        <w:t>ness</w:t>
      </w:r>
      <w:r w:rsidRPr="00E53014">
        <w:rPr>
          <w:rFonts w:cstheme="minorHAnsi"/>
          <w:color w:val="0A0A0A"/>
          <w:sz w:val="32"/>
          <w:szCs w:val="32"/>
          <w:u w:color="0A0A0A"/>
        </w:rPr>
        <w:t xml:space="preserve"> at the opening of the temple and the revelation of the ark show that the presence of the Lord is </w:t>
      </w:r>
      <w:r w:rsidRPr="00E53014">
        <w:rPr>
          <w:rFonts w:cstheme="minorHAnsi"/>
          <w:i/>
          <w:iCs/>
          <w:color w:val="0A0A0A"/>
          <w:sz w:val="32"/>
          <w:szCs w:val="32"/>
          <w:u w:color="0A0A0A"/>
        </w:rPr>
        <w:t>there</w:t>
      </w:r>
      <w:r w:rsidRPr="00E53014">
        <w:rPr>
          <w:rFonts w:cstheme="minorHAnsi"/>
          <w:color w:val="0A0A0A"/>
          <w:sz w:val="32"/>
          <w:szCs w:val="32"/>
          <w:u w:color="0A0A0A"/>
        </w:rPr>
        <w:t>; it is reminiscent of God’s manifested presence at Mount Sinai (</w:t>
      </w:r>
      <w:hyperlink r:id="rId62" w:history="1">
        <w:r w:rsidRPr="00E53014">
          <w:rPr>
            <w:rFonts w:cstheme="minorHAnsi"/>
            <w:b/>
            <w:bCs/>
            <w:color w:val="FF0000"/>
            <w:sz w:val="32"/>
            <w:szCs w:val="32"/>
            <w:u w:color="0A0A0A"/>
          </w:rPr>
          <w:t>Exodus 19:16-19</w:t>
        </w:r>
      </w:hyperlink>
      <w:r w:rsidRPr="00E53014">
        <w:rPr>
          <w:rFonts w:cstheme="minorHAnsi"/>
          <w:color w:val="0A0A0A"/>
          <w:sz w:val="32"/>
          <w:szCs w:val="32"/>
          <w:u w:color="0A0A0A"/>
        </w:rPr>
        <w:t>).</w:t>
      </w:r>
    </w:p>
    <w:sectPr w:rsidR="003A26CA" w:rsidRPr="00E53014" w:rsidSect="00265210">
      <w:headerReference w:type="default" r:id="rId63"/>
      <w:footerReference w:type="even" r:id="rId64"/>
      <w:footerReference w:type="default" r:id="rId6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FF0C" w14:textId="77777777" w:rsidR="00455710" w:rsidRDefault="00455710" w:rsidP="00265210">
      <w:r>
        <w:separator/>
      </w:r>
    </w:p>
  </w:endnote>
  <w:endnote w:type="continuationSeparator" w:id="0">
    <w:p w14:paraId="6A7C0270" w14:textId="77777777" w:rsidR="00455710" w:rsidRDefault="00455710" w:rsidP="0026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5948746"/>
      <w:docPartObj>
        <w:docPartGallery w:val="Page Numbers (Bottom of Page)"/>
        <w:docPartUnique/>
      </w:docPartObj>
    </w:sdtPr>
    <w:sdtEndPr>
      <w:rPr>
        <w:rStyle w:val="PageNumber"/>
      </w:rPr>
    </w:sdtEndPr>
    <w:sdtContent>
      <w:p w14:paraId="4304696D" w14:textId="7E5A1920" w:rsidR="00265210" w:rsidRDefault="00265210" w:rsidP="00A235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949309" w14:textId="77777777" w:rsidR="00265210" w:rsidRDefault="002652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000000" w:themeColor="text1"/>
        <w:sz w:val="28"/>
        <w:szCs w:val="28"/>
      </w:rPr>
      <w:id w:val="159974932"/>
      <w:docPartObj>
        <w:docPartGallery w:val="Page Numbers (Bottom of Page)"/>
        <w:docPartUnique/>
      </w:docPartObj>
    </w:sdtPr>
    <w:sdtEndPr>
      <w:rPr>
        <w:rStyle w:val="PageNumber"/>
      </w:rPr>
    </w:sdtEndPr>
    <w:sdtContent>
      <w:p w14:paraId="6E52DF96" w14:textId="0E135916" w:rsidR="00265210" w:rsidRPr="00265210" w:rsidRDefault="00265210" w:rsidP="00A23582">
        <w:pPr>
          <w:pStyle w:val="Footer"/>
          <w:framePr w:wrap="none" w:vAnchor="text" w:hAnchor="margin" w:xAlign="center" w:y="1"/>
          <w:rPr>
            <w:rStyle w:val="PageNumber"/>
            <w:color w:val="000000" w:themeColor="text1"/>
            <w:sz w:val="28"/>
            <w:szCs w:val="28"/>
          </w:rPr>
        </w:pPr>
        <w:r w:rsidRPr="00265210">
          <w:rPr>
            <w:rStyle w:val="PageNumber"/>
            <w:color w:val="000000" w:themeColor="text1"/>
            <w:sz w:val="28"/>
            <w:szCs w:val="28"/>
          </w:rPr>
          <w:fldChar w:fldCharType="begin"/>
        </w:r>
        <w:r w:rsidRPr="00265210">
          <w:rPr>
            <w:rStyle w:val="PageNumber"/>
            <w:color w:val="000000" w:themeColor="text1"/>
            <w:sz w:val="28"/>
            <w:szCs w:val="28"/>
          </w:rPr>
          <w:instrText xml:space="preserve"> PAGE </w:instrText>
        </w:r>
        <w:r w:rsidRPr="00265210">
          <w:rPr>
            <w:rStyle w:val="PageNumber"/>
            <w:color w:val="000000" w:themeColor="text1"/>
            <w:sz w:val="28"/>
            <w:szCs w:val="28"/>
          </w:rPr>
          <w:fldChar w:fldCharType="separate"/>
        </w:r>
        <w:r w:rsidRPr="00265210">
          <w:rPr>
            <w:rStyle w:val="PageNumber"/>
            <w:noProof/>
            <w:color w:val="000000" w:themeColor="text1"/>
            <w:sz w:val="28"/>
            <w:szCs w:val="28"/>
          </w:rPr>
          <w:t>1</w:t>
        </w:r>
        <w:r w:rsidRPr="00265210">
          <w:rPr>
            <w:rStyle w:val="PageNumber"/>
            <w:color w:val="000000" w:themeColor="text1"/>
            <w:sz w:val="28"/>
            <w:szCs w:val="28"/>
          </w:rPr>
          <w:fldChar w:fldCharType="end"/>
        </w:r>
      </w:p>
    </w:sdtContent>
  </w:sdt>
  <w:p w14:paraId="07F181BF" w14:textId="77777777" w:rsidR="00265210" w:rsidRDefault="00265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B287" w14:textId="77777777" w:rsidR="00455710" w:rsidRDefault="00455710" w:rsidP="00265210">
      <w:r>
        <w:separator/>
      </w:r>
    </w:p>
  </w:footnote>
  <w:footnote w:type="continuationSeparator" w:id="0">
    <w:p w14:paraId="5C913B85" w14:textId="77777777" w:rsidR="00455710" w:rsidRDefault="00455710" w:rsidP="00265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7DE4E" w14:textId="02FF9C68" w:rsidR="00265210" w:rsidRDefault="00265210" w:rsidP="00265210">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r w:rsidRPr="00265210">
      <w:rPr>
        <w:rFonts w:ascii="Verdana" w:hAnsi="Verdana" w:cs="Verdana"/>
        <w:b/>
        <w:bCs/>
        <w:color w:val="000000" w:themeColor="text1"/>
        <w14:shadow w14:blurRad="50800" w14:dist="38100" w14:dir="2700000" w14:sx="100000" w14:sy="100000" w14:kx="0" w14:ky="0" w14:algn="tl">
          <w14:srgbClr w14:val="000000">
            <w14:alpha w14:val="60000"/>
          </w14:srgbClr>
        </w14:shadow>
      </w:rPr>
      <w:t>Revelation 11</w:t>
    </w:r>
  </w:p>
  <w:p w14:paraId="6649143A" w14:textId="77777777" w:rsidR="00265210" w:rsidRPr="00265210" w:rsidRDefault="00265210" w:rsidP="00265210">
    <w:pPr>
      <w:autoSpaceDE w:val="0"/>
      <w:autoSpaceDN w:val="0"/>
      <w:adjustRightInd w:val="0"/>
      <w:rPr>
        <w:rFonts w:ascii="Verdana" w:hAnsi="Verdana" w:cs="Verdana"/>
        <w:b/>
        <w:bCs/>
        <w:color w:val="000000" w:themeColor="text1"/>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C0609"/>
    <w:multiLevelType w:val="hybridMultilevel"/>
    <w:tmpl w:val="2814EDA2"/>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152" w:hanging="216"/>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526C22"/>
    <w:multiLevelType w:val="hybridMultilevel"/>
    <w:tmpl w:val="2814EDA2"/>
    <w:lvl w:ilvl="0" w:tplc="FFFFFFFF">
      <w:start w:val="1"/>
      <w:numFmt w:val="decimal"/>
      <w:lvlText w:val="%1."/>
      <w:lvlJc w:val="left"/>
      <w:pPr>
        <w:ind w:left="54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152" w:hanging="216"/>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47406D"/>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1E5D27"/>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EA06DF"/>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FA325C"/>
    <w:multiLevelType w:val="hybridMultilevel"/>
    <w:tmpl w:val="2814EDA2"/>
    <w:lvl w:ilvl="0" w:tplc="FFFFFFFF">
      <w:start w:val="1"/>
      <w:numFmt w:val="decimal"/>
      <w:lvlText w:val="%1."/>
      <w:lvlJc w:val="left"/>
      <w:pPr>
        <w:ind w:left="54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152" w:hanging="216"/>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AE3496"/>
    <w:multiLevelType w:val="hybridMultilevel"/>
    <w:tmpl w:val="8664405C"/>
    <w:lvl w:ilvl="0" w:tplc="BD8EA3AE">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873880"/>
    <w:multiLevelType w:val="hybridMultilevel"/>
    <w:tmpl w:val="413616E2"/>
    <w:lvl w:ilvl="0" w:tplc="D9C632E4">
      <w:start w:val="1"/>
      <w:numFmt w:val="none"/>
      <w:lvlText w:val="B."/>
      <w:lvlJc w:val="left"/>
      <w:pPr>
        <w:ind w:left="720" w:hanging="360"/>
      </w:pPr>
      <w:rPr>
        <w:rFonts w:asciiTheme="minorHAnsi" w:hAnsiTheme="minorHAnsi" w:hint="default"/>
        <w:b w:val="0"/>
        <w:i w:val="0"/>
        <w:color w:val="000000" w:themeColor="text1"/>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96350F"/>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742B23"/>
    <w:multiLevelType w:val="hybridMultilevel"/>
    <w:tmpl w:val="2814EDA2"/>
    <w:lvl w:ilvl="0" w:tplc="FFFFFFFF">
      <w:start w:val="1"/>
      <w:numFmt w:val="decimal"/>
      <w:lvlText w:val="%1."/>
      <w:lvlJc w:val="left"/>
      <w:pPr>
        <w:ind w:left="54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152" w:hanging="216"/>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98F0F3C"/>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BA3BA8"/>
    <w:multiLevelType w:val="hybridMultilevel"/>
    <w:tmpl w:val="28386CD8"/>
    <w:lvl w:ilvl="0" w:tplc="FFFFFFFF">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008" w:hanging="288"/>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C2C5E49"/>
    <w:multiLevelType w:val="hybridMultilevel"/>
    <w:tmpl w:val="2814EDA2"/>
    <w:lvl w:ilvl="0" w:tplc="BD8EA3AE">
      <w:start w:val="1"/>
      <w:numFmt w:val="decimal"/>
      <w:lvlText w:val="%1."/>
      <w:lvlJc w:val="left"/>
      <w:pPr>
        <w:ind w:left="360" w:hanging="360"/>
      </w:pPr>
      <w:rPr>
        <w:rFonts w:asciiTheme="minorHAnsi" w:hAnsiTheme="minorHAnsi" w:hint="default"/>
        <w:b w:val="0"/>
        <w:i w:val="0"/>
        <w:color w:val="000000" w:themeColor="text1"/>
        <w:sz w:val="32"/>
      </w:rPr>
    </w:lvl>
    <w:lvl w:ilvl="1" w:tplc="37E6FB7C">
      <w:start w:val="1"/>
      <w:numFmt w:val="upperLetter"/>
      <w:lvlText w:val="%2."/>
      <w:lvlJc w:val="left"/>
      <w:pPr>
        <w:ind w:left="720" w:hanging="360"/>
      </w:pPr>
      <w:rPr>
        <w:rFonts w:asciiTheme="minorHAnsi" w:hAnsiTheme="minorHAnsi" w:hint="default"/>
        <w:b w:val="0"/>
        <w:i w:val="0"/>
        <w:color w:val="000000" w:themeColor="text1"/>
        <w:sz w:val="32"/>
      </w:rPr>
    </w:lvl>
    <w:lvl w:ilvl="2" w:tplc="947CC318">
      <w:start w:val="1"/>
      <w:numFmt w:val="decimal"/>
      <w:lvlText w:val="%3."/>
      <w:lvlJc w:val="right"/>
      <w:pPr>
        <w:ind w:left="1152" w:hanging="216"/>
      </w:pPr>
      <w:rPr>
        <w:rFonts w:asciiTheme="minorHAnsi" w:hAnsiTheme="minorHAnsi" w:hint="default"/>
        <w:b w:val="0"/>
        <w:i w:val="0"/>
        <w:color w:val="000000" w:themeColor="text1"/>
        <w:sz w:val="28"/>
      </w:rPr>
    </w:lvl>
    <w:lvl w:ilvl="3" w:tplc="9424BDBA">
      <w:start w:val="1"/>
      <w:numFmt w:val="decimal"/>
      <w:lvlText w:val="%4."/>
      <w:lvlJc w:val="left"/>
      <w:pPr>
        <w:ind w:left="1008" w:hanging="288"/>
      </w:pPr>
      <w:rPr>
        <w:rFonts w:asciiTheme="minorHAnsi" w:hAnsiTheme="minorHAnsi" w:hint="default"/>
        <w:b w:val="0"/>
        <w:i w:val="0"/>
        <w:color w:val="000000" w:themeColor="text1"/>
        <w:sz w:val="2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842AF"/>
    <w:multiLevelType w:val="hybridMultilevel"/>
    <w:tmpl w:val="E654E41C"/>
    <w:lvl w:ilvl="0" w:tplc="38BCD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5F6B18"/>
    <w:multiLevelType w:val="hybridMultilevel"/>
    <w:tmpl w:val="90FA6902"/>
    <w:lvl w:ilvl="0" w:tplc="BD8EA3AE">
      <w:start w:val="1"/>
      <w:numFmt w:val="decimal"/>
      <w:lvlText w:val="%1."/>
      <w:lvlJc w:val="left"/>
      <w:pPr>
        <w:ind w:left="360" w:hanging="360"/>
      </w:pPr>
      <w:rPr>
        <w:rFonts w:asciiTheme="minorHAnsi" w:hAnsiTheme="minorHAnsi" w:hint="default"/>
        <w:b w:val="0"/>
        <w:i w:val="0"/>
        <w:color w:val="000000" w:themeColor="text1"/>
        <w:sz w:val="32"/>
      </w:rPr>
    </w:lvl>
    <w:lvl w:ilvl="1" w:tplc="FFFFFFFF">
      <w:start w:val="1"/>
      <w:numFmt w:val="upperLetter"/>
      <w:lvlText w:val="%2."/>
      <w:lvlJc w:val="left"/>
      <w:pPr>
        <w:ind w:left="720" w:hanging="360"/>
      </w:pPr>
      <w:rPr>
        <w:rFonts w:asciiTheme="minorHAnsi" w:hAnsiTheme="minorHAnsi" w:hint="default"/>
        <w:b w:val="0"/>
        <w:i w:val="0"/>
        <w:color w:val="000000" w:themeColor="text1"/>
        <w:sz w:val="32"/>
      </w:rPr>
    </w:lvl>
    <w:lvl w:ilvl="2" w:tplc="FFFFFFFF">
      <w:start w:val="1"/>
      <w:numFmt w:val="decimal"/>
      <w:lvlText w:val="%3."/>
      <w:lvlJc w:val="right"/>
      <w:pPr>
        <w:ind w:left="1152" w:hanging="216"/>
      </w:pPr>
      <w:rPr>
        <w:rFonts w:asciiTheme="minorHAnsi" w:hAnsiTheme="minorHAnsi" w:hint="default"/>
        <w:b w:val="0"/>
        <w:i w:val="0"/>
        <w:color w:val="000000" w:themeColor="text1"/>
        <w:sz w:val="28"/>
      </w:rPr>
    </w:lvl>
    <w:lvl w:ilvl="3" w:tplc="FFFFFFFF">
      <w:start w:val="1"/>
      <w:numFmt w:val="decimal"/>
      <w:lvlText w:val="%4."/>
      <w:lvlJc w:val="left"/>
      <w:pPr>
        <w:ind w:left="1008" w:hanging="288"/>
      </w:pPr>
      <w:rPr>
        <w:rFonts w:asciiTheme="minorHAnsi" w:hAnsiTheme="minorHAnsi" w:hint="default"/>
        <w:b w:val="0"/>
        <w:i w:val="0"/>
        <w:color w:val="000000" w:themeColor="text1"/>
        <w:sz w:val="28"/>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F830605"/>
    <w:multiLevelType w:val="hybridMultilevel"/>
    <w:tmpl w:val="371A592C"/>
    <w:lvl w:ilvl="0" w:tplc="38BCD4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176147">
    <w:abstractNumId w:val="0"/>
  </w:num>
  <w:num w:numId="2" w16cid:durableId="1494835815">
    <w:abstractNumId w:val="1"/>
  </w:num>
  <w:num w:numId="3" w16cid:durableId="1197278462">
    <w:abstractNumId w:val="2"/>
  </w:num>
  <w:num w:numId="4" w16cid:durableId="1375275597">
    <w:abstractNumId w:val="15"/>
  </w:num>
  <w:num w:numId="5" w16cid:durableId="450784809">
    <w:abstractNumId w:val="13"/>
  </w:num>
  <w:num w:numId="6" w16cid:durableId="2036418177">
    <w:abstractNumId w:val="6"/>
  </w:num>
  <w:num w:numId="7" w16cid:durableId="183323471">
    <w:abstractNumId w:val="9"/>
  </w:num>
  <w:num w:numId="8" w16cid:durableId="1778744752">
    <w:abstractNumId w:val="5"/>
  </w:num>
  <w:num w:numId="9" w16cid:durableId="1861235073">
    <w:abstractNumId w:val="14"/>
  </w:num>
  <w:num w:numId="10" w16cid:durableId="1198539951">
    <w:abstractNumId w:val="11"/>
  </w:num>
  <w:num w:numId="11" w16cid:durableId="1326320124">
    <w:abstractNumId w:val="7"/>
  </w:num>
  <w:num w:numId="12" w16cid:durableId="1089153368">
    <w:abstractNumId w:val="3"/>
  </w:num>
  <w:num w:numId="13" w16cid:durableId="611664781">
    <w:abstractNumId w:val="4"/>
  </w:num>
  <w:num w:numId="14" w16cid:durableId="319508243">
    <w:abstractNumId w:val="10"/>
  </w:num>
  <w:num w:numId="15" w16cid:durableId="1001153602">
    <w:abstractNumId w:val="8"/>
  </w:num>
  <w:num w:numId="16" w16cid:durableId="301808504">
    <w:abstractNumId w:val="12"/>
  </w:num>
  <w:num w:numId="17" w16cid:durableId="1007173657">
    <w:abstractNumId w:val="17"/>
  </w:num>
  <w:num w:numId="18" w16cid:durableId="2024697806">
    <w:abstractNumId w:val="18"/>
  </w:num>
  <w:num w:numId="19" w16cid:durableId="368590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C3"/>
    <w:rsid w:val="00012D98"/>
    <w:rsid w:val="00020B3E"/>
    <w:rsid w:val="00034DFE"/>
    <w:rsid w:val="00040177"/>
    <w:rsid w:val="000402F6"/>
    <w:rsid w:val="000458A8"/>
    <w:rsid w:val="00055999"/>
    <w:rsid w:val="00055AF7"/>
    <w:rsid w:val="000803AC"/>
    <w:rsid w:val="0008703D"/>
    <w:rsid w:val="00100042"/>
    <w:rsid w:val="00133D29"/>
    <w:rsid w:val="001343AD"/>
    <w:rsid w:val="00142FE2"/>
    <w:rsid w:val="00151FA7"/>
    <w:rsid w:val="00152568"/>
    <w:rsid w:val="00185C0B"/>
    <w:rsid w:val="001912C9"/>
    <w:rsid w:val="001B3FAF"/>
    <w:rsid w:val="001D050A"/>
    <w:rsid w:val="001D49DD"/>
    <w:rsid w:val="001E0213"/>
    <w:rsid w:val="001E15E6"/>
    <w:rsid w:val="001E6DAE"/>
    <w:rsid w:val="001F366D"/>
    <w:rsid w:val="001F7ABE"/>
    <w:rsid w:val="0020065B"/>
    <w:rsid w:val="00265210"/>
    <w:rsid w:val="00271B28"/>
    <w:rsid w:val="002765B0"/>
    <w:rsid w:val="002773C7"/>
    <w:rsid w:val="002777A5"/>
    <w:rsid w:val="0028155F"/>
    <w:rsid w:val="002B1305"/>
    <w:rsid w:val="002B7E7D"/>
    <w:rsid w:val="002D2858"/>
    <w:rsid w:val="0031118C"/>
    <w:rsid w:val="003266F4"/>
    <w:rsid w:val="00351782"/>
    <w:rsid w:val="00353F69"/>
    <w:rsid w:val="00367426"/>
    <w:rsid w:val="003A26CA"/>
    <w:rsid w:val="003E18C3"/>
    <w:rsid w:val="003E79E0"/>
    <w:rsid w:val="003F519D"/>
    <w:rsid w:val="00402132"/>
    <w:rsid w:val="00404442"/>
    <w:rsid w:val="00416019"/>
    <w:rsid w:val="00434CC8"/>
    <w:rsid w:val="00437E69"/>
    <w:rsid w:val="00453622"/>
    <w:rsid w:val="00455710"/>
    <w:rsid w:val="0047296B"/>
    <w:rsid w:val="004A2618"/>
    <w:rsid w:val="004B3B6B"/>
    <w:rsid w:val="004C429D"/>
    <w:rsid w:val="004D5F18"/>
    <w:rsid w:val="004D64DF"/>
    <w:rsid w:val="00504B83"/>
    <w:rsid w:val="00504E75"/>
    <w:rsid w:val="0051112C"/>
    <w:rsid w:val="00521E44"/>
    <w:rsid w:val="00522D03"/>
    <w:rsid w:val="00525713"/>
    <w:rsid w:val="00545C0B"/>
    <w:rsid w:val="00580EB4"/>
    <w:rsid w:val="0058206C"/>
    <w:rsid w:val="00587A68"/>
    <w:rsid w:val="0059107B"/>
    <w:rsid w:val="005A3E1D"/>
    <w:rsid w:val="005D3D85"/>
    <w:rsid w:val="00610577"/>
    <w:rsid w:val="006335C8"/>
    <w:rsid w:val="00635D68"/>
    <w:rsid w:val="006637FC"/>
    <w:rsid w:val="00667393"/>
    <w:rsid w:val="00674321"/>
    <w:rsid w:val="00690DEF"/>
    <w:rsid w:val="006A1A75"/>
    <w:rsid w:val="006A35F8"/>
    <w:rsid w:val="006D1B47"/>
    <w:rsid w:val="006F3D09"/>
    <w:rsid w:val="006F7044"/>
    <w:rsid w:val="00701992"/>
    <w:rsid w:val="00721BD6"/>
    <w:rsid w:val="007251C3"/>
    <w:rsid w:val="00741CB3"/>
    <w:rsid w:val="00776E71"/>
    <w:rsid w:val="007A2125"/>
    <w:rsid w:val="007B561D"/>
    <w:rsid w:val="007B750B"/>
    <w:rsid w:val="00811D0C"/>
    <w:rsid w:val="00861CE3"/>
    <w:rsid w:val="00893CDB"/>
    <w:rsid w:val="008E7719"/>
    <w:rsid w:val="009030D4"/>
    <w:rsid w:val="00913AC2"/>
    <w:rsid w:val="00931A22"/>
    <w:rsid w:val="00935477"/>
    <w:rsid w:val="009355A4"/>
    <w:rsid w:val="009665C3"/>
    <w:rsid w:val="00977A83"/>
    <w:rsid w:val="0098300B"/>
    <w:rsid w:val="00984163"/>
    <w:rsid w:val="009A371F"/>
    <w:rsid w:val="009E26A7"/>
    <w:rsid w:val="009F0DE6"/>
    <w:rsid w:val="00AB032A"/>
    <w:rsid w:val="00AB6C95"/>
    <w:rsid w:val="00AD291F"/>
    <w:rsid w:val="00AD31A3"/>
    <w:rsid w:val="00AE7789"/>
    <w:rsid w:val="00AF5E2D"/>
    <w:rsid w:val="00B02283"/>
    <w:rsid w:val="00B079BB"/>
    <w:rsid w:val="00B3251B"/>
    <w:rsid w:val="00B45DFA"/>
    <w:rsid w:val="00B52DEE"/>
    <w:rsid w:val="00B56F55"/>
    <w:rsid w:val="00B7028E"/>
    <w:rsid w:val="00BB2572"/>
    <w:rsid w:val="00BC6934"/>
    <w:rsid w:val="00BF0075"/>
    <w:rsid w:val="00BF6A7E"/>
    <w:rsid w:val="00C21F25"/>
    <w:rsid w:val="00CA17EC"/>
    <w:rsid w:val="00CA4FF6"/>
    <w:rsid w:val="00CB0C1C"/>
    <w:rsid w:val="00CE1063"/>
    <w:rsid w:val="00CF20AB"/>
    <w:rsid w:val="00D136A8"/>
    <w:rsid w:val="00D14AEA"/>
    <w:rsid w:val="00D2115C"/>
    <w:rsid w:val="00D275E3"/>
    <w:rsid w:val="00D31ACD"/>
    <w:rsid w:val="00D33011"/>
    <w:rsid w:val="00D635D8"/>
    <w:rsid w:val="00D67A1B"/>
    <w:rsid w:val="00D777E6"/>
    <w:rsid w:val="00DE3CFF"/>
    <w:rsid w:val="00DF4367"/>
    <w:rsid w:val="00DF6692"/>
    <w:rsid w:val="00E158F5"/>
    <w:rsid w:val="00E53014"/>
    <w:rsid w:val="00E54964"/>
    <w:rsid w:val="00E55E8C"/>
    <w:rsid w:val="00E65717"/>
    <w:rsid w:val="00E7721C"/>
    <w:rsid w:val="00E84840"/>
    <w:rsid w:val="00E93711"/>
    <w:rsid w:val="00EA5DBE"/>
    <w:rsid w:val="00ED0527"/>
    <w:rsid w:val="00ED6EC5"/>
    <w:rsid w:val="00EF5AB9"/>
    <w:rsid w:val="00F057B4"/>
    <w:rsid w:val="00F152E1"/>
    <w:rsid w:val="00F37336"/>
    <w:rsid w:val="00F44D2A"/>
    <w:rsid w:val="00F46CCF"/>
    <w:rsid w:val="00F61D01"/>
    <w:rsid w:val="00F73E62"/>
    <w:rsid w:val="00F85935"/>
    <w:rsid w:val="00FA1F61"/>
    <w:rsid w:val="00FC3C4F"/>
    <w:rsid w:val="00FC72CF"/>
    <w:rsid w:val="00FD37D8"/>
    <w:rsid w:val="00FD6491"/>
    <w:rsid w:val="00FF3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B0422"/>
  <w15:chartTrackingRefBased/>
  <w15:docId w15:val="{FF347566-86BB-B34F-BAF8-7F531703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5210"/>
    <w:pPr>
      <w:tabs>
        <w:tab w:val="center" w:pos="4680"/>
        <w:tab w:val="right" w:pos="9360"/>
      </w:tabs>
    </w:pPr>
  </w:style>
  <w:style w:type="character" w:customStyle="1" w:styleId="HeaderChar">
    <w:name w:val="Header Char"/>
    <w:basedOn w:val="DefaultParagraphFont"/>
    <w:link w:val="Header"/>
    <w:uiPriority w:val="99"/>
    <w:rsid w:val="00265210"/>
  </w:style>
  <w:style w:type="paragraph" w:styleId="Footer">
    <w:name w:val="footer"/>
    <w:basedOn w:val="Normal"/>
    <w:link w:val="FooterChar"/>
    <w:uiPriority w:val="99"/>
    <w:unhideWhenUsed/>
    <w:rsid w:val="00265210"/>
    <w:pPr>
      <w:tabs>
        <w:tab w:val="center" w:pos="4680"/>
        <w:tab w:val="right" w:pos="9360"/>
      </w:tabs>
    </w:pPr>
  </w:style>
  <w:style w:type="character" w:customStyle="1" w:styleId="FooterChar">
    <w:name w:val="Footer Char"/>
    <w:basedOn w:val="DefaultParagraphFont"/>
    <w:link w:val="Footer"/>
    <w:uiPriority w:val="99"/>
    <w:rsid w:val="00265210"/>
  </w:style>
  <w:style w:type="character" w:styleId="PageNumber">
    <w:name w:val="page number"/>
    <w:basedOn w:val="DefaultParagraphFont"/>
    <w:uiPriority w:val="99"/>
    <w:semiHidden/>
    <w:unhideWhenUsed/>
    <w:rsid w:val="00265210"/>
  </w:style>
  <w:style w:type="paragraph" w:styleId="ListParagraph">
    <w:name w:val="List Paragraph"/>
    <w:basedOn w:val="Normal"/>
    <w:uiPriority w:val="34"/>
    <w:qFormat/>
    <w:rsid w:val="00EF5AB9"/>
    <w:pPr>
      <w:ind w:left="720"/>
      <w:contextualSpacing/>
    </w:pPr>
  </w:style>
  <w:style w:type="table" w:styleId="TableGrid">
    <w:name w:val="Table Grid"/>
    <w:basedOn w:val="TableNormal"/>
    <w:uiPriority w:val="39"/>
    <w:rsid w:val="00D31A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31AC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31ACD"/>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31ACD"/>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D31ACD"/>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31AC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D31ACD"/>
    <w:pPr>
      <w:spacing w:after="0"/>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31ACD"/>
    <w:pPr>
      <w:spacing w:after="0"/>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0065B"/>
    <w:pPr>
      <w:spacing w:before="100" w:beforeAutospacing="1" w:after="100" w:afterAutospacing="1"/>
    </w:pPr>
    <w:rPr>
      <w:rFonts w:ascii="Times New Roman" w:eastAsia="Times New Roman" w:hAnsi="Times New Roman" w:cs="Times New Roman"/>
    </w:rPr>
  </w:style>
  <w:style w:type="character" w:customStyle="1" w:styleId="phrase">
    <w:name w:val="phrase"/>
    <w:basedOn w:val="DefaultParagraphFont"/>
    <w:rsid w:val="0020065B"/>
  </w:style>
  <w:style w:type="character" w:styleId="Hyperlink">
    <w:name w:val="Hyperlink"/>
    <w:basedOn w:val="DefaultParagraphFont"/>
    <w:uiPriority w:val="99"/>
    <w:semiHidden/>
    <w:unhideWhenUsed/>
    <w:rsid w:val="0020065B"/>
    <w:rPr>
      <w:color w:val="0000FF"/>
      <w:u w:val="single"/>
    </w:rPr>
  </w:style>
  <w:style w:type="character" w:customStyle="1" w:styleId="ugreek">
    <w:name w:val="ugreek"/>
    <w:basedOn w:val="DefaultParagraphFont"/>
    <w:rsid w:val="0020065B"/>
  </w:style>
  <w:style w:type="character" w:customStyle="1" w:styleId="translit">
    <w:name w:val="translit"/>
    <w:basedOn w:val="DefaultParagraphFont"/>
    <w:rsid w:val="0020065B"/>
  </w:style>
  <w:style w:type="paragraph" w:customStyle="1" w:styleId="citblock">
    <w:name w:val="citblock"/>
    <w:basedOn w:val="Normal"/>
    <w:rsid w:val="0020065B"/>
    <w:pPr>
      <w:spacing w:before="100" w:beforeAutospacing="1" w:after="100" w:afterAutospacing="1"/>
    </w:pPr>
    <w:rPr>
      <w:rFonts w:ascii="Times New Roman" w:eastAsia="Times New Roman" w:hAnsi="Times New Roman" w:cs="Times New Roman"/>
    </w:rPr>
  </w:style>
  <w:style w:type="character" w:customStyle="1" w:styleId="endnoteref">
    <w:name w:val="endnoteref"/>
    <w:basedOn w:val="DefaultParagraphFont"/>
    <w:rsid w:val="0020065B"/>
  </w:style>
  <w:style w:type="character" w:styleId="FollowedHyperlink">
    <w:name w:val="FollowedHyperlink"/>
    <w:basedOn w:val="DefaultParagraphFont"/>
    <w:uiPriority w:val="99"/>
    <w:semiHidden/>
    <w:unhideWhenUsed/>
    <w:rsid w:val="002006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938">
      <w:bodyDiv w:val="1"/>
      <w:marLeft w:val="0"/>
      <w:marRight w:val="0"/>
      <w:marTop w:val="0"/>
      <w:marBottom w:val="0"/>
      <w:divBdr>
        <w:top w:val="none" w:sz="0" w:space="0" w:color="auto"/>
        <w:left w:val="none" w:sz="0" w:space="0" w:color="auto"/>
        <w:bottom w:val="none" w:sz="0" w:space="0" w:color="auto"/>
        <w:right w:val="none" w:sz="0" w:space="0" w:color="auto"/>
      </w:divBdr>
    </w:div>
    <w:div w:id="416245736">
      <w:bodyDiv w:val="1"/>
      <w:marLeft w:val="0"/>
      <w:marRight w:val="0"/>
      <w:marTop w:val="0"/>
      <w:marBottom w:val="0"/>
      <w:divBdr>
        <w:top w:val="none" w:sz="0" w:space="0" w:color="auto"/>
        <w:left w:val="none" w:sz="0" w:space="0" w:color="auto"/>
        <w:bottom w:val="none" w:sz="0" w:space="0" w:color="auto"/>
        <w:right w:val="none" w:sz="0" w:space="0" w:color="auto"/>
      </w:divBdr>
      <w:divsChild>
        <w:div w:id="1132944308">
          <w:marLeft w:val="0"/>
          <w:marRight w:val="0"/>
          <w:marTop w:val="0"/>
          <w:marBottom w:val="0"/>
          <w:divBdr>
            <w:top w:val="none" w:sz="0" w:space="0" w:color="auto"/>
            <w:left w:val="none" w:sz="0" w:space="0" w:color="auto"/>
            <w:bottom w:val="none" w:sz="0" w:space="0" w:color="auto"/>
            <w:right w:val="none" w:sz="0" w:space="0" w:color="auto"/>
          </w:divBdr>
          <w:divsChild>
            <w:div w:id="1872451151">
              <w:marLeft w:val="0"/>
              <w:marRight w:val="0"/>
              <w:marTop w:val="0"/>
              <w:marBottom w:val="0"/>
              <w:divBdr>
                <w:top w:val="none" w:sz="0" w:space="0" w:color="auto"/>
                <w:left w:val="none" w:sz="0" w:space="0" w:color="auto"/>
                <w:bottom w:val="none" w:sz="0" w:space="0" w:color="auto"/>
                <w:right w:val="none" w:sz="0" w:space="0" w:color="auto"/>
              </w:divBdr>
            </w:div>
          </w:divsChild>
        </w:div>
        <w:div w:id="915435165">
          <w:marLeft w:val="0"/>
          <w:marRight w:val="0"/>
          <w:marTop w:val="0"/>
          <w:marBottom w:val="0"/>
          <w:divBdr>
            <w:top w:val="none" w:sz="0" w:space="0" w:color="auto"/>
            <w:left w:val="none" w:sz="0" w:space="0" w:color="auto"/>
            <w:bottom w:val="none" w:sz="0" w:space="0" w:color="auto"/>
            <w:right w:val="none" w:sz="0" w:space="0" w:color="auto"/>
          </w:divBdr>
          <w:divsChild>
            <w:div w:id="1415710945">
              <w:marLeft w:val="0"/>
              <w:marRight w:val="0"/>
              <w:marTop w:val="0"/>
              <w:marBottom w:val="0"/>
              <w:divBdr>
                <w:top w:val="none" w:sz="0" w:space="0" w:color="auto"/>
                <w:left w:val="none" w:sz="0" w:space="0" w:color="auto"/>
                <w:bottom w:val="none" w:sz="0" w:space="0" w:color="auto"/>
                <w:right w:val="none" w:sz="0" w:space="0" w:color="auto"/>
              </w:divBdr>
              <w:divsChild>
                <w:div w:id="2128312421">
                  <w:marLeft w:val="0"/>
                  <w:marRight w:val="0"/>
                  <w:marTop w:val="0"/>
                  <w:marBottom w:val="0"/>
                  <w:divBdr>
                    <w:top w:val="none" w:sz="0" w:space="0" w:color="auto"/>
                    <w:left w:val="none" w:sz="0" w:space="0" w:color="auto"/>
                    <w:bottom w:val="none" w:sz="0" w:space="0" w:color="auto"/>
                    <w:right w:val="none" w:sz="0" w:space="0" w:color="auto"/>
                  </w:divBdr>
                  <w:divsChild>
                    <w:div w:id="373386479">
                      <w:marLeft w:val="0"/>
                      <w:marRight w:val="0"/>
                      <w:marTop w:val="0"/>
                      <w:marBottom w:val="0"/>
                      <w:divBdr>
                        <w:top w:val="none" w:sz="0" w:space="0" w:color="auto"/>
                        <w:left w:val="none" w:sz="0" w:space="0" w:color="auto"/>
                        <w:bottom w:val="none" w:sz="0" w:space="0" w:color="auto"/>
                        <w:right w:val="none" w:sz="0" w:space="0" w:color="auto"/>
                      </w:divBdr>
                      <w:divsChild>
                        <w:div w:id="1490560467">
                          <w:marLeft w:val="0"/>
                          <w:marRight w:val="0"/>
                          <w:marTop w:val="0"/>
                          <w:marBottom w:val="0"/>
                          <w:divBdr>
                            <w:top w:val="none" w:sz="0" w:space="0" w:color="auto"/>
                            <w:left w:val="none" w:sz="0" w:space="0" w:color="auto"/>
                            <w:bottom w:val="none" w:sz="0" w:space="0" w:color="auto"/>
                            <w:right w:val="none" w:sz="0" w:space="0" w:color="auto"/>
                          </w:divBdr>
                          <w:divsChild>
                            <w:div w:id="2038772472">
                              <w:marLeft w:val="300"/>
                              <w:marRight w:val="0"/>
                              <w:marTop w:val="0"/>
                              <w:marBottom w:val="0"/>
                              <w:divBdr>
                                <w:top w:val="none" w:sz="0" w:space="0" w:color="auto"/>
                                <w:left w:val="none" w:sz="0" w:space="0" w:color="auto"/>
                                <w:bottom w:val="none" w:sz="0" w:space="0" w:color="auto"/>
                                <w:right w:val="none" w:sz="0" w:space="0" w:color="auto"/>
                              </w:divBdr>
                              <w:divsChild>
                                <w:div w:id="317882010">
                                  <w:marLeft w:val="0"/>
                                  <w:marRight w:val="0"/>
                                  <w:marTop w:val="0"/>
                                  <w:marBottom w:val="0"/>
                                  <w:divBdr>
                                    <w:top w:val="none" w:sz="0" w:space="0" w:color="auto"/>
                                    <w:left w:val="none" w:sz="0" w:space="0" w:color="auto"/>
                                    <w:bottom w:val="none" w:sz="0" w:space="0" w:color="auto"/>
                                    <w:right w:val="none" w:sz="0" w:space="0" w:color="auto"/>
                                  </w:divBdr>
                                  <w:divsChild>
                                    <w:div w:id="820191195">
                                      <w:marLeft w:val="0"/>
                                      <w:marRight w:val="0"/>
                                      <w:marTop w:val="0"/>
                                      <w:marBottom w:val="0"/>
                                      <w:divBdr>
                                        <w:top w:val="none" w:sz="0" w:space="0" w:color="auto"/>
                                        <w:left w:val="none" w:sz="0" w:space="0" w:color="auto"/>
                                        <w:bottom w:val="none" w:sz="0" w:space="0" w:color="auto"/>
                                        <w:right w:val="none" w:sz="0" w:space="0" w:color="auto"/>
                                      </w:divBdr>
                                      <w:divsChild>
                                        <w:div w:id="1141272108">
                                          <w:marLeft w:val="0"/>
                                          <w:marRight w:val="0"/>
                                          <w:marTop w:val="0"/>
                                          <w:marBottom w:val="0"/>
                                          <w:divBdr>
                                            <w:top w:val="none" w:sz="0" w:space="0" w:color="auto"/>
                                            <w:left w:val="none" w:sz="0" w:space="0" w:color="auto"/>
                                            <w:bottom w:val="none" w:sz="0" w:space="0" w:color="auto"/>
                                            <w:right w:val="none" w:sz="0" w:space="0" w:color="auto"/>
                                          </w:divBdr>
                                          <w:divsChild>
                                            <w:div w:id="1596791755">
                                              <w:marLeft w:val="0"/>
                                              <w:marRight w:val="0"/>
                                              <w:marTop w:val="0"/>
                                              <w:marBottom w:val="0"/>
                                              <w:divBdr>
                                                <w:top w:val="none" w:sz="0" w:space="0" w:color="auto"/>
                                                <w:left w:val="none" w:sz="0" w:space="0" w:color="auto"/>
                                                <w:bottom w:val="none" w:sz="0" w:space="0" w:color="auto"/>
                                                <w:right w:val="none" w:sz="0" w:space="0" w:color="auto"/>
                                              </w:divBdr>
                                              <w:divsChild>
                                                <w:div w:id="532034346">
                                                  <w:marLeft w:val="0"/>
                                                  <w:marRight w:val="0"/>
                                                  <w:marTop w:val="0"/>
                                                  <w:marBottom w:val="0"/>
                                                  <w:divBdr>
                                                    <w:top w:val="none" w:sz="0" w:space="0" w:color="auto"/>
                                                    <w:left w:val="none" w:sz="0" w:space="0" w:color="auto"/>
                                                    <w:bottom w:val="none" w:sz="0" w:space="0" w:color="auto"/>
                                                    <w:right w:val="none" w:sz="0" w:space="0" w:color="auto"/>
                                                  </w:divBdr>
                                                  <w:divsChild>
                                                    <w:div w:id="1576890924">
                                                      <w:marLeft w:val="0"/>
                                                      <w:marRight w:val="0"/>
                                                      <w:marTop w:val="0"/>
                                                      <w:marBottom w:val="0"/>
                                                      <w:divBdr>
                                                        <w:top w:val="none" w:sz="0" w:space="0" w:color="auto"/>
                                                        <w:left w:val="none" w:sz="0" w:space="0" w:color="auto"/>
                                                        <w:bottom w:val="none" w:sz="0" w:space="0" w:color="auto"/>
                                                        <w:right w:val="none" w:sz="0" w:space="0" w:color="auto"/>
                                                      </w:divBdr>
                                                      <w:divsChild>
                                                        <w:div w:id="844827544">
                                                          <w:marLeft w:val="0"/>
                                                          <w:marRight w:val="0"/>
                                                          <w:marTop w:val="0"/>
                                                          <w:marBottom w:val="0"/>
                                                          <w:divBdr>
                                                            <w:top w:val="none" w:sz="0" w:space="0" w:color="auto"/>
                                                            <w:left w:val="none" w:sz="0" w:space="0" w:color="auto"/>
                                                            <w:bottom w:val="none" w:sz="0" w:space="0" w:color="auto"/>
                                                            <w:right w:val="none" w:sz="0" w:space="0" w:color="auto"/>
                                                          </w:divBdr>
                                                          <w:divsChild>
                                                            <w:div w:id="1708413202">
                                                              <w:marLeft w:val="0"/>
                                                              <w:marRight w:val="0"/>
                                                              <w:marTop w:val="0"/>
                                                              <w:marBottom w:val="0"/>
                                                              <w:divBdr>
                                                                <w:top w:val="none" w:sz="0" w:space="0" w:color="auto"/>
                                                                <w:left w:val="none" w:sz="0" w:space="0" w:color="auto"/>
                                                                <w:bottom w:val="none" w:sz="0" w:space="0" w:color="auto"/>
                                                                <w:right w:val="none" w:sz="0" w:space="0" w:color="auto"/>
                                                              </w:divBdr>
                                                              <w:divsChild>
                                                                <w:div w:id="243346744">
                                                                  <w:marLeft w:val="0"/>
                                                                  <w:marRight w:val="0"/>
                                                                  <w:marTop w:val="0"/>
                                                                  <w:marBottom w:val="0"/>
                                                                  <w:divBdr>
                                                                    <w:top w:val="none" w:sz="0" w:space="0" w:color="auto"/>
                                                                    <w:left w:val="none" w:sz="0" w:space="0" w:color="auto"/>
                                                                    <w:bottom w:val="none" w:sz="0" w:space="0" w:color="auto"/>
                                                                    <w:right w:val="none" w:sz="0" w:space="0" w:color="auto"/>
                                                                  </w:divBdr>
                                                                  <w:divsChild>
                                                                    <w:div w:id="78866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5850850">
                      <w:marLeft w:val="0"/>
                      <w:marRight w:val="0"/>
                      <w:marTop w:val="0"/>
                      <w:marBottom w:val="0"/>
                      <w:divBdr>
                        <w:top w:val="none" w:sz="0" w:space="0" w:color="auto"/>
                        <w:left w:val="none" w:sz="0" w:space="0" w:color="auto"/>
                        <w:bottom w:val="none" w:sz="0" w:space="0" w:color="auto"/>
                        <w:right w:val="none" w:sz="0" w:space="0" w:color="auto"/>
                      </w:divBdr>
                      <w:divsChild>
                        <w:div w:id="2134442163">
                          <w:marLeft w:val="0"/>
                          <w:marRight w:val="0"/>
                          <w:marTop w:val="0"/>
                          <w:marBottom w:val="0"/>
                          <w:divBdr>
                            <w:top w:val="none" w:sz="0" w:space="0" w:color="auto"/>
                            <w:left w:val="none" w:sz="0" w:space="0" w:color="auto"/>
                            <w:bottom w:val="none" w:sz="0" w:space="0" w:color="auto"/>
                            <w:right w:val="none" w:sz="0" w:space="0" w:color="auto"/>
                          </w:divBdr>
                          <w:divsChild>
                            <w:div w:id="95625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538964">
      <w:bodyDiv w:val="1"/>
      <w:marLeft w:val="0"/>
      <w:marRight w:val="0"/>
      <w:marTop w:val="0"/>
      <w:marBottom w:val="0"/>
      <w:divBdr>
        <w:top w:val="none" w:sz="0" w:space="0" w:color="auto"/>
        <w:left w:val="none" w:sz="0" w:space="0" w:color="auto"/>
        <w:bottom w:val="none" w:sz="0" w:space="0" w:color="auto"/>
        <w:right w:val="none" w:sz="0" w:space="0" w:color="auto"/>
      </w:divBdr>
      <w:divsChild>
        <w:div w:id="1727140676">
          <w:marLeft w:val="0"/>
          <w:marRight w:val="0"/>
          <w:marTop w:val="0"/>
          <w:marBottom w:val="0"/>
          <w:divBdr>
            <w:top w:val="single" w:sz="2" w:space="0" w:color="000000"/>
            <w:left w:val="single" w:sz="2" w:space="0" w:color="000000"/>
            <w:bottom w:val="single" w:sz="2" w:space="0" w:color="000000"/>
            <w:right w:val="single" w:sz="2" w:space="0" w:color="000000"/>
          </w:divBdr>
          <w:divsChild>
            <w:div w:id="1562715335">
              <w:marLeft w:val="0"/>
              <w:marRight w:val="0"/>
              <w:marTop w:val="0"/>
              <w:marBottom w:val="0"/>
              <w:divBdr>
                <w:top w:val="single" w:sz="2" w:space="2" w:color="000000"/>
                <w:left w:val="single" w:sz="2" w:space="0" w:color="000000"/>
                <w:bottom w:val="single" w:sz="2" w:space="2" w:color="000000"/>
                <w:right w:val="single" w:sz="2" w:space="0" w:color="000000"/>
              </w:divBdr>
              <w:divsChild>
                <w:div w:id="849954129">
                  <w:marLeft w:val="45"/>
                  <w:marRight w:val="45"/>
                  <w:marTop w:val="0"/>
                  <w:marBottom w:val="0"/>
                  <w:divBdr>
                    <w:top w:val="single" w:sz="2" w:space="0" w:color="000000"/>
                    <w:left w:val="single" w:sz="2" w:space="5" w:color="000000"/>
                    <w:bottom w:val="single" w:sz="2" w:space="0" w:color="000000"/>
                    <w:right w:val="single" w:sz="2" w:space="5" w:color="000000"/>
                  </w:divBdr>
                </w:div>
                <w:div w:id="1157109986">
                  <w:marLeft w:val="0"/>
                  <w:marRight w:val="45"/>
                  <w:marTop w:val="0"/>
                  <w:marBottom w:val="0"/>
                  <w:divBdr>
                    <w:top w:val="none" w:sz="0" w:space="0" w:color="auto"/>
                    <w:left w:val="none" w:sz="0" w:space="0" w:color="auto"/>
                    <w:bottom w:val="none" w:sz="0" w:space="0" w:color="auto"/>
                    <w:right w:val="none" w:sz="0" w:space="0" w:color="auto"/>
                  </w:divBdr>
                </w:div>
                <w:div w:id="816457782">
                  <w:marLeft w:val="60"/>
                  <w:marRight w:val="0"/>
                  <w:marTop w:val="0"/>
                  <w:marBottom w:val="0"/>
                  <w:divBdr>
                    <w:top w:val="none" w:sz="0" w:space="0" w:color="auto"/>
                    <w:left w:val="none" w:sz="0" w:space="0" w:color="auto"/>
                    <w:bottom w:val="none" w:sz="0" w:space="0" w:color="auto"/>
                    <w:right w:val="none" w:sz="0" w:space="0" w:color="auto"/>
                  </w:divBdr>
                </w:div>
                <w:div w:id="1119104071">
                  <w:marLeft w:val="60"/>
                  <w:marRight w:val="0"/>
                  <w:marTop w:val="0"/>
                  <w:marBottom w:val="0"/>
                  <w:divBdr>
                    <w:top w:val="single" w:sz="2" w:space="0" w:color="000000"/>
                    <w:left w:val="single" w:sz="2" w:space="0" w:color="000000"/>
                    <w:bottom w:val="single" w:sz="2" w:space="0" w:color="000000"/>
                    <w:right w:val="single" w:sz="2" w:space="0" w:color="000000"/>
                  </w:divBdr>
                  <w:divsChild>
                    <w:div w:id="594631788">
                      <w:marLeft w:val="0"/>
                      <w:marRight w:val="0"/>
                      <w:marTop w:val="0"/>
                      <w:marBottom w:val="0"/>
                      <w:divBdr>
                        <w:top w:val="single" w:sz="2" w:space="0" w:color="000000"/>
                        <w:left w:val="single" w:sz="2" w:space="0" w:color="000000"/>
                        <w:bottom w:val="single" w:sz="2" w:space="0" w:color="000000"/>
                        <w:right w:val="single" w:sz="2" w:space="0" w:color="000000"/>
                      </w:divBdr>
                    </w:div>
                    <w:div w:id="12498016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49212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74604466">
          <w:marLeft w:val="0"/>
          <w:marRight w:val="0"/>
          <w:marTop w:val="0"/>
          <w:marBottom w:val="0"/>
          <w:divBdr>
            <w:top w:val="single" w:sz="2" w:space="3" w:color="000000"/>
            <w:left w:val="single" w:sz="2" w:space="0" w:color="000000"/>
            <w:bottom w:val="single" w:sz="2" w:space="3" w:color="000000"/>
            <w:right w:val="single" w:sz="2" w:space="0" w:color="000000"/>
          </w:divBdr>
          <w:divsChild>
            <w:div w:id="2032369446">
              <w:marLeft w:val="0"/>
              <w:marRight w:val="0"/>
              <w:marTop w:val="0"/>
              <w:marBottom w:val="0"/>
              <w:divBdr>
                <w:top w:val="single" w:sz="2" w:space="0" w:color="000000"/>
                <w:left w:val="single" w:sz="2" w:space="0" w:color="000000"/>
                <w:bottom w:val="single" w:sz="2" w:space="0" w:color="000000"/>
                <w:right w:val="single" w:sz="2" w:space="0" w:color="000000"/>
              </w:divBdr>
              <w:divsChild>
                <w:div w:id="395280112">
                  <w:marLeft w:val="60"/>
                  <w:marRight w:val="0"/>
                  <w:marTop w:val="0"/>
                  <w:marBottom w:val="0"/>
                  <w:divBdr>
                    <w:top w:val="none" w:sz="0" w:space="0" w:color="auto"/>
                    <w:left w:val="none" w:sz="0" w:space="0" w:color="auto"/>
                    <w:bottom w:val="none" w:sz="0" w:space="0" w:color="auto"/>
                    <w:right w:val="none" w:sz="0" w:space="0" w:color="auto"/>
                  </w:divBdr>
                </w:div>
                <w:div w:id="1902054305">
                  <w:marLeft w:val="60"/>
                  <w:marRight w:val="0"/>
                  <w:marTop w:val="0"/>
                  <w:marBottom w:val="0"/>
                  <w:divBdr>
                    <w:top w:val="none" w:sz="0" w:space="0" w:color="auto"/>
                    <w:left w:val="none" w:sz="0" w:space="0" w:color="auto"/>
                    <w:bottom w:val="none" w:sz="0" w:space="0" w:color="auto"/>
                    <w:right w:val="none" w:sz="0" w:space="0" w:color="auto"/>
                  </w:divBdr>
                </w:div>
                <w:div w:id="613363001">
                  <w:marLeft w:val="60"/>
                  <w:marRight w:val="0"/>
                  <w:marTop w:val="0"/>
                  <w:marBottom w:val="0"/>
                  <w:divBdr>
                    <w:top w:val="none" w:sz="0" w:space="0" w:color="auto"/>
                    <w:left w:val="none" w:sz="0" w:space="0" w:color="auto"/>
                    <w:bottom w:val="none" w:sz="0" w:space="0" w:color="auto"/>
                    <w:right w:val="none" w:sz="0" w:space="0" w:color="auto"/>
                  </w:divBdr>
                </w:div>
                <w:div w:id="16926662">
                  <w:marLeft w:val="60"/>
                  <w:marRight w:val="0"/>
                  <w:marTop w:val="0"/>
                  <w:marBottom w:val="0"/>
                  <w:divBdr>
                    <w:top w:val="none" w:sz="0" w:space="0" w:color="auto"/>
                    <w:left w:val="none" w:sz="0" w:space="0" w:color="auto"/>
                    <w:bottom w:val="none" w:sz="0" w:space="0" w:color="auto"/>
                    <w:right w:val="none" w:sz="0" w:space="0" w:color="auto"/>
                  </w:divBdr>
                </w:div>
                <w:div w:id="336856778">
                  <w:marLeft w:val="60"/>
                  <w:marRight w:val="0"/>
                  <w:marTop w:val="0"/>
                  <w:marBottom w:val="0"/>
                  <w:divBdr>
                    <w:top w:val="none" w:sz="0" w:space="0" w:color="auto"/>
                    <w:left w:val="none" w:sz="0" w:space="0" w:color="auto"/>
                    <w:bottom w:val="none" w:sz="0" w:space="0" w:color="auto"/>
                    <w:right w:val="none" w:sz="0" w:space="0" w:color="auto"/>
                  </w:divBdr>
                </w:div>
                <w:div w:id="20531893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79628204">
          <w:marLeft w:val="0"/>
          <w:marRight w:val="0"/>
          <w:marTop w:val="0"/>
          <w:marBottom w:val="0"/>
          <w:divBdr>
            <w:top w:val="single" w:sz="2" w:space="0" w:color="000000"/>
            <w:left w:val="single" w:sz="2" w:space="0" w:color="000000"/>
            <w:bottom w:val="single" w:sz="2" w:space="0" w:color="000000"/>
            <w:right w:val="single" w:sz="2" w:space="0" w:color="000000"/>
          </w:divBdr>
        </w:div>
        <w:div w:id="1345590229">
          <w:marLeft w:val="0"/>
          <w:marRight w:val="0"/>
          <w:marTop w:val="0"/>
          <w:marBottom w:val="0"/>
          <w:divBdr>
            <w:top w:val="single" w:sz="2" w:space="31" w:color="000000"/>
            <w:left w:val="single" w:sz="2" w:space="0" w:color="000000"/>
            <w:bottom w:val="single" w:sz="2" w:space="0" w:color="000000"/>
            <w:right w:val="single" w:sz="2" w:space="0" w:color="000000"/>
          </w:divBdr>
          <w:divsChild>
            <w:div w:id="1971201522">
              <w:marLeft w:val="0"/>
              <w:marRight w:val="0"/>
              <w:marTop w:val="0"/>
              <w:marBottom w:val="0"/>
              <w:divBdr>
                <w:top w:val="single" w:sz="2" w:space="0" w:color="000000"/>
                <w:left w:val="single" w:sz="2" w:space="0" w:color="000000"/>
                <w:bottom w:val="single" w:sz="2" w:space="0" w:color="000000"/>
                <w:right w:val="single" w:sz="2" w:space="0" w:color="000000"/>
              </w:divBdr>
              <w:divsChild>
                <w:div w:id="1025712022">
                  <w:marLeft w:val="0"/>
                  <w:marRight w:val="-15"/>
                  <w:marTop w:val="0"/>
                  <w:marBottom w:val="0"/>
                  <w:divBdr>
                    <w:top w:val="single" w:sz="2" w:space="0" w:color="000000"/>
                    <w:left w:val="single" w:sz="2" w:space="0" w:color="000000"/>
                    <w:bottom w:val="single" w:sz="2" w:space="0" w:color="000000"/>
                    <w:right w:val="single" w:sz="2" w:space="0" w:color="000000"/>
                  </w:divBdr>
                </w:div>
                <w:div w:id="1423917514">
                  <w:marLeft w:val="0"/>
                  <w:marRight w:val="0"/>
                  <w:marTop w:val="0"/>
                  <w:marBottom w:val="0"/>
                  <w:divBdr>
                    <w:top w:val="single" w:sz="2" w:space="0" w:color="000000"/>
                    <w:left w:val="single" w:sz="2" w:space="0" w:color="000000"/>
                    <w:bottom w:val="single" w:sz="2" w:space="0" w:color="000000"/>
                    <w:right w:val="single" w:sz="2" w:space="0" w:color="000000"/>
                  </w:divBdr>
                  <w:divsChild>
                    <w:div w:id="1832133800">
                      <w:marLeft w:val="0"/>
                      <w:marRight w:val="0"/>
                      <w:marTop w:val="195"/>
                      <w:marBottom w:val="0"/>
                      <w:divBdr>
                        <w:top w:val="single" w:sz="2" w:space="0" w:color="000000"/>
                        <w:left w:val="single" w:sz="2" w:space="0" w:color="000000"/>
                        <w:bottom w:val="single" w:sz="2" w:space="0" w:color="000000"/>
                        <w:right w:val="single" w:sz="2" w:space="0" w:color="000000"/>
                      </w:divBdr>
                      <w:divsChild>
                        <w:div w:id="1880850387">
                          <w:marLeft w:val="0"/>
                          <w:marRight w:val="0"/>
                          <w:marTop w:val="0"/>
                          <w:marBottom w:val="105"/>
                          <w:divBdr>
                            <w:top w:val="single" w:sz="2" w:space="0" w:color="000000"/>
                            <w:left w:val="single" w:sz="2" w:space="0" w:color="000000"/>
                            <w:bottom w:val="single" w:sz="2" w:space="0" w:color="000000"/>
                            <w:right w:val="single" w:sz="2" w:space="0" w:color="000000"/>
                          </w:divBdr>
                          <w:divsChild>
                            <w:div w:id="303045046">
                              <w:marLeft w:val="0"/>
                              <w:marRight w:val="0"/>
                              <w:marTop w:val="0"/>
                              <w:marBottom w:val="0"/>
                              <w:divBdr>
                                <w:top w:val="single" w:sz="6" w:space="1" w:color="355488"/>
                                <w:left w:val="single" w:sz="6" w:space="1" w:color="355488"/>
                                <w:bottom w:val="single" w:sz="6" w:space="0" w:color="526B95"/>
                                <w:right w:val="single" w:sz="6" w:space="1" w:color="355488"/>
                              </w:divBdr>
                              <w:divsChild>
                                <w:div w:id="477460622">
                                  <w:marLeft w:val="0"/>
                                  <w:marRight w:val="0"/>
                                  <w:marTop w:val="0"/>
                                  <w:marBottom w:val="0"/>
                                  <w:divBdr>
                                    <w:top w:val="single" w:sz="12" w:space="1" w:color="5C749A"/>
                                    <w:left w:val="single" w:sz="12" w:space="1" w:color="5C749A"/>
                                    <w:bottom w:val="single" w:sz="2" w:space="0" w:color="526B95"/>
                                    <w:right w:val="single" w:sz="12" w:space="1" w:color="5C749A"/>
                                  </w:divBdr>
                                  <w:divsChild>
                                    <w:div w:id="1503617623">
                                      <w:marLeft w:val="0"/>
                                      <w:marRight w:val="0"/>
                                      <w:marTop w:val="0"/>
                                      <w:marBottom w:val="0"/>
                                      <w:divBdr>
                                        <w:top w:val="single" w:sz="2" w:space="0" w:color="000000"/>
                                        <w:left w:val="single" w:sz="2" w:space="0" w:color="000000"/>
                                        <w:bottom w:val="single" w:sz="2" w:space="0" w:color="000000"/>
                                        <w:right w:val="single" w:sz="2" w:space="0" w:color="000000"/>
                                      </w:divBdr>
                                    </w:div>
                                    <w:div w:id="144673212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41701488">
                              <w:marLeft w:val="0"/>
                              <w:marRight w:val="0"/>
                              <w:marTop w:val="0"/>
                              <w:marBottom w:val="0"/>
                              <w:divBdr>
                                <w:top w:val="single" w:sz="2" w:space="0" w:color="C5D2E0"/>
                                <w:left w:val="single" w:sz="6" w:space="1" w:color="C5D2E0"/>
                                <w:bottom w:val="single" w:sz="6" w:space="1" w:color="C5D2E0"/>
                                <w:right w:val="single" w:sz="6" w:space="1" w:color="C5D2E0"/>
                              </w:divBdr>
                              <w:divsChild>
                                <w:div w:id="772476917">
                                  <w:marLeft w:val="0"/>
                                  <w:marRight w:val="0"/>
                                  <w:marTop w:val="0"/>
                                  <w:marBottom w:val="0"/>
                                  <w:divBdr>
                                    <w:top w:val="single" w:sz="2" w:space="0" w:color="000000"/>
                                    <w:left w:val="single" w:sz="2" w:space="0" w:color="000000"/>
                                    <w:bottom w:val="single" w:sz="2" w:space="0" w:color="000000"/>
                                    <w:right w:val="single" w:sz="2" w:space="0" w:color="000000"/>
                                  </w:divBdr>
                                  <w:divsChild>
                                    <w:div w:id="1203438366">
                                      <w:marLeft w:val="0"/>
                                      <w:marRight w:val="0"/>
                                      <w:marTop w:val="0"/>
                                      <w:marBottom w:val="225"/>
                                      <w:divBdr>
                                        <w:top w:val="single" w:sz="2" w:space="0" w:color="000000"/>
                                        <w:left w:val="single" w:sz="2" w:space="0" w:color="000000"/>
                                        <w:bottom w:val="single" w:sz="2" w:space="0" w:color="000000"/>
                                        <w:right w:val="single" w:sz="2" w:space="0" w:color="000000"/>
                                      </w:divBdr>
                                      <w:divsChild>
                                        <w:div w:id="1491556458">
                                          <w:marLeft w:val="0"/>
                                          <w:marRight w:val="0"/>
                                          <w:marTop w:val="0"/>
                                          <w:marBottom w:val="0"/>
                                          <w:divBdr>
                                            <w:top w:val="single" w:sz="2" w:space="5" w:color="000000"/>
                                            <w:left w:val="single" w:sz="2" w:space="0" w:color="000000"/>
                                            <w:bottom w:val="single" w:sz="2" w:space="5" w:color="000000"/>
                                            <w:right w:val="single" w:sz="2" w:space="0" w:color="000000"/>
                                          </w:divBdr>
                                          <w:divsChild>
                                            <w:div w:id="271207341">
                                              <w:marLeft w:val="0"/>
                                              <w:marRight w:val="0"/>
                                              <w:marTop w:val="0"/>
                                              <w:marBottom w:val="0"/>
                                              <w:divBdr>
                                                <w:top w:val="single" w:sz="2" w:space="0" w:color="000000"/>
                                                <w:left w:val="single" w:sz="2" w:space="0" w:color="000000"/>
                                                <w:bottom w:val="single" w:sz="2" w:space="0" w:color="000000"/>
                                                <w:right w:val="single" w:sz="2" w:space="0" w:color="000000"/>
                                              </w:divBdr>
                                              <w:divsChild>
                                                <w:div w:id="20797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444373">
                                          <w:marLeft w:val="0"/>
                                          <w:marRight w:val="0"/>
                                          <w:marTop w:val="0"/>
                                          <w:marBottom w:val="0"/>
                                          <w:divBdr>
                                            <w:top w:val="single" w:sz="2" w:space="5" w:color="000000"/>
                                            <w:left w:val="single" w:sz="2" w:space="0" w:color="000000"/>
                                            <w:bottom w:val="single" w:sz="2" w:space="5" w:color="000000"/>
                                            <w:right w:val="single" w:sz="2" w:space="0" w:color="000000"/>
                                          </w:divBdr>
                                          <w:divsChild>
                                            <w:div w:id="171334821">
                                              <w:marLeft w:val="0"/>
                                              <w:marRight w:val="0"/>
                                              <w:marTop w:val="0"/>
                                              <w:marBottom w:val="0"/>
                                              <w:divBdr>
                                                <w:top w:val="single" w:sz="2" w:space="0" w:color="000000"/>
                                                <w:left w:val="single" w:sz="2" w:space="8" w:color="000000"/>
                                                <w:bottom w:val="single" w:sz="2" w:space="0" w:color="000000"/>
                                                <w:right w:val="single" w:sz="2" w:space="8" w:color="000000"/>
                                              </w:divBdr>
                                            </w:div>
                                            <w:div w:id="1519392087">
                                              <w:marLeft w:val="0"/>
                                              <w:marRight w:val="0"/>
                                              <w:marTop w:val="0"/>
                                              <w:marBottom w:val="0"/>
                                              <w:divBdr>
                                                <w:top w:val="single" w:sz="2" w:space="0" w:color="000000"/>
                                                <w:left w:val="single" w:sz="2" w:space="0" w:color="000000"/>
                                                <w:bottom w:val="single" w:sz="2" w:space="0" w:color="000000"/>
                                                <w:right w:val="single" w:sz="2" w:space="4" w:color="000000"/>
                                              </w:divBdr>
                                            </w:div>
                                            <w:div w:id="882907553">
                                              <w:marLeft w:val="0"/>
                                              <w:marRight w:val="0"/>
                                              <w:marTop w:val="0"/>
                                              <w:marBottom w:val="0"/>
                                              <w:divBdr>
                                                <w:top w:val="single" w:sz="2" w:space="0" w:color="000000"/>
                                                <w:left w:val="single" w:sz="2" w:space="0" w:color="000000"/>
                                                <w:bottom w:val="single" w:sz="2" w:space="0" w:color="000000"/>
                                                <w:right w:val="single" w:sz="2" w:space="0" w:color="000000"/>
                                              </w:divBdr>
                                              <w:divsChild>
                                                <w:div w:id="788354159">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587685351">
                                          <w:marLeft w:val="0"/>
                                          <w:marRight w:val="0"/>
                                          <w:marTop w:val="0"/>
                                          <w:marBottom w:val="0"/>
                                          <w:divBdr>
                                            <w:top w:val="single" w:sz="2" w:space="5" w:color="000000"/>
                                            <w:left w:val="single" w:sz="2" w:space="0" w:color="000000"/>
                                            <w:bottom w:val="single" w:sz="2" w:space="5" w:color="000000"/>
                                            <w:right w:val="single" w:sz="2" w:space="0" w:color="000000"/>
                                          </w:divBdr>
                                          <w:divsChild>
                                            <w:div w:id="1174415986">
                                              <w:marLeft w:val="0"/>
                                              <w:marRight w:val="0"/>
                                              <w:marTop w:val="0"/>
                                              <w:marBottom w:val="0"/>
                                              <w:divBdr>
                                                <w:top w:val="single" w:sz="2" w:space="0" w:color="000000"/>
                                                <w:left w:val="single" w:sz="2" w:space="8" w:color="000000"/>
                                                <w:bottom w:val="single" w:sz="2" w:space="0" w:color="000000"/>
                                                <w:right w:val="single" w:sz="2" w:space="8" w:color="000000"/>
                                              </w:divBdr>
                                            </w:div>
                                            <w:div w:id="1758557134">
                                              <w:marLeft w:val="0"/>
                                              <w:marRight w:val="0"/>
                                              <w:marTop w:val="0"/>
                                              <w:marBottom w:val="0"/>
                                              <w:divBdr>
                                                <w:top w:val="single" w:sz="2" w:space="0" w:color="000000"/>
                                                <w:left w:val="single" w:sz="2" w:space="0" w:color="000000"/>
                                                <w:bottom w:val="single" w:sz="2" w:space="0" w:color="000000"/>
                                                <w:right w:val="single" w:sz="2" w:space="4" w:color="000000"/>
                                              </w:divBdr>
                                            </w:div>
                                            <w:div w:id="1163662013">
                                              <w:marLeft w:val="0"/>
                                              <w:marRight w:val="0"/>
                                              <w:marTop w:val="0"/>
                                              <w:marBottom w:val="0"/>
                                              <w:divBdr>
                                                <w:top w:val="single" w:sz="2" w:space="0" w:color="000000"/>
                                                <w:left w:val="single" w:sz="2" w:space="0" w:color="000000"/>
                                                <w:bottom w:val="single" w:sz="2" w:space="0" w:color="000000"/>
                                                <w:right w:val="single" w:sz="2" w:space="0" w:color="000000"/>
                                              </w:divBdr>
                                              <w:divsChild>
                                                <w:div w:id="124599350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806776317">
                                          <w:marLeft w:val="0"/>
                                          <w:marRight w:val="0"/>
                                          <w:marTop w:val="0"/>
                                          <w:marBottom w:val="0"/>
                                          <w:divBdr>
                                            <w:top w:val="single" w:sz="2" w:space="5" w:color="000000"/>
                                            <w:left w:val="single" w:sz="2" w:space="0" w:color="000000"/>
                                            <w:bottom w:val="single" w:sz="2" w:space="5" w:color="000000"/>
                                            <w:right w:val="single" w:sz="2" w:space="0" w:color="000000"/>
                                          </w:divBdr>
                                          <w:divsChild>
                                            <w:div w:id="1637297488">
                                              <w:marLeft w:val="0"/>
                                              <w:marRight w:val="0"/>
                                              <w:marTop w:val="0"/>
                                              <w:marBottom w:val="0"/>
                                              <w:divBdr>
                                                <w:top w:val="single" w:sz="2" w:space="0" w:color="000000"/>
                                                <w:left w:val="single" w:sz="2" w:space="8" w:color="000000"/>
                                                <w:bottom w:val="single" w:sz="2" w:space="0" w:color="000000"/>
                                                <w:right w:val="single" w:sz="2" w:space="8" w:color="000000"/>
                                              </w:divBdr>
                                            </w:div>
                                            <w:div w:id="1904872326">
                                              <w:marLeft w:val="0"/>
                                              <w:marRight w:val="0"/>
                                              <w:marTop w:val="0"/>
                                              <w:marBottom w:val="0"/>
                                              <w:divBdr>
                                                <w:top w:val="single" w:sz="2" w:space="0" w:color="000000"/>
                                                <w:left w:val="single" w:sz="2" w:space="0" w:color="000000"/>
                                                <w:bottom w:val="single" w:sz="2" w:space="0" w:color="000000"/>
                                                <w:right w:val="single" w:sz="2" w:space="4" w:color="000000"/>
                                              </w:divBdr>
                                            </w:div>
                                            <w:div w:id="1399596681">
                                              <w:marLeft w:val="0"/>
                                              <w:marRight w:val="0"/>
                                              <w:marTop w:val="0"/>
                                              <w:marBottom w:val="0"/>
                                              <w:divBdr>
                                                <w:top w:val="single" w:sz="2" w:space="0" w:color="000000"/>
                                                <w:left w:val="single" w:sz="2" w:space="0" w:color="000000"/>
                                                <w:bottom w:val="single" w:sz="2" w:space="0" w:color="000000"/>
                                                <w:right w:val="single" w:sz="2" w:space="0" w:color="000000"/>
                                              </w:divBdr>
                                              <w:divsChild>
                                                <w:div w:id="433015762">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1961495668">
                                          <w:marLeft w:val="0"/>
                                          <w:marRight w:val="0"/>
                                          <w:marTop w:val="0"/>
                                          <w:marBottom w:val="0"/>
                                          <w:divBdr>
                                            <w:top w:val="single" w:sz="2" w:space="5" w:color="000000"/>
                                            <w:left w:val="single" w:sz="2" w:space="0" w:color="000000"/>
                                            <w:bottom w:val="single" w:sz="2" w:space="5" w:color="000000"/>
                                            <w:right w:val="single" w:sz="2" w:space="0" w:color="000000"/>
                                          </w:divBdr>
                                          <w:divsChild>
                                            <w:div w:id="2044790655">
                                              <w:marLeft w:val="0"/>
                                              <w:marRight w:val="0"/>
                                              <w:marTop w:val="0"/>
                                              <w:marBottom w:val="0"/>
                                              <w:divBdr>
                                                <w:top w:val="single" w:sz="2" w:space="0" w:color="000000"/>
                                                <w:left w:val="single" w:sz="2" w:space="8" w:color="000000"/>
                                                <w:bottom w:val="single" w:sz="2" w:space="0" w:color="000000"/>
                                                <w:right w:val="single" w:sz="2" w:space="8" w:color="000000"/>
                                              </w:divBdr>
                                            </w:div>
                                            <w:div w:id="209461035">
                                              <w:marLeft w:val="0"/>
                                              <w:marRight w:val="0"/>
                                              <w:marTop w:val="0"/>
                                              <w:marBottom w:val="0"/>
                                              <w:divBdr>
                                                <w:top w:val="single" w:sz="2" w:space="0" w:color="000000"/>
                                                <w:left w:val="single" w:sz="2" w:space="0" w:color="000000"/>
                                                <w:bottom w:val="single" w:sz="2" w:space="0" w:color="000000"/>
                                                <w:right w:val="single" w:sz="2" w:space="4" w:color="000000"/>
                                              </w:divBdr>
                                            </w:div>
                                            <w:div w:id="739790530">
                                              <w:marLeft w:val="0"/>
                                              <w:marRight w:val="0"/>
                                              <w:marTop w:val="0"/>
                                              <w:marBottom w:val="0"/>
                                              <w:divBdr>
                                                <w:top w:val="single" w:sz="2" w:space="0" w:color="000000"/>
                                                <w:left w:val="single" w:sz="2" w:space="0" w:color="000000"/>
                                                <w:bottom w:val="single" w:sz="2" w:space="0" w:color="000000"/>
                                                <w:right w:val="single" w:sz="2" w:space="0" w:color="000000"/>
                                              </w:divBdr>
                                              <w:divsChild>
                                                <w:div w:id="142830842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707602661">
                                          <w:marLeft w:val="0"/>
                                          <w:marRight w:val="0"/>
                                          <w:marTop w:val="0"/>
                                          <w:marBottom w:val="0"/>
                                          <w:divBdr>
                                            <w:top w:val="single" w:sz="2" w:space="5" w:color="000000"/>
                                            <w:left w:val="single" w:sz="2" w:space="0" w:color="000000"/>
                                            <w:bottom w:val="single" w:sz="2" w:space="5" w:color="000000"/>
                                            <w:right w:val="single" w:sz="2" w:space="0" w:color="000000"/>
                                          </w:divBdr>
                                          <w:divsChild>
                                            <w:div w:id="647168471">
                                              <w:marLeft w:val="0"/>
                                              <w:marRight w:val="0"/>
                                              <w:marTop w:val="0"/>
                                              <w:marBottom w:val="0"/>
                                              <w:divBdr>
                                                <w:top w:val="single" w:sz="2" w:space="0" w:color="000000"/>
                                                <w:left w:val="single" w:sz="2" w:space="0" w:color="000000"/>
                                                <w:bottom w:val="single" w:sz="2" w:space="0" w:color="000000"/>
                                                <w:right w:val="single" w:sz="2" w:space="0" w:color="000000"/>
                                              </w:divBdr>
                                              <w:divsChild>
                                                <w:div w:id="1235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53679">
                                          <w:marLeft w:val="0"/>
                                          <w:marRight w:val="0"/>
                                          <w:marTop w:val="0"/>
                                          <w:marBottom w:val="0"/>
                                          <w:divBdr>
                                            <w:top w:val="single" w:sz="2" w:space="5" w:color="000000"/>
                                            <w:left w:val="single" w:sz="2" w:space="0" w:color="000000"/>
                                            <w:bottom w:val="single" w:sz="2" w:space="5" w:color="000000"/>
                                            <w:right w:val="single" w:sz="2" w:space="0" w:color="000000"/>
                                          </w:divBdr>
                                          <w:divsChild>
                                            <w:div w:id="1631352623">
                                              <w:marLeft w:val="0"/>
                                              <w:marRight w:val="0"/>
                                              <w:marTop w:val="0"/>
                                              <w:marBottom w:val="0"/>
                                              <w:divBdr>
                                                <w:top w:val="single" w:sz="2" w:space="0" w:color="000000"/>
                                                <w:left w:val="single" w:sz="2" w:space="8" w:color="000000"/>
                                                <w:bottom w:val="single" w:sz="2" w:space="0" w:color="000000"/>
                                                <w:right w:val="single" w:sz="2" w:space="8" w:color="000000"/>
                                              </w:divBdr>
                                            </w:div>
                                            <w:div w:id="1746102349">
                                              <w:marLeft w:val="0"/>
                                              <w:marRight w:val="0"/>
                                              <w:marTop w:val="0"/>
                                              <w:marBottom w:val="0"/>
                                              <w:divBdr>
                                                <w:top w:val="single" w:sz="2" w:space="0" w:color="000000"/>
                                                <w:left w:val="single" w:sz="2" w:space="0" w:color="000000"/>
                                                <w:bottom w:val="single" w:sz="2" w:space="0" w:color="000000"/>
                                                <w:right w:val="single" w:sz="2" w:space="4" w:color="000000"/>
                                              </w:divBdr>
                                            </w:div>
                                            <w:div w:id="1935361628">
                                              <w:marLeft w:val="0"/>
                                              <w:marRight w:val="0"/>
                                              <w:marTop w:val="0"/>
                                              <w:marBottom w:val="0"/>
                                              <w:divBdr>
                                                <w:top w:val="single" w:sz="2" w:space="0" w:color="000000"/>
                                                <w:left w:val="single" w:sz="2" w:space="0" w:color="000000"/>
                                                <w:bottom w:val="single" w:sz="2" w:space="0" w:color="000000"/>
                                                <w:right w:val="single" w:sz="2" w:space="0" w:color="000000"/>
                                              </w:divBdr>
                                              <w:divsChild>
                                                <w:div w:id="1956205774">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lueletterbible.org/kjv/zec/4/14/s_915014" TargetMode="External"/><Relationship Id="rId21" Type="http://schemas.openxmlformats.org/officeDocument/2006/relationships/hyperlink" Target="https://www.blueletterbible.org/kjv/dan/11/26-27/s_861026" TargetMode="External"/><Relationship Id="rId34" Type="http://schemas.openxmlformats.org/officeDocument/2006/relationships/hyperlink" Target="https://www.blueletterbible.org/kjv/rev/17/18/s_1184018" TargetMode="External"/><Relationship Id="rId42" Type="http://schemas.openxmlformats.org/officeDocument/2006/relationships/hyperlink" Target="https://www.blueletterbible.org/kjv/2ki/1/1-18/s_314001" TargetMode="External"/><Relationship Id="rId47" Type="http://schemas.openxmlformats.org/officeDocument/2006/relationships/hyperlink" Target="https://www.blueletterbible.org/kjv/mat/17/1-6/s_946001" TargetMode="External"/><Relationship Id="rId50" Type="http://schemas.openxmlformats.org/officeDocument/2006/relationships/hyperlink" Target="https://www.blueletterbible.org/kjv/num/16/35/s_133035" TargetMode="External"/><Relationship Id="rId55" Type="http://schemas.openxmlformats.org/officeDocument/2006/relationships/hyperlink" Target="https://www.blueletterbible.org/kjv/heb/9/27/s_1142027"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lueletterbible.org/kjv/rev/21/1-27/s_1188001" TargetMode="External"/><Relationship Id="rId29" Type="http://schemas.openxmlformats.org/officeDocument/2006/relationships/hyperlink" Target="https://www.blueletterbible.org/kjv/exo/7/1-25/s_57001" TargetMode="External"/><Relationship Id="rId11" Type="http://schemas.openxmlformats.org/officeDocument/2006/relationships/hyperlink" Target="https://biblia.com/bible/nasb95/Matt%2027.30" TargetMode="External"/><Relationship Id="rId24" Type="http://schemas.openxmlformats.org/officeDocument/2006/relationships/hyperlink" Target="https://www.blueletterbible.org/kjv/rev/11/3-6/s_1178003" TargetMode="External"/><Relationship Id="rId32" Type="http://schemas.openxmlformats.org/officeDocument/2006/relationships/hyperlink" Target="https://www.blueletterbible.org/kjv/rev/9/11/s_1176011" TargetMode="External"/><Relationship Id="rId37" Type="http://schemas.openxmlformats.org/officeDocument/2006/relationships/hyperlink" Target="https://www.blueletterbible.org/kjv/rev/18/18/s_1185018" TargetMode="External"/><Relationship Id="rId40" Type="http://schemas.openxmlformats.org/officeDocument/2006/relationships/hyperlink" Target="https://www.blueletterbible.org/kjv/rev/11/11-14/s_1178011" TargetMode="External"/><Relationship Id="rId45" Type="http://schemas.openxmlformats.org/officeDocument/2006/relationships/hyperlink" Target="https://www.blueletterbible.org/kjv/2ki/1/1-18/s_314001" TargetMode="External"/><Relationship Id="rId53" Type="http://schemas.openxmlformats.org/officeDocument/2006/relationships/hyperlink" Target="https://www.blueletterbible.org/kjv/heb/9/27/s_1142027" TargetMode="External"/><Relationship Id="rId58" Type="http://schemas.openxmlformats.org/officeDocument/2006/relationships/hyperlink" Target="https://www.blueletterbible.org/kjv/rev/8/1/s_1175001"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blueletterbible.org/kjv/rev/11/19/s_1178019" TargetMode="External"/><Relationship Id="rId19" Type="http://schemas.openxmlformats.org/officeDocument/2006/relationships/hyperlink" Target="https://www.blueletterbible.org/kjv/jhn/5/43/s_1002043" TargetMode="External"/><Relationship Id="rId14" Type="http://schemas.openxmlformats.org/officeDocument/2006/relationships/hyperlink" Target="https://www.blueletterbible.org/kjv/eze/40/1-49/s_842001" TargetMode="External"/><Relationship Id="rId22" Type="http://schemas.openxmlformats.org/officeDocument/2006/relationships/hyperlink" Target="https://www.blueletterbible.org/kjv/rev/12/13-17/s_1179013" TargetMode="External"/><Relationship Id="rId27" Type="http://schemas.openxmlformats.org/officeDocument/2006/relationships/hyperlink" Target="https://www.blueletterbible.org/kjv/rev/11/1-19/s_1178001" TargetMode="External"/><Relationship Id="rId30" Type="http://schemas.openxmlformats.org/officeDocument/2006/relationships/hyperlink" Target="https://www.blueletterbible.org/kjv/exo/12/1-51/s_62001" TargetMode="External"/><Relationship Id="rId35" Type="http://schemas.openxmlformats.org/officeDocument/2006/relationships/hyperlink" Target="https://www.blueletterbible.org/kjv/rev/18/10/s_1185010" TargetMode="External"/><Relationship Id="rId43" Type="http://schemas.openxmlformats.org/officeDocument/2006/relationships/hyperlink" Target="https://www.blueletterbible.org/kjv/jas/5/17-18/s_1151017" TargetMode="External"/><Relationship Id="rId48" Type="http://schemas.openxmlformats.org/officeDocument/2006/relationships/hyperlink" Target="https://www.blueletterbible.org/kjv/exo/7/20-21/s_57020" TargetMode="External"/><Relationship Id="rId56" Type="http://schemas.openxmlformats.org/officeDocument/2006/relationships/hyperlink" Target="https://www.blueletterbible.org/kjv/heb/9/27/s_1142027" TargetMode="External"/><Relationship Id="rId64" Type="http://schemas.openxmlformats.org/officeDocument/2006/relationships/footer" Target="footer1.xml"/><Relationship Id="rId8" Type="http://schemas.openxmlformats.org/officeDocument/2006/relationships/hyperlink" Target="https://www.blueletterbible.org/kjv/rev/11/1/s_1178001" TargetMode="External"/><Relationship Id="rId51" Type="http://schemas.openxmlformats.org/officeDocument/2006/relationships/hyperlink" Target="https://www.blueletterbible.org/kjv/mat/17/1-6/s_946001" TargetMode="External"/><Relationship Id="rId3" Type="http://schemas.openxmlformats.org/officeDocument/2006/relationships/styles" Target="styles.xml"/><Relationship Id="rId12" Type="http://schemas.openxmlformats.org/officeDocument/2006/relationships/hyperlink" Target="https://biblia.com/bible/nasb95/Mark%2015.19" TargetMode="External"/><Relationship Id="rId17" Type="http://schemas.openxmlformats.org/officeDocument/2006/relationships/hyperlink" Target="https://www.blueletterbible.org/kjv/hab/3/6/s_906006" TargetMode="External"/><Relationship Id="rId25" Type="http://schemas.openxmlformats.org/officeDocument/2006/relationships/hyperlink" Target="https://www.blueletterbible.org/kjv/zec/4/2-3/s_915002" TargetMode="External"/><Relationship Id="rId33" Type="http://schemas.openxmlformats.org/officeDocument/2006/relationships/hyperlink" Target="https://www.blueletterbible.org/kjv/rev/16/19/s_1183019" TargetMode="External"/><Relationship Id="rId38" Type="http://schemas.openxmlformats.org/officeDocument/2006/relationships/hyperlink" Target="https://www.blueletterbible.org/kjv/rev/18/19/s_1185019" TargetMode="External"/><Relationship Id="rId46" Type="http://schemas.openxmlformats.org/officeDocument/2006/relationships/hyperlink" Target="https://www.blueletterbible.org/kjv/mal/4/5-6/s_929005" TargetMode="External"/><Relationship Id="rId59" Type="http://schemas.openxmlformats.org/officeDocument/2006/relationships/hyperlink" Target="https://www.blueletterbible.org/kjv/rev/11/16-18/s_1178016" TargetMode="External"/><Relationship Id="rId67" Type="http://schemas.openxmlformats.org/officeDocument/2006/relationships/theme" Target="theme/theme1.xml"/><Relationship Id="rId20" Type="http://schemas.openxmlformats.org/officeDocument/2006/relationships/hyperlink" Target="https://www.blueletterbible.org/kjv/rev/11/2/s_1178002" TargetMode="External"/><Relationship Id="rId41" Type="http://schemas.openxmlformats.org/officeDocument/2006/relationships/hyperlink" Target="https://www.blueletterbible.org/kjv/gen/5/25/s_5025" TargetMode="External"/><Relationship Id="rId54" Type="http://schemas.openxmlformats.org/officeDocument/2006/relationships/hyperlink" Target="https://www.blueletterbible.org/kjv/heb/9/27/s_1142027" TargetMode="External"/><Relationship Id="rId62" Type="http://schemas.openxmlformats.org/officeDocument/2006/relationships/hyperlink" Target="https://www.blueletterbible.org/kjv/exo/19/16-19/s_6901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lueletterbible.org/kjv/zec/2/1-13/s_913001" TargetMode="External"/><Relationship Id="rId23" Type="http://schemas.openxmlformats.org/officeDocument/2006/relationships/hyperlink" Target="https://www.blueletterbible.org/kjv/mat/24/15-28/s_953015" TargetMode="External"/><Relationship Id="rId28" Type="http://schemas.openxmlformats.org/officeDocument/2006/relationships/hyperlink" Target="https://www.blueletterbible.org/kjv/jas/5/17-18/s_1151017" TargetMode="External"/><Relationship Id="rId36" Type="http://schemas.openxmlformats.org/officeDocument/2006/relationships/hyperlink" Target="https://www.blueletterbible.org/kjv/rev/18/16/s_1185016" TargetMode="External"/><Relationship Id="rId49" Type="http://schemas.openxmlformats.org/officeDocument/2006/relationships/hyperlink" Target="https://www.blueletterbible.org/kjv/jde/1/9/s_1167009" TargetMode="External"/><Relationship Id="rId57" Type="http://schemas.openxmlformats.org/officeDocument/2006/relationships/hyperlink" Target="https://www.blueletterbible.org/kjv/rev/11/15/s_1178015" TargetMode="External"/><Relationship Id="rId10" Type="http://schemas.openxmlformats.org/officeDocument/2006/relationships/hyperlink" Target="https://biblia.com/bible/nasb95/Matt%2027.29" TargetMode="External"/><Relationship Id="rId31" Type="http://schemas.openxmlformats.org/officeDocument/2006/relationships/hyperlink" Target="https://www.blueletterbible.org/kjv/rev/11/7-10/s_1178007" TargetMode="External"/><Relationship Id="rId44" Type="http://schemas.openxmlformats.org/officeDocument/2006/relationships/hyperlink" Target="https://www.blueletterbible.org/kjv/2ki/2/11/s_315011" TargetMode="External"/><Relationship Id="rId52" Type="http://schemas.openxmlformats.org/officeDocument/2006/relationships/hyperlink" Target="https://www.blueletterbible.org/kjv/heb/9/27/s_1142027" TargetMode="External"/><Relationship Id="rId60" Type="http://schemas.openxmlformats.org/officeDocument/2006/relationships/hyperlink" Target="https://www.blueletterbible.org/kjv/luk/19/14/s_992014"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preceptaustin.org/revelation-intro-introduction" TargetMode="External"/><Relationship Id="rId13" Type="http://schemas.openxmlformats.org/officeDocument/2006/relationships/hyperlink" Target="https://biblia.com/bible/nasb95/Ezek.%2029.6" TargetMode="External"/><Relationship Id="rId18" Type="http://schemas.openxmlformats.org/officeDocument/2006/relationships/hyperlink" Target="https://www.blueletterbible.org/kjv/rev/11/17/s_1178017" TargetMode="External"/><Relationship Id="rId39" Type="http://schemas.openxmlformats.org/officeDocument/2006/relationships/hyperlink" Target="https://www.blueletterbible.org/kjv/rev/18/21/s_1185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1936-736E-7343-B99C-3178BDB29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4464</Words>
  <Characters>25447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Rogue Gamblin</dc:creator>
  <cp:keywords/>
  <dc:description/>
  <cp:lastModifiedBy>Rogue Gamblin</cp:lastModifiedBy>
  <cp:revision>107</cp:revision>
  <dcterms:created xsi:type="dcterms:W3CDTF">2022-09-27T23:18:00Z</dcterms:created>
  <dcterms:modified xsi:type="dcterms:W3CDTF">2023-10-16T23:24:00Z</dcterms:modified>
</cp:coreProperties>
</file>